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3D2FE" w14:textId="77777777" w:rsidR="00076CD8" w:rsidRPr="00076CD8" w:rsidRDefault="00076CD8" w:rsidP="0060191E">
      <w:pPr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076CD8">
        <w:rPr>
          <w:rFonts w:ascii="Liberation Serif" w:hAnsi="Liberation Serif" w:cs="Liberation Serif"/>
          <w:color w:val="auto"/>
          <w:sz w:val="28"/>
          <w:szCs w:val="28"/>
        </w:rPr>
        <w:t>РОССИЙСКАЯ ФЕДЕРАЦИЯ</w:t>
      </w:r>
    </w:p>
    <w:p w14:paraId="3E922580" w14:textId="77777777" w:rsidR="00076CD8" w:rsidRPr="00076CD8" w:rsidRDefault="00076CD8" w:rsidP="0060191E">
      <w:pPr>
        <w:jc w:val="center"/>
        <w:rPr>
          <w:rFonts w:ascii="Liberation Serif" w:hAnsi="Liberation Serif" w:cs="Liberation Serif"/>
          <w:color w:val="auto"/>
          <w:sz w:val="20"/>
        </w:rPr>
      </w:pPr>
      <w:r w:rsidRPr="00076CD8">
        <w:rPr>
          <w:rFonts w:ascii="Liberation Serif" w:hAnsi="Liberation Serif" w:cs="Liberation Serif"/>
          <w:color w:val="auto"/>
          <w:sz w:val="28"/>
        </w:rPr>
        <w:t>СВЕРДЛОВСКАЯ ОБЛАСТЬ</w:t>
      </w:r>
    </w:p>
    <w:p w14:paraId="07B5876E" w14:textId="77777777" w:rsidR="00076CD8" w:rsidRPr="00076CD8" w:rsidRDefault="00076CD8" w:rsidP="0060191E">
      <w:pPr>
        <w:jc w:val="center"/>
        <w:rPr>
          <w:rFonts w:ascii="Liberation Serif" w:hAnsi="Liberation Serif" w:cs="Liberation Serif"/>
          <w:color w:val="auto"/>
          <w:sz w:val="20"/>
        </w:rPr>
      </w:pPr>
    </w:p>
    <w:p w14:paraId="5A1937F6" w14:textId="77777777" w:rsidR="00076CD8" w:rsidRPr="00076CD8" w:rsidRDefault="00076CD8" w:rsidP="0060191E">
      <w:pPr>
        <w:keepNext/>
        <w:jc w:val="center"/>
        <w:outlineLvl w:val="1"/>
        <w:rPr>
          <w:rFonts w:ascii="Liberation Serif" w:hAnsi="Liberation Serif" w:cs="Liberation Serif"/>
          <w:b/>
          <w:color w:val="auto"/>
          <w:sz w:val="36"/>
        </w:rPr>
      </w:pPr>
      <w:r w:rsidRPr="00076CD8">
        <w:rPr>
          <w:rFonts w:ascii="Liberation Serif" w:hAnsi="Liberation Serif" w:cs="Liberation Serif"/>
          <w:b/>
          <w:color w:val="auto"/>
          <w:sz w:val="36"/>
        </w:rPr>
        <w:t>ПОСТАНОВЛЕНИЕ</w:t>
      </w:r>
    </w:p>
    <w:p w14:paraId="1484D0A1" w14:textId="77777777" w:rsidR="00076CD8" w:rsidRPr="00076CD8" w:rsidRDefault="00076CD8" w:rsidP="0060191E">
      <w:pPr>
        <w:jc w:val="center"/>
        <w:rPr>
          <w:rFonts w:ascii="Liberation Serif" w:hAnsi="Liberation Serif" w:cs="Liberation Serif"/>
          <w:b/>
          <w:color w:val="auto"/>
          <w:sz w:val="20"/>
        </w:rPr>
      </w:pPr>
    </w:p>
    <w:p w14:paraId="4644786B" w14:textId="77777777" w:rsidR="00076CD8" w:rsidRPr="00076CD8" w:rsidRDefault="00076CD8" w:rsidP="0060191E">
      <w:pPr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076CD8">
        <w:rPr>
          <w:rFonts w:ascii="Liberation Serif" w:hAnsi="Liberation Serif" w:cs="Liberation Serif"/>
          <w:color w:val="auto"/>
          <w:sz w:val="28"/>
          <w:szCs w:val="28"/>
        </w:rPr>
        <w:t>АДМИНИСТРАЦИИ АРАМИЛЬСКОГО ГОРОДСКОГО ОКРУГА</w:t>
      </w:r>
    </w:p>
    <w:p w14:paraId="4BCC8919" w14:textId="77777777" w:rsidR="00076CD8" w:rsidRPr="00076CD8" w:rsidRDefault="00076CD8" w:rsidP="0060191E">
      <w:pPr>
        <w:rPr>
          <w:rFonts w:ascii="Liberation Serif" w:hAnsi="Liberation Serif" w:cs="Liberation Serif"/>
          <w:color w:val="auto"/>
          <w:sz w:val="28"/>
        </w:rPr>
      </w:pPr>
    </w:p>
    <w:p w14:paraId="00B450F6" w14:textId="77777777" w:rsidR="00076CD8" w:rsidRPr="00076CD8" w:rsidRDefault="00076CD8" w:rsidP="0060191E">
      <w:pPr>
        <w:rPr>
          <w:rFonts w:ascii="Liberation Serif" w:hAnsi="Liberation Serif" w:cs="Liberation Serif"/>
          <w:color w:val="auto"/>
          <w:sz w:val="28"/>
        </w:rPr>
      </w:pPr>
    </w:p>
    <w:p w14:paraId="2092AEC8" w14:textId="604AC157" w:rsidR="00076CD8" w:rsidRPr="00FF093C" w:rsidRDefault="00076CD8" w:rsidP="0060191E">
      <w:pPr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ED6CB5">
        <w:rPr>
          <w:rFonts w:ascii="Liberation Serif" w:hAnsi="Liberation Serif" w:cs="Liberation Serif"/>
          <w:color w:val="auto"/>
          <w:sz w:val="26"/>
          <w:szCs w:val="26"/>
        </w:rPr>
        <w:t>от</w:t>
      </w:r>
      <w:r w:rsidR="00ED6CB5" w:rsidRPr="00FF093C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="00FF093C">
        <w:rPr>
          <w:rFonts w:ascii="Liberation Serif" w:hAnsi="Liberation Serif" w:cs="Liberation Serif"/>
          <w:color w:val="auto"/>
          <w:sz w:val="26"/>
          <w:szCs w:val="26"/>
        </w:rPr>
        <w:t>23.11.2022 № 593</w:t>
      </w:r>
    </w:p>
    <w:p w14:paraId="3647F817" w14:textId="77777777" w:rsidR="00076CD8" w:rsidRPr="00FF093C" w:rsidRDefault="00076CD8" w:rsidP="0060191E">
      <w:pPr>
        <w:jc w:val="center"/>
        <w:rPr>
          <w:rFonts w:ascii="Liberation Serif" w:hAnsi="Liberation Serif" w:cs="Liberation Serif"/>
          <w:b/>
          <w:i/>
          <w:color w:val="auto"/>
          <w:sz w:val="26"/>
          <w:szCs w:val="26"/>
        </w:rPr>
      </w:pPr>
    </w:p>
    <w:p w14:paraId="020549A3" w14:textId="77777777" w:rsidR="00076CD8" w:rsidRPr="00FF093C" w:rsidRDefault="00076CD8" w:rsidP="0060191E">
      <w:pPr>
        <w:jc w:val="center"/>
        <w:rPr>
          <w:rFonts w:ascii="Liberation Serif" w:hAnsi="Liberation Serif" w:cs="Liberation Serif"/>
          <w:b/>
          <w:i/>
          <w:color w:val="auto"/>
          <w:sz w:val="26"/>
          <w:szCs w:val="26"/>
        </w:rPr>
      </w:pPr>
    </w:p>
    <w:p w14:paraId="5EB18E57" w14:textId="45C98B5B" w:rsidR="00076CD8" w:rsidRPr="00ED6CB5" w:rsidRDefault="00076CD8" w:rsidP="0060191E">
      <w:pPr>
        <w:jc w:val="center"/>
        <w:rPr>
          <w:rFonts w:ascii="Liberation Serif" w:hAnsi="Liberation Serif" w:cs="Liberation Serif"/>
          <w:b/>
          <w:i/>
          <w:color w:val="auto"/>
          <w:sz w:val="26"/>
          <w:szCs w:val="26"/>
        </w:rPr>
      </w:pPr>
      <w:r w:rsidRPr="00ED6CB5">
        <w:rPr>
          <w:rFonts w:ascii="Liberation Serif" w:hAnsi="Liberation Serif" w:cs="Liberation Serif"/>
          <w:b/>
          <w:i/>
          <w:color w:val="auto"/>
          <w:sz w:val="26"/>
          <w:szCs w:val="26"/>
        </w:rPr>
        <w:t>Об утверждении 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1FE6A1B9" w14:textId="5CAE77DF" w:rsidR="00076CD8" w:rsidRPr="00ED6CB5" w:rsidRDefault="00076CD8" w:rsidP="0060191E">
      <w:pPr>
        <w:jc w:val="center"/>
        <w:rPr>
          <w:rFonts w:ascii="Liberation Serif" w:hAnsi="Liberation Serif" w:cs="Liberation Serif"/>
          <w:b/>
          <w:i/>
          <w:color w:val="auto"/>
          <w:sz w:val="26"/>
          <w:szCs w:val="26"/>
        </w:rPr>
      </w:pPr>
    </w:p>
    <w:p w14:paraId="69BB7CA4" w14:textId="77777777" w:rsidR="00076CD8" w:rsidRPr="00ED6CB5" w:rsidRDefault="00076CD8" w:rsidP="0060191E">
      <w:pPr>
        <w:jc w:val="center"/>
        <w:rPr>
          <w:rFonts w:ascii="Liberation Serif" w:hAnsi="Liberation Serif" w:cs="Liberation Serif"/>
          <w:b/>
          <w:i/>
          <w:color w:val="auto"/>
          <w:sz w:val="26"/>
          <w:szCs w:val="26"/>
        </w:rPr>
      </w:pPr>
    </w:p>
    <w:p w14:paraId="58A99DAE" w14:textId="4EAFDCD7" w:rsidR="00076CD8" w:rsidRPr="00ED6CB5" w:rsidRDefault="00952327" w:rsidP="0060191E">
      <w:pPr>
        <w:ind w:firstLine="709"/>
        <w:jc w:val="both"/>
        <w:rPr>
          <w:rFonts w:ascii="Liberation Serif" w:hAnsi="Liberation Serif" w:cs="Liberation Serif"/>
          <w:color w:val="auto"/>
          <w:sz w:val="26"/>
          <w:szCs w:val="26"/>
          <w:lang w:eastAsia="ar-SA"/>
        </w:rPr>
      </w:pP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Во исполнение Федерального закона от 27 июля 2010 года 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№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210-ФЗ «Об</w:t>
      </w:r>
      <w:r w:rsidR="00ED6CB5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 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организации предоставления государственных и муниципальных услуг», 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руководствуясь постановлением Правительства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Российской Федерации от 16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.05.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2011 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№</w:t>
      </w:r>
      <w:r w:rsidR="00ED6CB5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373 «О 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разработке и утверждении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административных регламентов осуществления государственного контроля (надзора)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и административных регламентов предоставления государственных услуг»,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постановлением Администрации Арамильского городского округа от 1</w:t>
      </w:r>
      <w:r w:rsidR="008024E8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6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.0</w:t>
      </w:r>
      <w:r w:rsidR="008024E8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6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.20</w:t>
      </w:r>
      <w:r w:rsidR="008024E8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22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№ </w:t>
      </w:r>
      <w:r w:rsidR="008024E8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295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«Об утверждении Порядк</w:t>
      </w:r>
      <w:r w:rsidR="00062601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а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разработки и утверждения административных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регламентов </w:t>
      </w:r>
      <w:r w:rsidR="00062601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предоставления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муниципальн</w:t>
      </w:r>
      <w:r w:rsidR="00062601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ых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</w:t>
      </w:r>
      <w:r w:rsidR="00062601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услуг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органами местного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самоуправления Арамильского городского округа</w:t>
      </w:r>
      <w:r w:rsidR="00062601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,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</w:t>
      </w:r>
      <w:r w:rsidR="00062601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а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также Правил проведения экспертизы проектов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административных регламентов </w:t>
      </w:r>
      <w:r w:rsidR="00062601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предоставления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муниципальн</w:t>
      </w:r>
      <w:r w:rsidR="00062601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ых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услуг», на</w:t>
      </w:r>
      <w:r w:rsidR="008024E8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основании статьи 31 Устава Арамильского городского округа</w:t>
      </w:r>
    </w:p>
    <w:p w14:paraId="7E1310F2" w14:textId="77777777" w:rsidR="00076CD8" w:rsidRPr="00ED6CB5" w:rsidRDefault="00076CD8" w:rsidP="0060191E">
      <w:pPr>
        <w:rPr>
          <w:rFonts w:ascii="Liberation Serif" w:hAnsi="Liberation Serif" w:cs="Liberation Serif"/>
          <w:color w:val="auto"/>
          <w:sz w:val="26"/>
          <w:szCs w:val="26"/>
        </w:rPr>
      </w:pPr>
    </w:p>
    <w:p w14:paraId="3C7E13F8" w14:textId="77777777" w:rsidR="00076CD8" w:rsidRPr="00ED6CB5" w:rsidRDefault="00076CD8" w:rsidP="0060191E">
      <w:pPr>
        <w:rPr>
          <w:rFonts w:ascii="Liberation Serif" w:hAnsi="Liberation Serif" w:cs="Liberation Serif"/>
          <w:b/>
          <w:color w:val="auto"/>
          <w:sz w:val="26"/>
          <w:szCs w:val="26"/>
        </w:rPr>
      </w:pPr>
      <w:r w:rsidRPr="00ED6CB5">
        <w:rPr>
          <w:rFonts w:ascii="Liberation Serif" w:hAnsi="Liberation Serif" w:cs="Liberation Serif"/>
          <w:b/>
          <w:color w:val="auto"/>
          <w:sz w:val="26"/>
          <w:szCs w:val="26"/>
        </w:rPr>
        <w:t>ПОСТАНОВЛЯЮ:</w:t>
      </w:r>
    </w:p>
    <w:p w14:paraId="4BD0D4E7" w14:textId="77777777" w:rsidR="00076CD8" w:rsidRPr="00ED6CB5" w:rsidRDefault="00076CD8" w:rsidP="0060191E">
      <w:pPr>
        <w:rPr>
          <w:rFonts w:ascii="Liberation Serif" w:hAnsi="Liberation Serif" w:cs="Liberation Serif"/>
          <w:color w:val="auto"/>
          <w:sz w:val="26"/>
          <w:szCs w:val="26"/>
        </w:rPr>
      </w:pPr>
    </w:p>
    <w:p w14:paraId="25848A85" w14:textId="6E8EC7A3" w:rsidR="00076CD8" w:rsidRPr="00ED6CB5" w:rsidRDefault="00076CD8" w:rsidP="0060191E">
      <w:pPr>
        <w:tabs>
          <w:tab w:val="left" w:pos="0"/>
        </w:tabs>
        <w:suppressAutoHyphens/>
        <w:ind w:right="20" w:firstLine="709"/>
        <w:jc w:val="both"/>
        <w:rPr>
          <w:rFonts w:ascii="Liberation Serif" w:hAnsi="Liberation Serif" w:cs="Liberation Serif"/>
          <w:color w:val="auto"/>
          <w:sz w:val="26"/>
          <w:szCs w:val="26"/>
          <w:lang w:eastAsia="ar-SA"/>
        </w:rPr>
      </w:pP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1. 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Утвердить административн</w:t>
      </w:r>
      <w:r w:rsidR="00BF6986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ый</w:t>
      </w:r>
      <w:r w:rsidR="00F4748D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BF6986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 (прилагается)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.</w:t>
      </w:r>
    </w:p>
    <w:p w14:paraId="68C2D9AB" w14:textId="1D4EE338" w:rsidR="00076CD8" w:rsidRPr="00ED6CB5" w:rsidRDefault="00076CD8" w:rsidP="0060191E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color w:val="auto"/>
          <w:sz w:val="26"/>
          <w:szCs w:val="26"/>
          <w:lang w:eastAsia="ar-SA"/>
        </w:rPr>
      </w:pP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ab/>
        <w:t xml:space="preserve">2. </w:t>
      </w:r>
      <w:r w:rsidR="00BF6986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Р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азместить </w:t>
      </w:r>
      <w:r w:rsidR="00BF6986"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 xml:space="preserve">настоящее постановление </w:t>
      </w: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>на официальном сайте Арамильского городского округа.</w:t>
      </w:r>
    </w:p>
    <w:p w14:paraId="16256EA8" w14:textId="77777777" w:rsidR="00076CD8" w:rsidRPr="00ED6CB5" w:rsidRDefault="00076CD8" w:rsidP="0060191E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color w:val="auto"/>
          <w:sz w:val="26"/>
          <w:szCs w:val="26"/>
          <w:lang w:eastAsia="ar-SA"/>
        </w:rPr>
      </w:pPr>
      <w:r w:rsidRPr="00ED6CB5">
        <w:rPr>
          <w:rFonts w:ascii="Liberation Serif" w:hAnsi="Liberation Serif" w:cs="Liberation Serif"/>
          <w:color w:val="auto"/>
          <w:sz w:val="26"/>
          <w:szCs w:val="26"/>
          <w:lang w:eastAsia="ar-SA"/>
        </w:rPr>
        <w:tab/>
        <w:t>3. Контроль за исполнением настоящего постановления оставляю за собой.</w:t>
      </w:r>
    </w:p>
    <w:p w14:paraId="3512EE56" w14:textId="77777777" w:rsidR="00076CD8" w:rsidRPr="00ED6CB5" w:rsidRDefault="00076CD8" w:rsidP="0060191E">
      <w:pPr>
        <w:rPr>
          <w:rFonts w:ascii="Liberation Serif" w:hAnsi="Liberation Serif" w:cs="Liberation Serif"/>
          <w:b/>
          <w:color w:val="auto"/>
          <w:sz w:val="26"/>
          <w:szCs w:val="26"/>
        </w:rPr>
      </w:pPr>
    </w:p>
    <w:p w14:paraId="3422594B" w14:textId="53DC3A02" w:rsidR="00BF6986" w:rsidRPr="00ED6CB5" w:rsidRDefault="00BF6986" w:rsidP="0060191E">
      <w:pPr>
        <w:rPr>
          <w:rFonts w:ascii="Liberation Serif" w:hAnsi="Liberation Serif" w:cs="Liberation Serif"/>
          <w:b/>
          <w:color w:val="auto"/>
          <w:sz w:val="26"/>
          <w:szCs w:val="2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23"/>
        <w:gridCol w:w="4884"/>
      </w:tblGrid>
      <w:tr w:rsidR="00076CD8" w:rsidRPr="00ED6CB5" w14:paraId="060F4453" w14:textId="77777777" w:rsidTr="00ED6CB5">
        <w:trPr>
          <w:trHeight w:val="450"/>
        </w:trPr>
        <w:tc>
          <w:tcPr>
            <w:tcW w:w="5323" w:type="dxa"/>
            <w:shd w:val="clear" w:color="auto" w:fill="auto"/>
          </w:tcPr>
          <w:p w14:paraId="7A727C2C" w14:textId="77777777" w:rsidR="00076CD8" w:rsidRPr="00ED6CB5" w:rsidRDefault="00076CD8" w:rsidP="0060191E">
            <w:pPr>
              <w:rPr>
                <w:rFonts w:ascii="Liberation Serif" w:hAnsi="Liberation Serif" w:cs="Liberation Serif"/>
                <w:color w:val="auto"/>
                <w:sz w:val="26"/>
                <w:szCs w:val="26"/>
              </w:rPr>
            </w:pPr>
            <w:r w:rsidRPr="00ED6CB5">
              <w:rPr>
                <w:rFonts w:ascii="Liberation Serif" w:hAnsi="Liberation Serif" w:cs="Liberation Serif"/>
                <w:color w:val="auto"/>
                <w:sz w:val="26"/>
                <w:szCs w:val="26"/>
              </w:rPr>
              <w:t>Глава Арамильского городского округа</w:t>
            </w:r>
          </w:p>
        </w:tc>
        <w:tc>
          <w:tcPr>
            <w:tcW w:w="4884" w:type="dxa"/>
            <w:shd w:val="clear" w:color="auto" w:fill="auto"/>
          </w:tcPr>
          <w:p w14:paraId="15129C9F" w14:textId="138955D3" w:rsidR="00076CD8" w:rsidRPr="00ED6CB5" w:rsidRDefault="00ED6CB5" w:rsidP="0060191E">
            <w:pPr>
              <w:jc w:val="right"/>
              <w:rPr>
                <w:rFonts w:ascii="Liberation Serif" w:hAnsi="Liberation Serif" w:cs="Liberation Serif"/>
                <w:color w:val="auto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auto"/>
                <w:sz w:val="26"/>
                <w:szCs w:val="26"/>
              </w:rPr>
              <w:t xml:space="preserve">  </w:t>
            </w:r>
            <w:r w:rsidR="00BF6986" w:rsidRPr="00ED6CB5">
              <w:rPr>
                <w:rFonts w:ascii="Liberation Serif" w:hAnsi="Liberation Serif" w:cs="Liberation Serif"/>
                <w:color w:val="auto"/>
                <w:sz w:val="26"/>
                <w:szCs w:val="26"/>
              </w:rPr>
              <w:t>М.С. Мишарина</w:t>
            </w:r>
          </w:p>
        </w:tc>
      </w:tr>
    </w:tbl>
    <w:p w14:paraId="107BA84D" w14:textId="77777777" w:rsidR="00076CD8" w:rsidRDefault="00076CD8" w:rsidP="0060191E">
      <w:pPr>
        <w:widowControl w:val="0"/>
        <w:ind w:left="5812"/>
        <w:rPr>
          <w:rFonts w:ascii="Liberation Serif" w:hAnsi="Liberation Serif" w:cs="Liberation Serif"/>
          <w:bCs/>
          <w:sz w:val="28"/>
        </w:rPr>
      </w:pPr>
      <w:r>
        <w:rPr>
          <w:rFonts w:ascii="Liberation Serif" w:hAnsi="Liberation Serif" w:cs="Liberation Serif"/>
          <w:bCs/>
          <w:sz w:val="28"/>
        </w:rPr>
        <w:lastRenderedPageBreak/>
        <w:t xml:space="preserve">Приложение </w:t>
      </w:r>
    </w:p>
    <w:p w14:paraId="3BF11938" w14:textId="21C6608A" w:rsidR="00076CD8" w:rsidRDefault="00076CD8" w:rsidP="0060191E">
      <w:pPr>
        <w:widowControl w:val="0"/>
        <w:ind w:left="5812"/>
        <w:rPr>
          <w:rFonts w:ascii="Liberation Serif" w:hAnsi="Liberation Serif" w:cs="Liberation Serif"/>
          <w:bCs/>
          <w:sz w:val="28"/>
        </w:rPr>
      </w:pPr>
      <w:r>
        <w:rPr>
          <w:rFonts w:ascii="Liberation Serif" w:hAnsi="Liberation Serif" w:cs="Liberation Serif"/>
          <w:bCs/>
          <w:sz w:val="28"/>
        </w:rPr>
        <w:t>к постановлению Администрации Арамильского</w:t>
      </w:r>
      <w:r w:rsidR="00FF093C">
        <w:rPr>
          <w:rFonts w:ascii="Liberation Serif" w:hAnsi="Liberation Serif" w:cs="Liberation Serif"/>
          <w:bCs/>
          <w:sz w:val="28"/>
        </w:rPr>
        <w:t xml:space="preserve"> городского округа от 23.11.2022 № 593</w:t>
      </w:r>
      <w:bookmarkStart w:id="0" w:name="_GoBack"/>
      <w:bookmarkEnd w:id="0"/>
    </w:p>
    <w:p w14:paraId="4F4B290C" w14:textId="77777777" w:rsidR="00076CD8" w:rsidRDefault="00076CD8" w:rsidP="0060191E">
      <w:pPr>
        <w:widowControl w:val="0"/>
        <w:jc w:val="center"/>
        <w:rPr>
          <w:rFonts w:ascii="Liberation Serif" w:hAnsi="Liberation Serif" w:cs="Liberation Serif"/>
          <w:bCs/>
          <w:sz w:val="28"/>
        </w:rPr>
      </w:pPr>
    </w:p>
    <w:p w14:paraId="7FF1E47F" w14:textId="6586ECFD" w:rsidR="008F2BA1" w:rsidRPr="00076CD8" w:rsidRDefault="00B77A5C" w:rsidP="0060191E">
      <w:pPr>
        <w:widowControl w:val="0"/>
        <w:jc w:val="center"/>
        <w:rPr>
          <w:rFonts w:ascii="Liberation Serif" w:hAnsi="Liberation Serif" w:cs="Liberation Serif"/>
          <w:bCs/>
        </w:rPr>
      </w:pPr>
      <w:r w:rsidRPr="00076CD8">
        <w:rPr>
          <w:rFonts w:ascii="Liberation Serif" w:hAnsi="Liberation Serif" w:cs="Liberation Serif"/>
          <w:bCs/>
          <w:sz w:val="28"/>
        </w:rPr>
        <w:t xml:space="preserve">Административный регламент предоставления муниципальной услуги </w:t>
      </w:r>
      <w:r w:rsidRPr="00076CD8">
        <w:rPr>
          <w:rFonts w:ascii="Liberation Serif" w:hAnsi="Liberation Serif" w:cs="Liberation Serif"/>
          <w:bCs/>
          <w:i/>
          <w:sz w:val="28"/>
        </w:rPr>
        <w:t>«</w:t>
      </w:r>
      <w:r w:rsidRPr="00076CD8">
        <w:rPr>
          <w:rFonts w:ascii="Liberation Serif" w:hAnsi="Liberation Serif" w:cs="Liberation Serif"/>
          <w:bCs/>
          <w:sz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5B891A3C" w14:textId="77777777" w:rsidR="008F2BA1" w:rsidRPr="00076CD8" w:rsidRDefault="008F2BA1" w:rsidP="0060191E">
      <w:pPr>
        <w:widowControl w:val="0"/>
        <w:tabs>
          <w:tab w:val="left" w:pos="567"/>
        </w:tabs>
        <w:contextualSpacing/>
        <w:jc w:val="both"/>
        <w:rPr>
          <w:bCs/>
          <w:i/>
          <w:sz w:val="28"/>
        </w:rPr>
      </w:pPr>
    </w:p>
    <w:p w14:paraId="35C04418" w14:textId="77777777" w:rsidR="008F2BA1" w:rsidRPr="00076CD8" w:rsidRDefault="00B77A5C" w:rsidP="0060191E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contextualSpacing/>
        <w:jc w:val="center"/>
        <w:rPr>
          <w:rFonts w:ascii="Liberation Serif" w:hAnsi="Liberation Serif" w:cs="Liberation Serif"/>
          <w:bCs/>
        </w:rPr>
      </w:pPr>
      <w:r w:rsidRPr="00076CD8">
        <w:rPr>
          <w:rFonts w:ascii="Liberation Serif" w:hAnsi="Liberation Serif" w:cs="Liberation Serif"/>
          <w:bCs/>
          <w:sz w:val="28"/>
        </w:rPr>
        <w:t>Общие положения</w:t>
      </w:r>
    </w:p>
    <w:p w14:paraId="2C010D75" w14:textId="77777777" w:rsidR="008F2BA1" w:rsidRPr="00076CD8" w:rsidRDefault="008F2BA1" w:rsidP="0060191E">
      <w:pPr>
        <w:widowControl w:val="0"/>
        <w:tabs>
          <w:tab w:val="left" w:pos="567"/>
        </w:tabs>
        <w:contextualSpacing/>
        <w:rPr>
          <w:rFonts w:ascii="Liberation Serif" w:hAnsi="Liberation Serif" w:cs="Liberation Serif"/>
          <w:bCs/>
          <w:sz w:val="28"/>
        </w:rPr>
      </w:pPr>
    </w:p>
    <w:p w14:paraId="3F6E18F2" w14:textId="77777777" w:rsidR="008F2BA1" w:rsidRPr="00076CD8" w:rsidRDefault="00B77A5C" w:rsidP="0060191E">
      <w:pPr>
        <w:widowControl w:val="0"/>
        <w:tabs>
          <w:tab w:val="left" w:pos="0"/>
        </w:tabs>
        <w:jc w:val="center"/>
        <w:rPr>
          <w:rFonts w:ascii="Liberation Serif" w:hAnsi="Liberation Serif" w:cs="Liberation Serif"/>
          <w:bCs/>
        </w:rPr>
      </w:pPr>
      <w:r w:rsidRPr="00076CD8">
        <w:rPr>
          <w:rFonts w:ascii="Liberation Serif" w:hAnsi="Liberation Serif" w:cs="Liberation Serif"/>
          <w:bCs/>
          <w:sz w:val="28"/>
        </w:rPr>
        <w:t>Предмет регулирования Административного регламента</w:t>
      </w:r>
    </w:p>
    <w:p w14:paraId="7DBFD4C7" w14:textId="77777777" w:rsidR="008F2BA1" w:rsidRPr="00076CD8" w:rsidRDefault="008F2BA1" w:rsidP="0060191E">
      <w:pPr>
        <w:ind w:firstLine="709"/>
        <w:jc w:val="both"/>
        <w:rPr>
          <w:rFonts w:ascii="Liberation Serif" w:hAnsi="Liberation Serif" w:cs="Liberation Serif"/>
          <w:bCs/>
        </w:rPr>
      </w:pPr>
    </w:p>
    <w:p w14:paraId="4352C077" w14:textId="6A1DD93B" w:rsidR="008F2BA1" w:rsidRPr="0048151B" w:rsidRDefault="0048151B" w:rsidP="0048151B">
      <w:pPr>
        <w:ind w:firstLine="708"/>
        <w:jc w:val="both"/>
        <w:rPr>
          <w:rFonts w:ascii="Liberation Serif" w:hAnsi="Liberation Serif" w:cs="Liberation Serif"/>
          <w:sz w:val="28"/>
        </w:rPr>
      </w:pPr>
      <w:r w:rsidRPr="0048151B">
        <w:rPr>
          <w:rFonts w:ascii="Liberation Serif" w:hAnsi="Liberation Serif" w:cs="Liberation Serif"/>
          <w:sz w:val="28"/>
        </w:rPr>
        <w:t>1.1.</w:t>
      </w:r>
      <w:r w:rsidR="00AF590A" w:rsidRPr="0048151B">
        <w:rPr>
          <w:rFonts w:ascii="Liberation Serif" w:hAnsi="Liberation Serif" w:cs="Liberation Serif"/>
          <w:sz w:val="28"/>
        </w:rPr>
        <w:t xml:space="preserve"> </w:t>
      </w:r>
      <w:r w:rsidR="00B77A5C" w:rsidRPr="0048151B">
        <w:rPr>
          <w:rFonts w:ascii="Liberation Serif" w:hAnsi="Liberation Serif" w:cs="Liberation Serif"/>
          <w:sz w:val="28"/>
        </w:rPr>
        <w:t>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8748E6" w:rsidRPr="0048151B">
        <w:rPr>
          <w:rFonts w:ascii="Liberation Serif" w:hAnsi="Liberation Serif" w:cs="Liberation Serif"/>
          <w:sz w:val="28"/>
        </w:rPr>
        <w:t xml:space="preserve"> (далее – Административный регламент)</w:t>
      </w:r>
      <w:r w:rsidR="00B77A5C" w:rsidRPr="0048151B">
        <w:rPr>
          <w:rFonts w:ascii="Liberation Serif" w:hAnsi="Liberation Serif" w:cs="Liberation Serif"/>
          <w:sz w:val="28"/>
        </w:rPr>
        <w:t xml:space="preserve">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</w:t>
      </w:r>
      <w:r w:rsidR="00B77A5C" w:rsidRPr="0048151B">
        <w:rPr>
          <w:rFonts w:ascii="Liberation Serif" w:hAnsi="Liberation Serif" w:cs="Liberation Serif"/>
          <w:sz w:val="28"/>
          <w:lang w:val="en-US"/>
        </w:rPr>
        <w:t> </w:t>
      </w:r>
      <w:r w:rsidR="00B77A5C" w:rsidRPr="0048151B">
        <w:rPr>
          <w:rFonts w:ascii="Liberation Serif" w:hAnsi="Liberation Serif" w:cs="Liberation Serif"/>
          <w:sz w:val="28"/>
        </w:rPr>
        <w:t>карт маршрута регулярных перевозок» (далее - муниципальная услуга).</w:t>
      </w:r>
    </w:p>
    <w:p w14:paraId="58AE7DE7" w14:textId="77777777" w:rsidR="008F2BA1" w:rsidRPr="00C13F89" w:rsidRDefault="008F2BA1" w:rsidP="0060191E">
      <w:pPr>
        <w:pStyle w:val="af4"/>
        <w:ind w:left="709"/>
        <w:jc w:val="both"/>
        <w:rPr>
          <w:rFonts w:ascii="Liberation Serif" w:hAnsi="Liberation Serif" w:cs="Liberation Serif"/>
          <w:sz w:val="28"/>
        </w:rPr>
      </w:pPr>
    </w:p>
    <w:p w14:paraId="3920FD9B" w14:textId="77777777" w:rsidR="008F2BA1" w:rsidRPr="00076CD8" w:rsidRDefault="00B77A5C" w:rsidP="0060191E">
      <w:pPr>
        <w:widowControl w:val="0"/>
        <w:tabs>
          <w:tab w:val="left" w:pos="0"/>
        </w:tabs>
        <w:ind w:firstLine="709"/>
        <w:jc w:val="center"/>
        <w:rPr>
          <w:rFonts w:ascii="Liberation Serif" w:hAnsi="Liberation Serif" w:cs="Liberation Serif"/>
          <w:bCs/>
        </w:rPr>
      </w:pPr>
      <w:r w:rsidRPr="00076CD8">
        <w:rPr>
          <w:rFonts w:ascii="Liberation Serif" w:hAnsi="Liberation Serif" w:cs="Liberation Serif"/>
          <w:bCs/>
          <w:sz w:val="28"/>
        </w:rPr>
        <w:t>Круг Заявителей</w:t>
      </w:r>
    </w:p>
    <w:p w14:paraId="41ADF25C" w14:textId="77777777" w:rsidR="008F2BA1" w:rsidRPr="00076CD8" w:rsidRDefault="008F2BA1" w:rsidP="0060191E">
      <w:pPr>
        <w:widowControl w:val="0"/>
        <w:tabs>
          <w:tab w:val="left" w:pos="0"/>
        </w:tabs>
        <w:ind w:firstLine="709"/>
        <w:jc w:val="center"/>
        <w:rPr>
          <w:rFonts w:ascii="Liberation Serif" w:hAnsi="Liberation Serif" w:cs="Liberation Serif"/>
          <w:bCs/>
          <w:sz w:val="28"/>
        </w:rPr>
      </w:pPr>
    </w:p>
    <w:p w14:paraId="4F0339CD" w14:textId="77777777" w:rsidR="0048151B" w:rsidRDefault="0048151B" w:rsidP="0048151B">
      <w:pPr>
        <w:ind w:firstLine="708"/>
        <w:jc w:val="both"/>
        <w:rPr>
          <w:rFonts w:ascii="Liberation Serif" w:hAnsi="Liberation Serif" w:cs="Liberation Serif"/>
          <w:sz w:val="28"/>
        </w:rPr>
      </w:pPr>
      <w:r w:rsidRPr="0048151B">
        <w:rPr>
          <w:rFonts w:ascii="Liberation Serif" w:hAnsi="Liberation Serif" w:cs="Liberation Serif"/>
          <w:sz w:val="28"/>
        </w:rPr>
        <w:t xml:space="preserve">1.2. </w:t>
      </w:r>
      <w:r w:rsidR="00B77A5C" w:rsidRPr="0048151B">
        <w:rPr>
          <w:rFonts w:ascii="Liberation Serif" w:hAnsi="Liberation Serif" w:cs="Liberation Serif"/>
          <w:sz w:val="28"/>
        </w:rPr>
        <w:t xml:space="preserve"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на осуществление автомобильных пассажирских перевозок на территории Российской Федерации (далее – Заявитель). </w:t>
      </w:r>
    </w:p>
    <w:p w14:paraId="7113CD74" w14:textId="284747AA" w:rsidR="008F2BA1" w:rsidRPr="0048151B" w:rsidRDefault="0048151B" w:rsidP="0048151B">
      <w:pPr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1.3. </w:t>
      </w:r>
      <w:r w:rsidR="00B77A5C" w:rsidRPr="0048151B">
        <w:rPr>
          <w:rFonts w:ascii="Liberation Serif" w:hAnsi="Liberation Serif" w:cs="Liberation Serif"/>
          <w:sz w:val="28"/>
        </w:rPr>
        <w:t xml:space="preserve">Интересы </w:t>
      </w:r>
      <w:r w:rsidR="008748E6" w:rsidRPr="0048151B">
        <w:rPr>
          <w:rFonts w:ascii="Liberation Serif" w:hAnsi="Liberation Serif" w:cs="Liberation Serif"/>
          <w:sz w:val="28"/>
        </w:rPr>
        <w:t>З</w:t>
      </w:r>
      <w:r w:rsidRPr="0048151B">
        <w:rPr>
          <w:rFonts w:ascii="Liberation Serif" w:hAnsi="Liberation Serif" w:cs="Liberation Serif"/>
          <w:sz w:val="28"/>
        </w:rPr>
        <w:t>а</w:t>
      </w:r>
      <w:r w:rsidR="00B77A5C" w:rsidRPr="0048151B">
        <w:rPr>
          <w:rFonts w:ascii="Liberation Serif" w:hAnsi="Liberation Serif" w:cs="Liberation Serif"/>
          <w:sz w:val="28"/>
        </w:rPr>
        <w:t>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1FBDC025" w14:textId="77777777" w:rsidR="008F2BA1" w:rsidRPr="00C13F89" w:rsidRDefault="008F2BA1" w:rsidP="0060191E">
      <w:pPr>
        <w:pStyle w:val="af4"/>
        <w:ind w:left="0" w:firstLine="709"/>
        <w:jc w:val="both"/>
        <w:rPr>
          <w:rFonts w:ascii="Liberation Serif" w:hAnsi="Liberation Serif" w:cs="Liberation Serif"/>
          <w:sz w:val="28"/>
        </w:rPr>
      </w:pPr>
    </w:p>
    <w:p w14:paraId="4D811F96" w14:textId="77777777" w:rsidR="008F2BA1" w:rsidRPr="00076CD8" w:rsidRDefault="00B77A5C" w:rsidP="0060191E">
      <w:pPr>
        <w:widowControl w:val="0"/>
        <w:ind w:firstLine="709"/>
        <w:jc w:val="center"/>
        <w:rPr>
          <w:rFonts w:ascii="Liberation Serif" w:hAnsi="Liberation Serif" w:cs="Liberation Serif"/>
          <w:bCs/>
        </w:rPr>
      </w:pPr>
      <w:r w:rsidRPr="00076CD8">
        <w:rPr>
          <w:rFonts w:ascii="Liberation Serif" w:hAnsi="Liberation Serif" w:cs="Liberation Serif"/>
          <w:bCs/>
          <w:sz w:val="28"/>
        </w:rPr>
        <w:t>Требования к порядку информирования о предоставлении муниципальной услуги</w:t>
      </w:r>
    </w:p>
    <w:p w14:paraId="6DA596A8" w14:textId="77777777" w:rsidR="008F2BA1" w:rsidRPr="00076CD8" w:rsidRDefault="008F2BA1" w:rsidP="0060191E">
      <w:pPr>
        <w:widowControl w:val="0"/>
        <w:ind w:firstLine="709"/>
        <w:jc w:val="center"/>
        <w:rPr>
          <w:rFonts w:ascii="Liberation Serif" w:hAnsi="Liberation Serif" w:cs="Liberation Serif"/>
          <w:bCs/>
          <w:sz w:val="28"/>
        </w:rPr>
      </w:pPr>
    </w:p>
    <w:p w14:paraId="04918AB8" w14:textId="45031287" w:rsidR="008F2BA1" w:rsidRPr="0048151B" w:rsidRDefault="0048151B" w:rsidP="0048151B">
      <w:pPr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 xml:space="preserve">1.4. </w:t>
      </w:r>
      <w:r w:rsidR="00B77A5C" w:rsidRPr="0048151B">
        <w:rPr>
          <w:rFonts w:ascii="Liberation Serif" w:hAnsi="Liberation Serif" w:cs="Liberation Serif"/>
          <w:bCs/>
          <w:sz w:val="28"/>
        </w:rPr>
        <w:t>Информирование о порядке предоставления муниципальной</w:t>
      </w:r>
      <w:r w:rsidR="00B77A5C" w:rsidRPr="0048151B">
        <w:rPr>
          <w:rFonts w:ascii="Liberation Serif" w:hAnsi="Liberation Serif" w:cs="Liberation Serif"/>
          <w:sz w:val="28"/>
        </w:rPr>
        <w:t xml:space="preserve"> услуги осуществляется:</w:t>
      </w:r>
    </w:p>
    <w:p w14:paraId="5E8366AB" w14:textId="75964883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1) непосредственно при личном приеме Заявителя в </w:t>
      </w:r>
      <w:r w:rsidR="00C13F89" w:rsidRPr="00076CD8">
        <w:rPr>
          <w:rFonts w:ascii="Liberation Serif" w:hAnsi="Liberation Serif" w:cs="Liberation Serif"/>
          <w:sz w:val="28"/>
        </w:rPr>
        <w:t>Администраци</w:t>
      </w:r>
      <w:r w:rsidR="008748E6">
        <w:rPr>
          <w:rFonts w:ascii="Liberation Serif" w:hAnsi="Liberation Serif" w:cs="Liberation Serif"/>
          <w:sz w:val="28"/>
        </w:rPr>
        <w:t xml:space="preserve">и </w:t>
      </w:r>
      <w:r w:rsidR="00C13F89" w:rsidRPr="00076CD8">
        <w:rPr>
          <w:rFonts w:ascii="Liberation Serif" w:hAnsi="Liberation Serif" w:cs="Liberation Serif"/>
          <w:sz w:val="28"/>
        </w:rPr>
        <w:t>Арамильского городского округа</w:t>
      </w:r>
      <w:r w:rsidRPr="00C13F89">
        <w:rPr>
          <w:rFonts w:ascii="Liberation Serif" w:hAnsi="Liberation Serif" w:cs="Liberation Serif"/>
          <w:sz w:val="28"/>
        </w:rPr>
        <w:t xml:space="preserve"> (далее - Уполномоченный орган) или </w:t>
      </w:r>
      <w:r w:rsidR="00076CD8">
        <w:rPr>
          <w:rFonts w:ascii="Liberation Serif" w:hAnsi="Liberation Serif" w:cs="Liberation Serif"/>
          <w:sz w:val="28"/>
        </w:rPr>
        <w:lastRenderedPageBreak/>
        <w:t>Многофункциональный центр</w:t>
      </w:r>
      <w:r w:rsidRPr="00C13F89">
        <w:rPr>
          <w:rFonts w:ascii="Liberation Serif" w:hAnsi="Liberation Serif" w:cs="Liberation Serif"/>
          <w:sz w:val="28"/>
        </w:rPr>
        <w:t xml:space="preserve"> предоставления государственных и муниципальных услуг (далее – МФЦ);</w:t>
      </w:r>
    </w:p>
    <w:p w14:paraId="7206A64E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2) по номерам телефонов в Уполномоченном органе или МФЦ;</w:t>
      </w:r>
    </w:p>
    <w:p w14:paraId="0426E5AB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3) письменно, в том числе посредством электронной почты, факсимильной связи;</w:t>
      </w:r>
    </w:p>
    <w:p w14:paraId="634570D0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4) посредством размещения в открытой и доступной форме информации:</w:t>
      </w:r>
    </w:p>
    <w:p w14:paraId="7A05D565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14:paraId="4CD86ADE" w14:textId="4A26517B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на официальном сайте </w:t>
      </w:r>
      <w:r w:rsidR="008748E6">
        <w:rPr>
          <w:rFonts w:ascii="Liberation Serif" w:hAnsi="Liberation Serif" w:cs="Liberation Serif"/>
          <w:sz w:val="28"/>
        </w:rPr>
        <w:t>Арамильского городского округа</w:t>
      </w:r>
      <w:r w:rsidRPr="00C13F89">
        <w:rPr>
          <w:rFonts w:ascii="Liberation Serif" w:hAnsi="Liberation Serif" w:cs="Liberation Serif"/>
          <w:sz w:val="28"/>
        </w:rPr>
        <w:t xml:space="preserve"> </w:t>
      </w:r>
      <w:r w:rsidR="00C13F89" w:rsidRPr="00076CD8">
        <w:rPr>
          <w:rFonts w:ascii="Liberation Serif" w:hAnsi="Liberation Serif" w:cs="Liberation Serif"/>
          <w:sz w:val="28"/>
        </w:rPr>
        <w:t>https://www.aramilgo.ru/</w:t>
      </w:r>
      <w:r w:rsidRPr="00076CD8">
        <w:rPr>
          <w:rFonts w:ascii="Liberation Serif" w:hAnsi="Liberation Serif" w:cs="Liberation Serif"/>
          <w:sz w:val="28"/>
        </w:rPr>
        <w:t>;</w:t>
      </w:r>
    </w:p>
    <w:p w14:paraId="2588A523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5) посредством размещения информации на информационных стендах Уполномоченного органа или МФЦ.</w:t>
      </w:r>
    </w:p>
    <w:p w14:paraId="0633E511" w14:textId="34D07382" w:rsidR="008F2BA1" w:rsidRPr="0048151B" w:rsidRDefault="0048151B" w:rsidP="0048151B">
      <w:pPr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1.5. </w:t>
      </w:r>
      <w:r w:rsidR="00B77A5C" w:rsidRPr="0048151B">
        <w:rPr>
          <w:rFonts w:ascii="Liberation Serif" w:hAnsi="Liberation Serif" w:cs="Liberation Serif"/>
          <w:sz w:val="28"/>
        </w:rPr>
        <w:t>Информирование осуществляется по вопросам, касающимся:</w:t>
      </w:r>
    </w:p>
    <w:p w14:paraId="0FE77D3E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способов подачи заявления о предоставлении муниципальной услуги;</w:t>
      </w:r>
    </w:p>
    <w:p w14:paraId="3EBC729D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адресов Уполномоченного органа и МФЦ, обращение в которые необходимо для предоставления муниципальной услуги;</w:t>
      </w:r>
    </w:p>
    <w:p w14:paraId="5E85C8A0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справочной информации о работе Уполномоченного органа (структурных подразделений Уполномоченного органа;</w:t>
      </w:r>
    </w:p>
    <w:p w14:paraId="4D6E88ED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документов, необходимых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14:paraId="2487CE08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порядка и сроков предоставления муниципальной услуги;</w:t>
      </w:r>
    </w:p>
    <w:p w14:paraId="08F7CBE5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2555D281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 вопросам предоставления услуг, которые являются необходимыми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>и обязательными для предоставления муниципальной услуги;</w:t>
      </w:r>
    </w:p>
    <w:p w14:paraId="68796F2F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15AB537D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68AEAE16" w14:textId="01CA1A88" w:rsidR="008F2BA1" w:rsidRPr="0048151B" w:rsidRDefault="0048151B" w:rsidP="0048151B">
      <w:pPr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1.6. </w:t>
      </w:r>
      <w:r w:rsidR="00B77A5C" w:rsidRPr="0048151B">
        <w:rPr>
          <w:rFonts w:ascii="Liberation Serif" w:hAnsi="Liberation Serif" w:cs="Liberation Serif"/>
          <w:sz w:val="28"/>
        </w:rPr>
        <w:t>При устном обращении Заявителя (лично или по телефону) должностное лицо Уполномоченного органа,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10596D5E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Ответ на телефонный звонок должен начинаться с информации о 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51C56DCA" w14:textId="3B10A916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Если должностное лицо Уполномоченного органа не может самостоятельно дать ответ, телефонный звонок</w:t>
      </w:r>
      <w:r w:rsidRPr="00C13F89">
        <w:rPr>
          <w:rFonts w:ascii="Liberation Serif" w:hAnsi="Liberation Serif" w:cs="Liberation Serif"/>
          <w:i/>
          <w:sz w:val="28"/>
        </w:rPr>
        <w:t xml:space="preserve"> </w:t>
      </w:r>
      <w:r w:rsidRPr="00C13F89">
        <w:rPr>
          <w:rFonts w:ascii="Liberation Serif" w:hAnsi="Liberation Serif" w:cs="Liberation Serif"/>
          <w:sz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8748E6">
        <w:rPr>
          <w:rFonts w:ascii="Liberation Serif" w:hAnsi="Liberation Serif" w:cs="Liberation Serif"/>
          <w:sz w:val="28"/>
        </w:rPr>
        <w:t>.</w:t>
      </w:r>
    </w:p>
    <w:p w14:paraId="1E11B288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lastRenderedPageBreak/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27FABE36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изложить обращение в письменной форме; </w:t>
      </w:r>
    </w:p>
    <w:p w14:paraId="595FD6F0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назначить другое время для консультаций.</w:t>
      </w:r>
    </w:p>
    <w:p w14:paraId="4CC58D4D" w14:textId="77777777" w:rsidR="008F2BA1" w:rsidRPr="00C13F89" w:rsidRDefault="00B77A5C" w:rsidP="0060191E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 принимаемое решение.</w:t>
      </w:r>
    </w:p>
    <w:p w14:paraId="51CAB430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Продолжительность информирования по телефону не должна превышать 10 минут.</w:t>
      </w:r>
    </w:p>
    <w:p w14:paraId="686F80E2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Информирование осуществляется в соответствии с графиком приема граждан.</w:t>
      </w:r>
    </w:p>
    <w:p w14:paraId="18B04A13" w14:textId="129B44F1" w:rsidR="008F2BA1" w:rsidRPr="0048151B" w:rsidRDefault="0048151B" w:rsidP="0048151B">
      <w:pPr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1.7. </w:t>
      </w:r>
      <w:r w:rsidR="00B77A5C" w:rsidRPr="0048151B">
        <w:rPr>
          <w:rFonts w:ascii="Liberation Serif" w:hAnsi="Liberation Serif" w:cs="Liberation Serif"/>
          <w:sz w:val="28"/>
        </w:rPr>
        <w:t>По письменному обращению должностное лицо Уполномоченного органа, ответственный за предоставление муниципальной услуги, подробно в письменной форме разъясняет гражданину сведения по вопросам, указанным</w:t>
      </w:r>
      <w:r w:rsidR="00B77A5C" w:rsidRPr="0048151B">
        <w:rPr>
          <w:rFonts w:ascii="Liberation Serif" w:hAnsi="Liberation Serif" w:cs="Liberation Serif"/>
          <w:sz w:val="28"/>
        </w:rPr>
        <w:br/>
        <w:t xml:space="preserve"> в пункте 1.5</w:t>
      </w:r>
      <w:r w:rsidR="008748E6" w:rsidRPr="0048151B">
        <w:rPr>
          <w:rFonts w:ascii="Liberation Serif" w:hAnsi="Liberation Serif" w:cs="Liberation Serif"/>
          <w:sz w:val="28"/>
        </w:rPr>
        <w:t xml:space="preserve"> </w:t>
      </w:r>
      <w:r w:rsidR="00B77A5C" w:rsidRPr="0048151B">
        <w:rPr>
          <w:rFonts w:ascii="Liberation Serif" w:hAnsi="Liberation Serif" w:cs="Liberation Serif"/>
          <w:sz w:val="28"/>
        </w:rPr>
        <w:t xml:space="preserve">настоящего Административного регламента в порядке, установленном Федеральным законом от 2 мая 2006 </w:t>
      </w:r>
      <w:r w:rsidR="00952327" w:rsidRPr="0048151B">
        <w:rPr>
          <w:rFonts w:ascii="Liberation Serif" w:hAnsi="Liberation Serif" w:cs="Liberation Serif"/>
          <w:sz w:val="28"/>
        </w:rPr>
        <w:t>года</w:t>
      </w:r>
      <w:r w:rsidR="00B77A5C" w:rsidRPr="0048151B">
        <w:rPr>
          <w:rFonts w:ascii="Liberation Serif" w:hAnsi="Liberation Serif" w:cs="Liberation Serif"/>
          <w:sz w:val="28"/>
        </w:rPr>
        <w:t xml:space="preserve"> № 59-ФЗ «О порядке рассмотрения обращений граждан Российской Федерации» (далее – Федеральный закон № 59-ФЗ).</w:t>
      </w:r>
    </w:p>
    <w:p w14:paraId="3E168AED" w14:textId="142A3394" w:rsidR="008F2BA1" w:rsidRPr="0048151B" w:rsidRDefault="0048151B" w:rsidP="0048151B">
      <w:pPr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1.8. </w:t>
      </w:r>
      <w:r w:rsidR="00B77A5C" w:rsidRPr="0048151B">
        <w:rPr>
          <w:rFonts w:ascii="Liberation Serif" w:hAnsi="Liberation Serif" w:cs="Liberation Serif"/>
          <w:sz w:val="28"/>
        </w:rPr>
        <w:t>На ЕПГУ размещаются сведения, предусмотренные Положением о 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14:paraId="01DC7FA4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Pr="00C13F89">
        <w:rPr>
          <w:rFonts w:ascii="Liberation Serif" w:hAnsi="Liberation Serif" w:cs="Liberation Serif"/>
          <w:sz w:val="28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</w:t>
      </w:r>
      <w:r w:rsidRPr="00C13F89">
        <w:rPr>
          <w:rFonts w:ascii="Liberation Serif" w:hAnsi="Liberation Serif" w:cs="Liberation Serif"/>
          <w:sz w:val="28"/>
        </w:rPr>
        <w:br/>
        <w:t>им персональных данных.</w:t>
      </w:r>
    </w:p>
    <w:p w14:paraId="03196C61" w14:textId="3700A4D8" w:rsidR="008F2BA1" w:rsidRPr="001E2426" w:rsidRDefault="001E2426" w:rsidP="001E2426">
      <w:pPr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1.9. </w:t>
      </w:r>
      <w:r w:rsidR="00B77A5C" w:rsidRPr="001E2426">
        <w:rPr>
          <w:rFonts w:ascii="Liberation Serif" w:hAnsi="Liberation Serif" w:cs="Liberation Serif"/>
          <w:sz w:val="28"/>
        </w:rPr>
        <w:t xml:space="preserve">На официальном сайте </w:t>
      </w:r>
      <w:r w:rsidR="008748E6" w:rsidRPr="001E2426">
        <w:rPr>
          <w:rFonts w:ascii="Liberation Serif" w:hAnsi="Liberation Serif" w:cs="Liberation Serif"/>
          <w:sz w:val="28"/>
        </w:rPr>
        <w:t>Арамильского городского округа,</w:t>
      </w:r>
      <w:r w:rsidR="00B77A5C" w:rsidRPr="001E2426">
        <w:rPr>
          <w:rFonts w:ascii="Liberation Serif" w:hAnsi="Liberation Serif" w:cs="Liberation Serif"/>
          <w:sz w:val="28"/>
        </w:rPr>
        <w:t xml:space="preserve"> на стендах в местах предоставления муниципальной услуги и услуг, которые являются необходимыми и обязательными для предоставления муниципальной услуги, и в МФЦ размещается следующая справочная информация:</w:t>
      </w:r>
    </w:p>
    <w:p w14:paraId="015F88C1" w14:textId="1487DF42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 месте нахождения и графике работы Уполномоченного органа их структурных подразделений, ответственных за предоставление муниципальной услуги, а также МФЦ;</w:t>
      </w:r>
    </w:p>
    <w:p w14:paraId="490E117A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14:paraId="3BC13E77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14:paraId="7F863BE2" w14:textId="5CBE16EB" w:rsidR="008F2BA1" w:rsidRPr="001E2426" w:rsidRDefault="001E2426" w:rsidP="001E2426">
      <w:pPr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1.10. </w:t>
      </w:r>
      <w:r w:rsidR="00B77A5C" w:rsidRPr="001E2426">
        <w:rPr>
          <w:rFonts w:ascii="Liberation Serif" w:hAnsi="Liberation Serif" w:cs="Liberation Serif"/>
          <w:sz w:val="28"/>
        </w:rPr>
        <w:t xml:space="preserve">В залах ожидания Уполномоченного органа размещаются нормативные правовые акты, регулирующие порядок предоставления муниципальной услуги, </w:t>
      </w:r>
      <w:r w:rsidR="00DB717D" w:rsidRPr="001E2426">
        <w:rPr>
          <w:rFonts w:ascii="Liberation Serif" w:hAnsi="Liberation Serif" w:cs="Liberation Serif"/>
          <w:sz w:val="28"/>
        </w:rPr>
        <w:t>в том</w:t>
      </w:r>
      <w:r w:rsidR="00B77A5C" w:rsidRPr="001E2426">
        <w:rPr>
          <w:rFonts w:ascii="Liberation Serif" w:hAnsi="Liberation Serif" w:cs="Liberation Serif"/>
          <w:sz w:val="28"/>
        </w:rPr>
        <w:t xml:space="preserve"> числе Административный регламент, которые по требованию заявителя предоставляются ему для ознакомления.</w:t>
      </w:r>
    </w:p>
    <w:p w14:paraId="5BB45971" w14:textId="34CD7909" w:rsidR="008F2BA1" w:rsidRPr="001E2426" w:rsidRDefault="001E2426" w:rsidP="001E2426">
      <w:pPr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 xml:space="preserve">1.11. </w:t>
      </w:r>
      <w:r w:rsidR="00B77A5C" w:rsidRPr="001E2426">
        <w:rPr>
          <w:rFonts w:ascii="Liberation Serif" w:hAnsi="Liberation Serif" w:cs="Liberation Serif"/>
          <w:sz w:val="28"/>
        </w:rPr>
        <w:t>Размещение информации о порядке предоставления муниципальной услуги на информационных стендах в помещении МФЦ осуществляется в 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 w14:paraId="30D82622" w14:textId="7BC59F33" w:rsidR="008F2BA1" w:rsidRPr="001E2426" w:rsidRDefault="001E2426" w:rsidP="001E2426">
      <w:pPr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1.12. </w:t>
      </w:r>
      <w:r w:rsidR="00B77A5C" w:rsidRPr="001E2426">
        <w:rPr>
          <w:rFonts w:ascii="Liberation Serif" w:hAnsi="Liberation Serif" w:cs="Liberation Serif"/>
          <w:sz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8748E6" w:rsidRPr="001E2426">
        <w:rPr>
          <w:rFonts w:ascii="Liberation Serif" w:hAnsi="Liberation Serif" w:cs="Liberation Serif"/>
          <w:sz w:val="28"/>
        </w:rPr>
        <w:t>З</w:t>
      </w:r>
      <w:r w:rsidR="00B77A5C" w:rsidRPr="001E2426">
        <w:rPr>
          <w:rFonts w:ascii="Liberation Serif" w:hAnsi="Liberation Serif" w:cs="Liberation Serif"/>
          <w:sz w:val="28"/>
        </w:rPr>
        <w:t xml:space="preserve">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14:paraId="6F3BB746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</w:rPr>
      </w:pPr>
    </w:p>
    <w:p w14:paraId="60F2D8DC" w14:textId="77777777" w:rsidR="008F2BA1" w:rsidRPr="00952327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952327">
        <w:rPr>
          <w:rFonts w:ascii="Liberation Serif" w:hAnsi="Liberation Serif" w:cs="Liberation Serif"/>
          <w:bCs/>
          <w:sz w:val="28"/>
        </w:rPr>
        <w:t>II. Стандарт предоставления муниципальной услуги</w:t>
      </w:r>
    </w:p>
    <w:p w14:paraId="5F76676E" w14:textId="77777777" w:rsidR="008F2BA1" w:rsidRPr="00952327" w:rsidRDefault="008F2BA1" w:rsidP="0060191E">
      <w:pPr>
        <w:jc w:val="center"/>
        <w:rPr>
          <w:rFonts w:ascii="Liberation Serif" w:hAnsi="Liberation Serif" w:cs="Liberation Serif"/>
          <w:bCs/>
          <w:sz w:val="28"/>
        </w:rPr>
      </w:pPr>
    </w:p>
    <w:p w14:paraId="5C6ADC4C" w14:textId="571CF30A" w:rsidR="008F2BA1" w:rsidRDefault="00B77A5C" w:rsidP="0060191E">
      <w:pPr>
        <w:jc w:val="center"/>
        <w:rPr>
          <w:rFonts w:ascii="Liberation Serif" w:hAnsi="Liberation Serif" w:cs="Liberation Serif"/>
          <w:bCs/>
          <w:sz w:val="28"/>
        </w:rPr>
      </w:pPr>
      <w:r w:rsidRPr="00952327">
        <w:rPr>
          <w:rFonts w:ascii="Liberation Serif" w:hAnsi="Liberation Serif" w:cs="Liberation Serif"/>
          <w:bCs/>
          <w:sz w:val="28"/>
        </w:rPr>
        <w:t>Наименование муниципальной услуги</w:t>
      </w:r>
    </w:p>
    <w:p w14:paraId="0CA4B561" w14:textId="77777777" w:rsidR="00866D3E" w:rsidRPr="00952327" w:rsidRDefault="00866D3E" w:rsidP="0060191E">
      <w:pPr>
        <w:jc w:val="center"/>
        <w:rPr>
          <w:rFonts w:ascii="Liberation Serif" w:hAnsi="Liberation Serif" w:cs="Liberation Serif"/>
          <w:bCs/>
          <w:sz w:val="28"/>
        </w:rPr>
      </w:pPr>
    </w:p>
    <w:p w14:paraId="26E214B5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vanish/>
          <w:sz w:val="28"/>
        </w:rPr>
      </w:pPr>
    </w:p>
    <w:p w14:paraId="4A412205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Муниципальная услуга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14:paraId="3FC2F17C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</w:rPr>
      </w:pPr>
    </w:p>
    <w:p w14:paraId="34B6E974" w14:textId="463B15FB" w:rsidR="008F2BA1" w:rsidRPr="00BF6986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BF6986">
        <w:rPr>
          <w:rFonts w:ascii="Liberation Serif" w:hAnsi="Liberation Serif" w:cs="Liberation Serif"/>
          <w:bCs/>
          <w:sz w:val="28"/>
        </w:rPr>
        <w:t>Наименование органа местного самоуправления (организации), предоставляющего муниципальную услугу</w:t>
      </w:r>
    </w:p>
    <w:p w14:paraId="6826E4F3" w14:textId="77777777" w:rsidR="008F2BA1" w:rsidRPr="00BF6986" w:rsidRDefault="008F2BA1" w:rsidP="0060191E">
      <w:pPr>
        <w:ind w:firstLine="709"/>
        <w:jc w:val="both"/>
        <w:rPr>
          <w:rFonts w:ascii="Liberation Serif" w:hAnsi="Liberation Serif" w:cs="Liberation Serif"/>
          <w:bCs/>
          <w:sz w:val="28"/>
        </w:rPr>
      </w:pPr>
    </w:p>
    <w:p w14:paraId="372A2801" w14:textId="5C108832" w:rsidR="008F2BA1" w:rsidRPr="00BF6986" w:rsidRDefault="00BF6986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От имени </w:t>
      </w:r>
      <w:r w:rsidR="00B77A5C" w:rsidRPr="00BF6986">
        <w:rPr>
          <w:rFonts w:ascii="Liberation Serif" w:hAnsi="Liberation Serif" w:cs="Liberation Serif"/>
          <w:sz w:val="28"/>
        </w:rPr>
        <w:t>Уполномоченн</w:t>
      </w:r>
      <w:r>
        <w:rPr>
          <w:rFonts w:ascii="Liberation Serif" w:hAnsi="Liberation Serif" w:cs="Liberation Serif"/>
          <w:sz w:val="28"/>
        </w:rPr>
        <w:t>ого</w:t>
      </w:r>
      <w:r w:rsidR="00B77A5C" w:rsidRPr="00BF6986">
        <w:rPr>
          <w:rFonts w:ascii="Liberation Serif" w:hAnsi="Liberation Serif" w:cs="Liberation Serif"/>
          <w:sz w:val="28"/>
        </w:rPr>
        <w:t xml:space="preserve"> орган</w:t>
      </w:r>
      <w:r>
        <w:rPr>
          <w:rFonts w:ascii="Liberation Serif" w:hAnsi="Liberation Serif" w:cs="Liberation Serif"/>
          <w:sz w:val="28"/>
        </w:rPr>
        <w:t>а</w:t>
      </w:r>
      <w:r w:rsidRPr="00BF6986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м</w:t>
      </w:r>
      <w:r w:rsidRPr="00BF6986">
        <w:rPr>
          <w:rFonts w:ascii="Liberation Serif" w:hAnsi="Liberation Serif" w:cs="Liberation Serif"/>
          <w:sz w:val="28"/>
        </w:rPr>
        <w:t>униципальн</w:t>
      </w:r>
      <w:r>
        <w:rPr>
          <w:rFonts w:ascii="Liberation Serif" w:hAnsi="Liberation Serif" w:cs="Liberation Serif"/>
          <w:sz w:val="28"/>
        </w:rPr>
        <w:t>ую</w:t>
      </w:r>
      <w:r w:rsidRPr="00BF6986">
        <w:rPr>
          <w:rFonts w:ascii="Liberation Serif" w:hAnsi="Liberation Serif" w:cs="Liberation Serif"/>
          <w:sz w:val="28"/>
        </w:rPr>
        <w:t xml:space="preserve"> услуг</w:t>
      </w:r>
      <w:r>
        <w:rPr>
          <w:rFonts w:ascii="Liberation Serif" w:hAnsi="Liberation Serif" w:cs="Liberation Serif"/>
          <w:sz w:val="28"/>
        </w:rPr>
        <w:t>у</w:t>
      </w:r>
      <w:r w:rsidRPr="00BF6986">
        <w:rPr>
          <w:rFonts w:ascii="Liberation Serif" w:hAnsi="Liberation Serif" w:cs="Liberation Serif"/>
          <w:sz w:val="28"/>
        </w:rPr>
        <w:t xml:space="preserve"> предоставляет специалист по организации транспортного обслуживания Муниципального казенного учреждения «Управление зданиями и автомобильным транспортом</w:t>
      </w:r>
      <w:r>
        <w:rPr>
          <w:rFonts w:ascii="Liberation Serif" w:hAnsi="Liberation Serif" w:cs="Liberation Serif"/>
          <w:sz w:val="28"/>
        </w:rPr>
        <w:t xml:space="preserve"> </w:t>
      </w:r>
      <w:r w:rsidRPr="00BF6986">
        <w:rPr>
          <w:rFonts w:ascii="Liberation Serif" w:hAnsi="Liberation Serif" w:cs="Liberation Serif"/>
          <w:sz w:val="28"/>
        </w:rPr>
        <w:t>Администрации Арамильского городского округа</w:t>
      </w:r>
      <w:r w:rsidR="00F16535">
        <w:rPr>
          <w:rFonts w:ascii="Liberation Serif" w:hAnsi="Liberation Serif" w:cs="Liberation Serif"/>
          <w:sz w:val="28"/>
        </w:rPr>
        <w:t>».</w:t>
      </w:r>
    </w:p>
    <w:p w14:paraId="19E359ED" w14:textId="0D205056" w:rsidR="00F16535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F16535">
        <w:rPr>
          <w:rFonts w:ascii="Liberation Serif" w:hAnsi="Liberation Serif" w:cs="Liberation Serif"/>
          <w:sz w:val="28"/>
        </w:rPr>
        <w:t>В предоставлении муниципальной услуги принима</w:t>
      </w:r>
      <w:r w:rsidR="00F16535">
        <w:rPr>
          <w:rFonts w:ascii="Liberation Serif" w:hAnsi="Liberation Serif" w:cs="Liberation Serif"/>
          <w:sz w:val="28"/>
        </w:rPr>
        <w:t>е</w:t>
      </w:r>
      <w:r w:rsidRPr="00F16535">
        <w:rPr>
          <w:rFonts w:ascii="Liberation Serif" w:hAnsi="Liberation Serif" w:cs="Liberation Serif"/>
          <w:sz w:val="28"/>
        </w:rPr>
        <w:t>т участие МФЦ</w:t>
      </w:r>
      <w:r w:rsidR="00F16535">
        <w:rPr>
          <w:rFonts w:ascii="Liberation Serif" w:hAnsi="Liberation Serif" w:cs="Liberation Serif"/>
          <w:sz w:val="28"/>
        </w:rPr>
        <w:t>.</w:t>
      </w:r>
    </w:p>
    <w:p w14:paraId="50C38F2C" w14:textId="6A433AAA" w:rsidR="008F2BA1" w:rsidRPr="00F16535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F16535">
        <w:rPr>
          <w:rFonts w:ascii="Liberation Serif" w:hAnsi="Liberation Serif" w:cs="Liberation Serif"/>
          <w:sz w:val="28"/>
        </w:rPr>
        <w:t>При предоставлении муниципальной услуги Уполномоченный орган взаимодействует с</w:t>
      </w:r>
      <w:r w:rsidR="00F16535">
        <w:rPr>
          <w:rFonts w:ascii="Liberation Serif" w:hAnsi="Liberation Serif" w:cs="Liberation Serif"/>
          <w:sz w:val="28"/>
        </w:rPr>
        <w:t xml:space="preserve"> </w:t>
      </w:r>
      <w:r w:rsidRPr="00F16535">
        <w:rPr>
          <w:rFonts w:ascii="Liberation Serif" w:hAnsi="Liberation Serif" w:cs="Liberation Serif"/>
          <w:sz w:val="28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14:paraId="79586B6A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 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501DB8F1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</w:rPr>
      </w:pPr>
    </w:p>
    <w:p w14:paraId="1F4CE413" w14:textId="77777777" w:rsidR="008F2BA1" w:rsidRPr="00F16535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F16535">
        <w:rPr>
          <w:rFonts w:ascii="Liberation Serif" w:hAnsi="Liberation Serif" w:cs="Liberation Serif"/>
          <w:bCs/>
          <w:sz w:val="28"/>
        </w:rPr>
        <w:t>Описание результата предоставления муниципальной услуги</w:t>
      </w:r>
    </w:p>
    <w:p w14:paraId="63D65D4E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14:paraId="31C66037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Результатом предоставления муниципальной услуги является: </w:t>
      </w:r>
    </w:p>
    <w:p w14:paraId="2265E085" w14:textId="77777777" w:rsidR="008F2BA1" w:rsidRPr="00C13F89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Решение о предоставлении муниципальной услуги по форме, согласно Приложению № 1 к настоящему Административному регламенту с выдачей:</w:t>
      </w:r>
    </w:p>
    <w:p w14:paraId="39630D2F" w14:textId="3B2007DE" w:rsidR="008F2BA1" w:rsidRPr="00C13F89" w:rsidRDefault="008748E6" w:rsidP="0060191E">
      <w:pPr>
        <w:pStyle w:val="af4"/>
        <w:numPr>
          <w:ilvl w:val="3"/>
          <w:numId w:val="7"/>
        </w:numPr>
        <w:ind w:left="0" w:firstLine="851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С</w:t>
      </w:r>
      <w:r w:rsidR="00B77A5C" w:rsidRPr="00C13F89">
        <w:rPr>
          <w:rFonts w:ascii="Liberation Serif" w:hAnsi="Liberation Serif" w:cs="Liberation Serif"/>
          <w:sz w:val="28"/>
        </w:rPr>
        <w:t>видетельства об осуществлении перевозок по маршруту регулярных перевозок, согласно приложению к приказу Мин</w:t>
      </w:r>
      <w:r w:rsidR="003F7E1D">
        <w:rPr>
          <w:rFonts w:ascii="Liberation Serif" w:hAnsi="Liberation Serif" w:cs="Liberation Serif"/>
          <w:sz w:val="28"/>
        </w:rPr>
        <w:t>истерств</w:t>
      </w:r>
      <w:r w:rsidR="00971D30">
        <w:rPr>
          <w:rFonts w:ascii="Liberation Serif" w:hAnsi="Liberation Serif" w:cs="Liberation Serif"/>
          <w:sz w:val="28"/>
        </w:rPr>
        <w:t>а</w:t>
      </w:r>
      <w:r w:rsidR="003F7E1D">
        <w:rPr>
          <w:rFonts w:ascii="Liberation Serif" w:hAnsi="Liberation Serif" w:cs="Liberation Serif"/>
          <w:sz w:val="28"/>
        </w:rPr>
        <w:t xml:space="preserve"> транспорта</w:t>
      </w:r>
      <w:r w:rsidR="00B77A5C" w:rsidRPr="00C13F89">
        <w:rPr>
          <w:rFonts w:ascii="Liberation Serif" w:hAnsi="Liberation Serif" w:cs="Liberation Serif"/>
          <w:sz w:val="28"/>
        </w:rPr>
        <w:t xml:space="preserve"> Росси</w:t>
      </w:r>
      <w:r w:rsidR="003F7E1D">
        <w:rPr>
          <w:rFonts w:ascii="Liberation Serif" w:hAnsi="Liberation Serif" w:cs="Liberation Serif"/>
          <w:sz w:val="28"/>
        </w:rPr>
        <w:t xml:space="preserve">йской </w:t>
      </w:r>
      <w:r w:rsidR="003F7E1D">
        <w:rPr>
          <w:rFonts w:ascii="Liberation Serif" w:hAnsi="Liberation Serif" w:cs="Liberation Serif"/>
          <w:sz w:val="28"/>
        </w:rPr>
        <w:tab/>
        <w:t xml:space="preserve">Федерации (далее – Минтранс России) </w:t>
      </w:r>
      <w:r w:rsidR="00B77A5C" w:rsidRPr="00C13F89">
        <w:rPr>
          <w:rFonts w:ascii="Liberation Serif" w:hAnsi="Liberation Serif" w:cs="Liberation Serif"/>
          <w:sz w:val="28"/>
        </w:rPr>
        <w:t>от 10.11.2015 № 331 «Об утверждении формы бланка свидетельства об осуществлении перевозок по маршруту регулярных перевозок и порядка его заполнения»;</w:t>
      </w:r>
    </w:p>
    <w:p w14:paraId="27FD86C3" w14:textId="2FB95D01" w:rsidR="008F2BA1" w:rsidRPr="00C13F89" w:rsidRDefault="003F7E1D" w:rsidP="0060191E">
      <w:pPr>
        <w:pStyle w:val="af4"/>
        <w:numPr>
          <w:ilvl w:val="3"/>
          <w:numId w:val="7"/>
        </w:numPr>
        <w:ind w:left="0" w:firstLine="851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К</w:t>
      </w:r>
      <w:r w:rsidR="00B77A5C" w:rsidRPr="00C13F89">
        <w:rPr>
          <w:rFonts w:ascii="Liberation Serif" w:hAnsi="Liberation Serif" w:cs="Liberation Serif"/>
          <w:sz w:val="28"/>
        </w:rPr>
        <w:t xml:space="preserve">арты маршрута регулярных перевозок на каждое транспортное средство согласно </w:t>
      </w:r>
      <w:r>
        <w:rPr>
          <w:rFonts w:ascii="Liberation Serif" w:hAnsi="Liberation Serif" w:cs="Liberation Serif"/>
          <w:sz w:val="28"/>
        </w:rPr>
        <w:t>П</w:t>
      </w:r>
      <w:r w:rsidR="00B77A5C" w:rsidRPr="00C13F89">
        <w:rPr>
          <w:rFonts w:ascii="Liberation Serif" w:hAnsi="Liberation Serif" w:cs="Liberation Serif"/>
          <w:sz w:val="28"/>
        </w:rPr>
        <w:t xml:space="preserve">риложению </w:t>
      </w:r>
      <w:r>
        <w:rPr>
          <w:rFonts w:ascii="Liberation Serif" w:hAnsi="Liberation Serif" w:cs="Liberation Serif"/>
          <w:sz w:val="28"/>
        </w:rPr>
        <w:t xml:space="preserve">№ </w:t>
      </w:r>
      <w:r w:rsidR="00B77A5C" w:rsidRPr="00C13F89">
        <w:rPr>
          <w:rFonts w:ascii="Liberation Serif" w:hAnsi="Liberation Serif" w:cs="Liberation Serif"/>
          <w:sz w:val="28"/>
        </w:rPr>
        <w:t>1 к приказу Минтранса России от</w:t>
      </w:r>
      <w:r w:rsidR="00F779AC">
        <w:rPr>
          <w:rFonts w:ascii="Liberation Serif" w:hAnsi="Liberation Serif" w:cs="Liberation Serif"/>
          <w:sz w:val="28"/>
        </w:rPr>
        <w:t xml:space="preserve"> </w:t>
      </w:r>
      <w:r w:rsidR="00ED6CB5">
        <w:rPr>
          <w:rFonts w:ascii="Liberation Serif" w:hAnsi="Liberation Serif" w:cs="Liberation Serif"/>
          <w:sz w:val="28"/>
        </w:rPr>
        <w:t>10.11.2015 № </w:t>
      </w:r>
      <w:r w:rsidR="00B77A5C" w:rsidRPr="00C13F89">
        <w:rPr>
          <w:rFonts w:ascii="Liberation Serif" w:hAnsi="Liberation Serif" w:cs="Liberation Serif"/>
          <w:sz w:val="28"/>
        </w:rPr>
        <w:t>332 «Об утверждении формы бланка карты маршрута регулярных перевозок и порядка его заполнения».</w:t>
      </w:r>
    </w:p>
    <w:p w14:paraId="4427B3A4" w14:textId="77777777" w:rsidR="008F2BA1" w:rsidRPr="00C13F89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 Решение об отказе в предоставлении муниципальной услуги по форме, согласно Приложению № 2 к настоящему Административному регламенту.</w:t>
      </w:r>
    </w:p>
    <w:p w14:paraId="42237B63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</w:rPr>
      </w:pPr>
    </w:p>
    <w:p w14:paraId="66415283" w14:textId="77777777" w:rsidR="008F2BA1" w:rsidRPr="00F16535" w:rsidRDefault="00B77A5C" w:rsidP="0060191E">
      <w:pPr>
        <w:ind w:firstLine="709"/>
        <w:jc w:val="center"/>
        <w:rPr>
          <w:rFonts w:ascii="Liberation Serif" w:hAnsi="Liberation Serif" w:cs="Liberation Serif"/>
          <w:bCs/>
        </w:rPr>
      </w:pPr>
      <w:r w:rsidRPr="00F16535">
        <w:rPr>
          <w:rFonts w:ascii="Liberation Serif" w:hAnsi="Liberation Serif" w:cs="Liberation Serif"/>
          <w:bCs/>
          <w:sz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14:paraId="73076BB7" w14:textId="77777777" w:rsidR="008F2BA1" w:rsidRPr="00F16535" w:rsidRDefault="008F2BA1" w:rsidP="0060191E">
      <w:pPr>
        <w:widowControl w:val="0"/>
        <w:ind w:firstLine="567"/>
        <w:jc w:val="both"/>
        <w:rPr>
          <w:rFonts w:ascii="Liberation Serif" w:hAnsi="Liberation Serif" w:cs="Liberation Serif"/>
          <w:bCs/>
          <w:sz w:val="28"/>
        </w:rPr>
      </w:pPr>
    </w:p>
    <w:p w14:paraId="7EBC3C8B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Уполномоченный орган в течение 10 календарных дней со дня регистрации заявления и документов, необходимых для предоставления муниципальной услуги, направляет Заявителю способом указанном</w:t>
      </w:r>
      <w:r w:rsidRPr="00C13F89">
        <w:rPr>
          <w:rFonts w:ascii="Liberation Serif" w:hAnsi="Liberation Serif" w:cs="Liberation Serif"/>
          <w:sz w:val="28"/>
        </w:rPr>
        <w:br/>
        <w:t>в заявлении один из результатов, указанных в пункте 2.5 Административного регламента.</w:t>
      </w:r>
    </w:p>
    <w:p w14:paraId="166BA473" w14:textId="77777777" w:rsidR="008F2BA1" w:rsidRPr="00C13F89" w:rsidRDefault="00B77A5C" w:rsidP="0060191E">
      <w:pPr>
        <w:pStyle w:val="af4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Срок выдачи свидетельства, переоформления разрешения, прекращения действия свидетельства не может превышать 10 календарных дней.</w:t>
      </w:r>
    </w:p>
    <w:p w14:paraId="3A907E4F" w14:textId="1CF084E4" w:rsidR="008F2BA1" w:rsidRPr="00C13F89" w:rsidRDefault="002371AE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Срок</w:t>
      </w:r>
      <w:r w:rsidR="00B77A5C" w:rsidRPr="00C13F89">
        <w:rPr>
          <w:rFonts w:ascii="Liberation Serif" w:hAnsi="Liberation Serif" w:cs="Liberation Serif"/>
          <w:sz w:val="28"/>
        </w:rPr>
        <w:t xml:space="preserve"> выдачи (либо через МФЦ)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14:paraId="544A6ED2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Срок принятия решения о предоставлении муниципальной услуги в случае направления заявителем документов, необходимых в соответствии с нормативными правовыми актами для предоставления муниципальной услуги, через МФЦ исчисляется со дня передачи МФЦ таких документов в орган, предоставляющий муниципальную услугу. </w:t>
      </w:r>
    </w:p>
    <w:p w14:paraId="468A4B20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</w:rPr>
      </w:pPr>
    </w:p>
    <w:p w14:paraId="4270E67D" w14:textId="77777777" w:rsidR="008F2BA1" w:rsidRPr="00F16535" w:rsidRDefault="00B77A5C" w:rsidP="0060191E">
      <w:pPr>
        <w:widowControl w:val="0"/>
        <w:ind w:firstLine="567"/>
        <w:jc w:val="center"/>
        <w:rPr>
          <w:rFonts w:ascii="Liberation Serif" w:hAnsi="Liberation Serif" w:cs="Liberation Serif"/>
          <w:bCs/>
        </w:rPr>
      </w:pPr>
      <w:r w:rsidRPr="00F16535">
        <w:rPr>
          <w:rFonts w:ascii="Liberation Serif" w:hAnsi="Liberation Serif" w:cs="Liberation Serif"/>
          <w:bCs/>
          <w:sz w:val="28"/>
        </w:rPr>
        <w:t>Нормативные правовые акты, регулирующие предоставление муниципальной услуги</w:t>
      </w:r>
    </w:p>
    <w:p w14:paraId="0047176A" w14:textId="38E429D9" w:rsidR="008F2BA1" w:rsidRPr="00076CD8" w:rsidRDefault="006A53C6" w:rsidP="0060191E">
      <w:pPr>
        <w:widowControl w:val="0"/>
        <w:ind w:firstLine="567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 xml:space="preserve"> </w:t>
      </w:r>
    </w:p>
    <w:p w14:paraId="4259F45B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Перечень нормативных правовых актов, регулирующих предоставление муниципальной услуги:</w:t>
      </w:r>
    </w:p>
    <w:p w14:paraId="10001F67" w14:textId="626FB6BC" w:rsidR="008F2BA1" w:rsidRPr="00C13F89" w:rsidRDefault="00B77A5C" w:rsidP="0060191E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</w:t>
      </w:r>
      <w:r w:rsidRPr="00C13F89">
        <w:rPr>
          <w:rFonts w:ascii="Liberation Serif" w:hAnsi="Liberation Serif" w:cs="Liberation Serif"/>
          <w:sz w:val="28"/>
          <w:szCs w:val="28"/>
        </w:rPr>
        <w:t>Федеральный закон от 13</w:t>
      </w:r>
      <w:r w:rsidR="00F16535"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C13F89">
        <w:rPr>
          <w:rFonts w:ascii="Liberation Serif" w:hAnsi="Liberation Serif" w:cs="Liberation Serif"/>
          <w:sz w:val="28"/>
          <w:szCs w:val="28"/>
        </w:rPr>
        <w:t xml:space="preserve">2015 </w:t>
      </w:r>
      <w:r w:rsidR="00F16535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C13F89">
        <w:rPr>
          <w:rFonts w:ascii="Liberation Serif" w:hAnsi="Liberation Serif" w:cs="Liberation Serif"/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 отдельные законодательные акты Российской Федерации»;</w:t>
      </w:r>
    </w:p>
    <w:p w14:paraId="6FC17A32" w14:textId="77777777" w:rsidR="008F2BA1" w:rsidRPr="00C13F89" w:rsidRDefault="00B77A5C" w:rsidP="0060191E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lastRenderedPageBreak/>
        <w:t xml:space="preserve"> приказ Минтранса России от 10.11.2015 № 331 «Об утверждении формы бланка свидетельства об осуществлении перевозок по маршруту регулярных перевозок и порядка его заполнения»; </w:t>
      </w:r>
    </w:p>
    <w:p w14:paraId="6C79D0D0" w14:textId="619E86FB" w:rsidR="008F2BA1" w:rsidRPr="00C13F89" w:rsidRDefault="00B77A5C" w:rsidP="00ED6CB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 xml:space="preserve">приказ Минтранса России от 10.11.2015 № 332 «Об утверждении формы бланка карты маршрута регулярных перевозок и порядка его заполнения»; </w:t>
      </w:r>
    </w:p>
    <w:p w14:paraId="184CB71F" w14:textId="77777777" w:rsidR="008F2BA1" w:rsidRPr="00C13F89" w:rsidRDefault="00B77A5C" w:rsidP="0060191E">
      <w:pPr>
        <w:ind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 xml:space="preserve"> приказ Минтранса России от 10.11.2015 № 333 «Об утверждении формы заявления об установлении или изменении межрегионального маршрута регулярных перевозок». </w:t>
      </w:r>
    </w:p>
    <w:p w14:paraId="5219E7F8" w14:textId="77777777" w:rsidR="008F2BA1" w:rsidRPr="00C13F89" w:rsidRDefault="008F2BA1" w:rsidP="0060191E">
      <w:pPr>
        <w:widowControl w:val="0"/>
        <w:ind w:firstLine="567"/>
        <w:jc w:val="both"/>
        <w:rPr>
          <w:rFonts w:ascii="Liberation Serif" w:hAnsi="Liberation Serif" w:cs="Liberation Serif"/>
          <w:sz w:val="28"/>
        </w:rPr>
      </w:pPr>
    </w:p>
    <w:p w14:paraId="46E4E86A" w14:textId="77777777" w:rsidR="008F2BA1" w:rsidRPr="00F16535" w:rsidRDefault="00B77A5C" w:rsidP="0060191E">
      <w:pPr>
        <w:widowControl w:val="0"/>
        <w:jc w:val="center"/>
        <w:rPr>
          <w:rFonts w:ascii="Liberation Serif" w:hAnsi="Liberation Serif" w:cs="Liberation Serif"/>
          <w:bCs/>
          <w:sz w:val="28"/>
        </w:rPr>
      </w:pPr>
      <w:r w:rsidRPr="00F16535">
        <w:rPr>
          <w:rFonts w:ascii="Liberation Serif" w:hAnsi="Liberation Serif" w:cs="Liberation Serif"/>
          <w:bCs/>
          <w:sz w:val="28"/>
        </w:rPr>
        <w:t xml:space="preserve">Исчерпывающий перечень документов и сведений, необходимых </w:t>
      </w:r>
    </w:p>
    <w:p w14:paraId="56B503BF" w14:textId="77777777" w:rsidR="008F2BA1" w:rsidRPr="00F16535" w:rsidRDefault="00B77A5C" w:rsidP="0060191E">
      <w:pPr>
        <w:widowControl w:val="0"/>
        <w:jc w:val="center"/>
        <w:rPr>
          <w:rFonts w:ascii="Liberation Serif" w:hAnsi="Liberation Serif" w:cs="Liberation Serif"/>
          <w:bCs/>
          <w:sz w:val="28"/>
        </w:rPr>
      </w:pPr>
      <w:r w:rsidRPr="00F16535">
        <w:rPr>
          <w:rFonts w:ascii="Liberation Serif" w:hAnsi="Liberation Serif" w:cs="Liberation Serif"/>
          <w:bCs/>
          <w:sz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</w:p>
    <w:p w14:paraId="795D9D09" w14:textId="77777777" w:rsidR="008F2BA1" w:rsidRPr="00F16535" w:rsidRDefault="00B77A5C" w:rsidP="0060191E">
      <w:pPr>
        <w:widowControl w:val="0"/>
        <w:jc w:val="center"/>
        <w:rPr>
          <w:rFonts w:ascii="Liberation Serif" w:hAnsi="Liberation Serif" w:cs="Liberation Serif"/>
          <w:bCs/>
          <w:sz w:val="28"/>
        </w:rPr>
      </w:pPr>
      <w:r w:rsidRPr="00F16535">
        <w:rPr>
          <w:rFonts w:ascii="Liberation Serif" w:hAnsi="Liberation Serif" w:cs="Liberation Serif"/>
          <w:bCs/>
          <w:sz w:val="28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</w:t>
      </w:r>
    </w:p>
    <w:p w14:paraId="175E5CA1" w14:textId="77777777" w:rsidR="008F2BA1" w:rsidRPr="00F16535" w:rsidRDefault="00B77A5C" w:rsidP="0060191E">
      <w:pPr>
        <w:widowControl w:val="0"/>
        <w:jc w:val="center"/>
        <w:rPr>
          <w:rFonts w:ascii="Liberation Serif" w:hAnsi="Liberation Serif" w:cs="Liberation Serif"/>
          <w:bCs/>
        </w:rPr>
      </w:pPr>
      <w:r w:rsidRPr="00F16535">
        <w:rPr>
          <w:rFonts w:ascii="Liberation Serif" w:hAnsi="Liberation Serif" w:cs="Liberation Serif"/>
          <w:bCs/>
          <w:sz w:val="28"/>
        </w:rPr>
        <w:t>в том числе в электронной форме, порядок их представления</w:t>
      </w:r>
    </w:p>
    <w:p w14:paraId="1A1457CB" w14:textId="77777777" w:rsidR="008F2BA1" w:rsidRPr="00C13F89" w:rsidRDefault="008F2BA1" w:rsidP="0060191E">
      <w:pPr>
        <w:widowControl w:val="0"/>
        <w:jc w:val="both"/>
        <w:rPr>
          <w:rFonts w:ascii="Liberation Serif" w:hAnsi="Liberation Serif" w:cs="Liberation Serif"/>
          <w:b/>
          <w:sz w:val="28"/>
        </w:rPr>
      </w:pPr>
    </w:p>
    <w:p w14:paraId="1978CF48" w14:textId="77777777" w:rsidR="008F2BA1" w:rsidRPr="00C13F89" w:rsidRDefault="00B77A5C" w:rsidP="00ED6CB5">
      <w:pPr>
        <w:pStyle w:val="af4"/>
        <w:numPr>
          <w:ilvl w:val="1"/>
          <w:numId w:val="7"/>
        </w:numPr>
        <w:ind w:left="0" w:firstLine="567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Для получения муниципальной услуги Заявитель представляет:</w:t>
      </w:r>
    </w:p>
    <w:p w14:paraId="4AB4AA0A" w14:textId="64232C73" w:rsidR="008F2BA1" w:rsidRPr="00C13F89" w:rsidRDefault="00B77A5C" w:rsidP="00ED6CB5">
      <w:pPr>
        <w:pStyle w:val="af4"/>
        <w:numPr>
          <w:ilvl w:val="2"/>
          <w:numId w:val="7"/>
        </w:numPr>
        <w:ind w:left="0" w:firstLine="567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Письменное заявление на оформление (выдачу) свидетельств и карт об осуществлении перевозок по маршруту регулярных перевозок по форме согласно Приложению № 1 к настоящему Административному регламенту;</w:t>
      </w:r>
    </w:p>
    <w:p w14:paraId="0FEC13E8" w14:textId="773E4A84" w:rsidR="008F2BA1" w:rsidRPr="00C13F89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Письменное заявление на переоформление свидетельств и карт об осуществлении перевозок по маршруту регулярных перевозок по форме согласно </w:t>
      </w:r>
      <w:r w:rsidR="003F7E1D">
        <w:rPr>
          <w:rFonts w:ascii="Liberation Serif" w:hAnsi="Liberation Serif" w:cs="Liberation Serif"/>
          <w:sz w:val="28"/>
        </w:rPr>
        <w:t>П</w:t>
      </w:r>
      <w:r w:rsidRPr="00C13F89">
        <w:rPr>
          <w:rFonts w:ascii="Liberation Serif" w:hAnsi="Liberation Serif" w:cs="Liberation Serif"/>
          <w:sz w:val="28"/>
        </w:rPr>
        <w:t>риложению № 2 к настоящему Административному регламенту;</w:t>
      </w:r>
    </w:p>
    <w:p w14:paraId="6EC46FB0" w14:textId="279A023E" w:rsidR="008F2BA1" w:rsidRPr="00C13F89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Письменное заявление на прекращение действия свидетельств и карт об осуществлении перевозок по маршруту регулярных перевозок по форме согласно </w:t>
      </w:r>
      <w:r w:rsidR="003F7E1D">
        <w:rPr>
          <w:rFonts w:ascii="Liberation Serif" w:hAnsi="Liberation Serif" w:cs="Liberation Serif"/>
          <w:sz w:val="28"/>
        </w:rPr>
        <w:t>П</w:t>
      </w:r>
      <w:r w:rsidRPr="00C13F89">
        <w:rPr>
          <w:rFonts w:ascii="Liberation Serif" w:hAnsi="Liberation Serif" w:cs="Liberation Serif"/>
          <w:sz w:val="28"/>
        </w:rPr>
        <w:t>риложению № 3 к настоящему Административному регламенту.</w:t>
      </w:r>
    </w:p>
    <w:p w14:paraId="00FDACED" w14:textId="6AF9A27F" w:rsidR="008F2BA1" w:rsidRPr="00C13F89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Документ, удостоверяющий личность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 xml:space="preserve">аявителя или представителя </w:t>
      </w:r>
      <w:r w:rsidR="003F7E1D">
        <w:rPr>
          <w:rFonts w:ascii="Liberation Serif" w:hAnsi="Liberation Serif" w:cs="Liberation Serif"/>
          <w:sz w:val="28"/>
        </w:rPr>
        <w:t>З</w:t>
      </w:r>
      <w:r w:rsidR="00F16535" w:rsidRPr="00C13F89">
        <w:rPr>
          <w:rFonts w:ascii="Liberation Serif" w:hAnsi="Liberation Serif" w:cs="Liberation Serif"/>
          <w:sz w:val="28"/>
        </w:rPr>
        <w:t>аявителя в случае, если</w:t>
      </w:r>
      <w:r w:rsidRPr="00C13F89">
        <w:rPr>
          <w:rFonts w:ascii="Liberation Serif" w:hAnsi="Liberation Serif" w:cs="Liberation Serif"/>
          <w:sz w:val="28"/>
        </w:rPr>
        <w:t xml:space="preserve"> за предоставлением муниципальной услуги обращается представитель </w:t>
      </w:r>
      <w:r w:rsidR="003F7E1D">
        <w:rPr>
          <w:rFonts w:ascii="Liberation Serif" w:hAnsi="Liberation Serif" w:cs="Liberation Serif"/>
          <w:sz w:val="28"/>
        </w:rPr>
        <w:t>З</w:t>
      </w:r>
      <w:r w:rsidR="00ED6CB5">
        <w:rPr>
          <w:rFonts w:ascii="Liberation Serif" w:hAnsi="Liberation Serif" w:cs="Liberation Serif"/>
          <w:sz w:val="28"/>
        </w:rPr>
        <w:t>аявителя.</w:t>
      </w:r>
    </w:p>
    <w:p w14:paraId="1EDFA87D" w14:textId="4AB0DD2D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случае направления заявления посредством ЕПГУ сведения из документа, удостоверяющего личность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14:paraId="054F7338" w14:textId="769A6B28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аявителя.</w:t>
      </w:r>
    </w:p>
    <w:p w14:paraId="5403E5F9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14:paraId="349A739C" w14:textId="359EE276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случае если документ, подтверждающий полномочия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14:paraId="24520A48" w14:textId="6A78FB7E" w:rsidR="008F2BA1" w:rsidRPr="00C13F89" w:rsidRDefault="00B77A5C" w:rsidP="0060191E">
      <w:pPr>
        <w:ind w:firstLine="708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</w:t>
      </w:r>
      <w:r w:rsidRPr="00C13F89">
        <w:rPr>
          <w:rFonts w:ascii="Liberation Serif" w:hAnsi="Liberation Serif" w:cs="Liberation Serif"/>
          <w:sz w:val="28"/>
        </w:rPr>
        <w:lastRenderedPageBreak/>
        <w:t>подписью нотариуса, в иных случаях – подписанный простой электрон</w:t>
      </w:r>
      <w:r w:rsidR="00ED6CB5">
        <w:rPr>
          <w:rFonts w:ascii="Liberation Serif" w:hAnsi="Liberation Serif" w:cs="Liberation Serif"/>
          <w:sz w:val="28"/>
        </w:rPr>
        <w:t>ной подписью;</w:t>
      </w:r>
    </w:p>
    <w:p w14:paraId="7A612121" w14:textId="58749E9F" w:rsidR="008F2BA1" w:rsidRPr="00C13F89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Копии документов транспортных средств (паспорт транспортного средства или свидетельство о регистрации транспортного средства), с использованием которого планируется перевозка пассажиров;</w:t>
      </w:r>
    </w:p>
    <w:p w14:paraId="7B40D8EF" w14:textId="77777777" w:rsidR="008F2BA1" w:rsidRPr="00C13F89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Копию документа, подтверждающего право владения транспортным средством, если оно не является собственностью перевозчика;</w:t>
      </w:r>
    </w:p>
    <w:p w14:paraId="01CF4309" w14:textId="77777777" w:rsidR="008F2BA1" w:rsidRPr="00C13F89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Документы,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14:paraId="074B6DA4" w14:textId="77777777" w:rsidR="008F2BA1" w:rsidRPr="00C13F89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Договор простого товарищества в письменной форме (для участников договора простого товарищества).</w:t>
      </w:r>
    </w:p>
    <w:p w14:paraId="73B9D6FD" w14:textId="2B62A089" w:rsidR="008F2BA1" w:rsidRPr="00C13F89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Копию ранее выданного свидетельства и (или) карт маршрута (оригинал предоставляется в Управление экономического развития при получении новой карты маршрута) (предоставляются в случае переоформления свидетельств</w:t>
      </w:r>
      <w:r w:rsidRPr="00C13F89">
        <w:rPr>
          <w:rFonts w:ascii="Liberation Serif" w:hAnsi="Liberation Serif" w:cs="Liberation Serif"/>
          <w:sz w:val="28"/>
        </w:rPr>
        <w:br/>
        <w:t>и (или) карт маршрута регулярных перевозок.</w:t>
      </w:r>
    </w:p>
    <w:p w14:paraId="3B799167" w14:textId="2876EF29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Ответственность за достоверность представленных документов несет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аявитель.</w:t>
      </w:r>
    </w:p>
    <w:p w14:paraId="41CBDD88" w14:textId="2439A8C6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</w:t>
      </w:r>
      <w:r w:rsidR="003F7E1D">
        <w:rPr>
          <w:rFonts w:ascii="Liberation Serif" w:hAnsi="Liberation Serif" w:cs="Liberation Serif"/>
          <w:sz w:val="28"/>
        </w:rPr>
        <w:t>а</w:t>
      </w:r>
      <w:r w:rsidRPr="00C13F89">
        <w:rPr>
          <w:rFonts w:ascii="Liberation Serif" w:hAnsi="Liberation Serif" w:cs="Liberation Serif"/>
          <w:sz w:val="28"/>
        </w:rPr>
        <w:t xml:space="preserve"> и отчества физических лиц, адреса их мест жительства должны быть написаны полностью.</w:t>
      </w:r>
    </w:p>
    <w:p w14:paraId="44FE7E53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Pr="00C13F89">
        <w:rPr>
          <w:rFonts w:ascii="Liberation Serif" w:hAnsi="Liberation Serif" w:cs="Liberation Serif"/>
          <w:sz w:val="28"/>
        </w:rPr>
        <w:br/>
        <w:t>на ЕПГУ без необходимости дополнительной подачи заявления в какой-либо иной форме.</w:t>
      </w:r>
    </w:p>
    <w:p w14:paraId="724120C6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479337FA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 форме электронного документа в личном кабинете на ЕПГУ;</w:t>
      </w:r>
    </w:p>
    <w:p w14:paraId="75D748F5" w14:textId="1DCB13C0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дополнительно на бумажном носителе в виде распечатанного экземпляра электронного документа в Уполномоченном органе, МФЦ</w:t>
      </w:r>
      <w:r w:rsidR="003F7E1D">
        <w:rPr>
          <w:rFonts w:ascii="Liberation Serif" w:hAnsi="Liberation Serif" w:cs="Liberation Serif"/>
          <w:sz w:val="28"/>
        </w:rPr>
        <w:t>.</w:t>
      </w:r>
    </w:p>
    <w:p w14:paraId="5F16E8B8" w14:textId="12C162A0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Заявления и прилагаемые документы, указанные в пункте 2.9</w:t>
      </w:r>
      <w:r w:rsidR="003F7E1D">
        <w:rPr>
          <w:rFonts w:ascii="Liberation Serif" w:hAnsi="Liberation Serif" w:cs="Liberation Serif"/>
          <w:sz w:val="28"/>
        </w:rPr>
        <w:t xml:space="preserve"> </w:t>
      </w:r>
      <w:r w:rsidRPr="00C13F89">
        <w:rPr>
          <w:rFonts w:ascii="Liberation Serif" w:hAnsi="Liberation Serif" w:cs="Liberation Serif"/>
          <w:sz w:val="28"/>
        </w:rPr>
        <w:t> настоящего Административного регламента, направляются (подаются)</w:t>
      </w:r>
      <w:r w:rsidRPr="00C13F89">
        <w:rPr>
          <w:rFonts w:ascii="Liberation Serif" w:hAnsi="Liberation Serif" w:cs="Liberation Serif"/>
          <w:sz w:val="28"/>
        </w:rPr>
        <w:br/>
        <w:t xml:space="preserve">в Уполномоченный орган в электронной форме путем заполнения формы запроса через личный кабинет на ЕПГУ. </w:t>
      </w:r>
    </w:p>
    <w:p w14:paraId="0CEAD5A8" w14:textId="77777777" w:rsidR="008F2BA1" w:rsidRPr="00C13F89" w:rsidRDefault="008F2BA1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sz w:val="28"/>
        </w:rPr>
      </w:pPr>
    </w:p>
    <w:p w14:paraId="28133658" w14:textId="77777777" w:rsidR="008F2BA1" w:rsidRPr="00F16535" w:rsidRDefault="00B77A5C" w:rsidP="0060191E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Cs/>
        </w:rPr>
      </w:pPr>
      <w:r w:rsidRPr="00F16535">
        <w:rPr>
          <w:rFonts w:ascii="Liberation Serif" w:hAnsi="Liberation Serif" w:cs="Liberation Serif"/>
          <w:bCs/>
          <w:sz w:val="28"/>
        </w:rPr>
        <w:t>Исчерпывающий перечень документов и сведений, необходимых в соответствии с нормативными правовыми актами для предоставления</w:t>
      </w:r>
    </w:p>
    <w:p w14:paraId="04189D2C" w14:textId="77777777" w:rsidR="008F2BA1" w:rsidRPr="00F16535" w:rsidRDefault="00B77A5C" w:rsidP="0060191E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Cs/>
        </w:rPr>
      </w:pPr>
      <w:r w:rsidRPr="00F16535">
        <w:rPr>
          <w:rFonts w:ascii="Liberation Serif" w:hAnsi="Liberation Serif" w:cs="Liberation Serif"/>
          <w:bCs/>
          <w:sz w:val="28"/>
        </w:rPr>
        <w:t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3F52543C" w14:textId="77777777" w:rsidR="008F2BA1" w:rsidRPr="00C13F89" w:rsidRDefault="008F2BA1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b/>
          <w:sz w:val="28"/>
        </w:rPr>
      </w:pPr>
    </w:p>
    <w:p w14:paraId="547664ED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Перечень документов и сведений, необходимых в соответствии с 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C13F89">
        <w:rPr>
          <w:rFonts w:ascii="Liberation Serif" w:hAnsi="Liberation Serif" w:cs="Liberation Serif"/>
          <w:sz w:val="28"/>
        </w:rPr>
        <w:lastRenderedPageBreak/>
        <w:t>самоуправления и иных органов, участвующих в предоставлении государственных или муниципальных услуг в случае обращения не требуется.</w:t>
      </w:r>
    </w:p>
    <w:p w14:paraId="5D0ABDD9" w14:textId="09C728EB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 При предоставлении муниципальной услуги запрещается требовать от 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аявителя:</w:t>
      </w:r>
    </w:p>
    <w:p w14:paraId="0022214D" w14:textId="77777777" w:rsidR="008F2BA1" w:rsidRPr="00C13F89" w:rsidRDefault="00B77A5C" w:rsidP="0060191E">
      <w:pPr>
        <w:ind w:firstLine="708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услуги.</w:t>
      </w:r>
    </w:p>
    <w:p w14:paraId="386436ED" w14:textId="058DA95F" w:rsidR="008F2BA1" w:rsidRPr="00C13F89" w:rsidRDefault="00B77A5C" w:rsidP="0060191E">
      <w:pPr>
        <w:ind w:firstLine="708"/>
        <w:jc w:val="both"/>
        <w:rPr>
          <w:rFonts w:ascii="Liberation Serif" w:hAnsi="Liberation Serif" w:cs="Liberation Serif"/>
        </w:rPr>
      </w:pPr>
      <w:r w:rsidRPr="00F16535">
        <w:rPr>
          <w:rFonts w:ascii="Liberation Serif" w:hAnsi="Liberation Serif" w:cs="Liberation Serif"/>
          <w:sz w:val="28"/>
        </w:rPr>
        <w:t>Представления документов и информации, которые в соответствии с нормативными правовыми актами Российской Федерации и</w:t>
      </w:r>
      <w:r w:rsidR="00F16535" w:rsidRPr="00F16535">
        <w:rPr>
          <w:rFonts w:ascii="Liberation Serif" w:hAnsi="Liberation Serif" w:cs="Liberation Serif"/>
          <w:sz w:val="28"/>
        </w:rPr>
        <w:t xml:space="preserve"> Свердловской области</w:t>
      </w:r>
      <w:r w:rsidRPr="00F16535">
        <w:rPr>
          <w:rFonts w:ascii="Liberation Serif" w:hAnsi="Liberation Serif" w:cs="Liberation Serif"/>
          <w:sz w:val="28"/>
        </w:rPr>
        <w:t xml:space="preserve">, муниципальными правовыми актами </w:t>
      </w:r>
      <w:r w:rsidR="00F16535" w:rsidRPr="00F16535">
        <w:rPr>
          <w:rFonts w:ascii="Liberation Serif" w:hAnsi="Liberation Serif" w:cs="Liberation Serif"/>
          <w:sz w:val="28"/>
        </w:rPr>
        <w:t>Арамильского городского округа</w:t>
      </w:r>
      <w:r w:rsidRPr="00F16535">
        <w:rPr>
          <w:rFonts w:ascii="Liberation Serif" w:hAnsi="Liberation Serif" w:cs="Liberation Serif"/>
          <w:sz w:val="28"/>
        </w:rPr>
        <w:t xml:space="preserve"> находятся</w:t>
      </w:r>
      <w:r w:rsidR="00F16535">
        <w:rPr>
          <w:rFonts w:ascii="Liberation Serif" w:hAnsi="Liberation Serif" w:cs="Liberation Serif"/>
          <w:sz w:val="28"/>
        </w:rPr>
        <w:t xml:space="preserve"> </w:t>
      </w:r>
      <w:r w:rsidRPr="00C13F89">
        <w:rPr>
          <w:rFonts w:ascii="Liberation Serif" w:hAnsi="Liberation Serif" w:cs="Liberation Serif"/>
          <w:sz w:val="28"/>
        </w:rPr>
        <w:t>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 исключением документов, указанных в части 6 статьи 7 Федерального</w:t>
      </w:r>
      <w:r w:rsidR="004476C9" w:rsidRPr="004476C9">
        <w:rPr>
          <w:rFonts w:ascii="Liberation Serif" w:hAnsi="Liberation Serif" w:cs="Liberation Serif"/>
          <w:sz w:val="28"/>
        </w:rPr>
        <w:t xml:space="preserve"> </w:t>
      </w:r>
      <w:r w:rsidR="004476C9" w:rsidRPr="00C13F89">
        <w:rPr>
          <w:rFonts w:ascii="Liberation Serif" w:hAnsi="Liberation Serif" w:cs="Liberation Serif"/>
          <w:sz w:val="28"/>
        </w:rPr>
        <w:t>закона</w:t>
      </w:r>
      <w:r w:rsidRPr="00C13F89">
        <w:rPr>
          <w:rFonts w:ascii="Liberation Serif" w:hAnsi="Liberation Serif" w:cs="Liberation Serif"/>
          <w:sz w:val="28"/>
        </w:rPr>
        <w:br/>
        <w:t xml:space="preserve"> от 27</w:t>
      </w:r>
      <w:r w:rsidR="0060191E">
        <w:rPr>
          <w:rFonts w:ascii="Liberation Serif" w:hAnsi="Liberation Serif" w:cs="Liberation Serif"/>
          <w:sz w:val="28"/>
        </w:rPr>
        <w:t xml:space="preserve"> июля </w:t>
      </w:r>
      <w:r w:rsidRPr="00C13F89">
        <w:rPr>
          <w:rFonts w:ascii="Liberation Serif" w:hAnsi="Liberation Serif" w:cs="Liberation Serif"/>
          <w:sz w:val="28"/>
        </w:rPr>
        <w:t xml:space="preserve">2010 </w:t>
      </w:r>
      <w:r w:rsidR="0060191E">
        <w:rPr>
          <w:rFonts w:ascii="Liberation Serif" w:hAnsi="Liberation Serif" w:cs="Liberation Serif"/>
          <w:sz w:val="28"/>
        </w:rPr>
        <w:t xml:space="preserve">года </w:t>
      </w:r>
      <w:r w:rsidRPr="00C13F89">
        <w:rPr>
          <w:rFonts w:ascii="Liberation Serif" w:hAnsi="Liberation Serif" w:cs="Liberation Serif"/>
          <w:sz w:val="28"/>
        </w:rPr>
        <w:t>№ 210-ФЗ (далее – Федеральный закон № 210-ФЗ).</w:t>
      </w:r>
    </w:p>
    <w:p w14:paraId="779C0587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 w:rsidRPr="00C13F89">
        <w:rPr>
          <w:rFonts w:ascii="Liberation Serif" w:hAnsi="Liberation Serif" w:cs="Liberation Serif"/>
          <w:sz w:val="28"/>
        </w:rPr>
        <w:br/>
        <w:t xml:space="preserve"> в предоставлении муниципальной услуги, за исключением следующих случаев:</w:t>
      </w:r>
    </w:p>
    <w:p w14:paraId="378CF5B1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14:paraId="35BA65A3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наличие ошибок в заявлении о предоставлении муниципальной услуги и 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14:paraId="4AD9EBFD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53F3795" w14:textId="26461FDC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 приеме документов, необходимых для предоставления муниципальной услуги, либо в предоставлении муниципальной услуги, о чем в письменном виде за 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аявитель, а также приносятся извинения за доставленные неудобства.</w:t>
      </w:r>
    </w:p>
    <w:p w14:paraId="05440D79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</w:rPr>
      </w:pPr>
    </w:p>
    <w:p w14:paraId="1EC5933B" w14:textId="77777777" w:rsidR="008F2BA1" w:rsidRPr="0060191E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60191E">
        <w:rPr>
          <w:rFonts w:ascii="Liberation Serif" w:hAnsi="Liberation Serif" w:cs="Liberation Serif"/>
          <w:bCs/>
          <w:sz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CAE01B9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b/>
          <w:sz w:val="28"/>
        </w:rPr>
      </w:pPr>
    </w:p>
    <w:p w14:paraId="5A84CE07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33E0C8BF" w14:textId="379E92DA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Представление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аявителем неполного комплекта документов, необходимых в соответствии с Федеральным законом № 210-ФЗ и иными нормативными правовыми актами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14:paraId="518217EF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14:paraId="06DD0FC8" w14:textId="68A2D24D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В представленных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аявителем документах содержатся противоречивые или недостоверные сведения; </w:t>
      </w:r>
    </w:p>
    <w:p w14:paraId="69B32AF8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Заявитель не относится к кругу лиц, имеющих право на получение муниципальной услуги;</w:t>
      </w:r>
    </w:p>
    <w:p w14:paraId="19845898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Запрос подан неуполномоченным лицом;</w:t>
      </w:r>
    </w:p>
    <w:p w14:paraId="0547734C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14:paraId="211EE74E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Документы содержат повреждения, наличие которых не позволяет</w:t>
      </w:r>
      <w:r w:rsidRPr="00C13F89">
        <w:rPr>
          <w:rFonts w:ascii="Liberation Serif" w:hAnsi="Liberation Serif" w:cs="Liberation Serif"/>
          <w:sz w:val="28"/>
        </w:rPr>
        <w:br/>
        <w:t xml:space="preserve"> в полном объеме использовать информацию и сведения, содержащиеся</w:t>
      </w:r>
      <w:r w:rsidRPr="00C13F89">
        <w:rPr>
          <w:rFonts w:ascii="Liberation Serif" w:hAnsi="Liberation Serif" w:cs="Liberation Serif"/>
          <w:sz w:val="28"/>
        </w:rPr>
        <w:br/>
        <w:t xml:space="preserve"> в документах для предоставления услуги;</w:t>
      </w:r>
    </w:p>
    <w:p w14:paraId="399C53C2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D460AB3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</w:t>
      </w:r>
      <w:r w:rsidRPr="00C13F89">
        <w:rPr>
          <w:rFonts w:ascii="Liberation Serif" w:hAnsi="Liberation Serif" w:cs="Liberation Serif"/>
          <w:sz w:val="28"/>
        </w:rPr>
        <w:br/>
        <w:t xml:space="preserve"> не входит предоставление услуги;</w:t>
      </w:r>
    </w:p>
    <w:p w14:paraId="43154AF8" w14:textId="614D029A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Несоблюдение установленных статьей 11 Федерального закона от 6 апреля 2011 </w:t>
      </w:r>
      <w:r w:rsidR="0060191E">
        <w:rPr>
          <w:rFonts w:ascii="Liberation Serif" w:hAnsi="Liberation Serif" w:cs="Liberation Serif"/>
          <w:sz w:val="28"/>
        </w:rPr>
        <w:t>года</w:t>
      </w:r>
      <w:r w:rsidRPr="00C13F89">
        <w:rPr>
          <w:rFonts w:ascii="Liberation Serif" w:hAnsi="Liberation Serif" w:cs="Liberation Serif"/>
          <w:sz w:val="28"/>
        </w:rPr>
        <w:t xml:space="preserve"> № 63-ФЗ «Об электронной подписи» условий признания действительности усиленной квалифицированной электронной подписи.</w:t>
      </w:r>
    </w:p>
    <w:p w14:paraId="27CDCDE3" w14:textId="77777777" w:rsidR="0060191E" w:rsidRDefault="0060191E" w:rsidP="0060191E">
      <w:pPr>
        <w:ind w:left="120" w:right="120"/>
        <w:jc w:val="center"/>
        <w:rPr>
          <w:rFonts w:ascii="Liberation Serif" w:hAnsi="Liberation Serif" w:cs="Liberation Serif"/>
          <w:bCs/>
          <w:sz w:val="28"/>
        </w:rPr>
      </w:pPr>
    </w:p>
    <w:p w14:paraId="041DDCDE" w14:textId="5871FB98" w:rsidR="008F2BA1" w:rsidRPr="0060191E" w:rsidRDefault="00B77A5C" w:rsidP="0060191E">
      <w:pPr>
        <w:ind w:left="120" w:right="120"/>
        <w:jc w:val="center"/>
        <w:rPr>
          <w:rFonts w:ascii="Liberation Serif" w:hAnsi="Liberation Serif" w:cs="Liberation Serif"/>
          <w:bCs/>
          <w:sz w:val="28"/>
        </w:rPr>
      </w:pPr>
      <w:r w:rsidRPr="0060191E">
        <w:rPr>
          <w:rFonts w:ascii="Liberation Serif" w:hAnsi="Liberation Serif" w:cs="Liberation Serif"/>
          <w:bCs/>
          <w:sz w:val="28"/>
        </w:rPr>
        <w:t>Исчерпывающий перечень оснований для приостановления или отказа</w:t>
      </w:r>
      <w:r w:rsidRPr="0060191E">
        <w:rPr>
          <w:rFonts w:ascii="Liberation Serif" w:hAnsi="Liberation Serif" w:cs="Liberation Serif"/>
          <w:bCs/>
          <w:sz w:val="28"/>
        </w:rPr>
        <w:br/>
        <w:t xml:space="preserve"> в предоставлении муниципальной услуги</w:t>
      </w:r>
    </w:p>
    <w:p w14:paraId="08AEEB65" w14:textId="77777777" w:rsidR="008F2BA1" w:rsidRPr="0060191E" w:rsidRDefault="008F2BA1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bCs/>
          <w:sz w:val="28"/>
        </w:rPr>
      </w:pPr>
    </w:p>
    <w:p w14:paraId="398944C1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621F6964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Основания для отказа в предоставлении муниципальной услуги:</w:t>
      </w:r>
    </w:p>
    <w:p w14:paraId="6A1B13E4" w14:textId="4279709C" w:rsidR="008F2BA1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запроса;</w:t>
      </w:r>
    </w:p>
    <w:p w14:paraId="56ECD58E" w14:textId="3C6081EB" w:rsidR="00304B7D" w:rsidRPr="00304B7D" w:rsidRDefault="00304B7D" w:rsidP="00304B7D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Н</w:t>
      </w:r>
      <w:r w:rsidRPr="00304B7D">
        <w:rPr>
          <w:rFonts w:ascii="Liberation Serif" w:hAnsi="Liberation Serif" w:cs="Liberation Serif"/>
          <w:sz w:val="28"/>
        </w:rPr>
        <w:t xml:space="preserve">есоответствие последовательности действий </w:t>
      </w:r>
      <w:r w:rsidR="003F7E1D">
        <w:rPr>
          <w:rFonts w:ascii="Liberation Serif" w:hAnsi="Liberation Serif" w:cs="Liberation Serif"/>
          <w:sz w:val="28"/>
        </w:rPr>
        <w:t>З</w:t>
      </w:r>
      <w:r w:rsidRPr="00304B7D">
        <w:rPr>
          <w:rFonts w:ascii="Liberation Serif" w:hAnsi="Liberation Serif" w:cs="Liberation Serif"/>
          <w:sz w:val="28"/>
        </w:rPr>
        <w:t xml:space="preserve">аявителя настоящему Административному регламенту, Порядку установления, изменения и отмены </w:t>
      </w:r>
      <w:r w:rsidRPr="00304B7D">
        <w:rPr>
          <w:rFonts w:ascii="Liberation Serif" w:hAnsi="Liberation Serif" w:cs="Liberation Serif"/>
          <w:sz w:val="28"/>
        </w:rPr>
        <w:lastRenderedPageBreak/>
        <w:t>муниципальных маршрутов регулярных перевозок, утвержденному постановлением Администрации Арамильского городского округа от 19.03.2021 № 138 «Об утверждении Порядка установления, изменения и отмены муниципальных маршрутов регулярных перевозок пассажиров и багажа автомобильным транспортом (в том числе основания для отказа в установлении либо изменении данных маршрутов, основания для отмены данных маршрутов) на территории Арамильского городского округа»</w:t>
      </w:r>
      <w:r w:rsidR="003F7E1D">
        <w:rPr>
          <w:rFonts w:ascii="Liberation Serif" w:hAnsi="Liberation Serif" w:cs="Liberation Serif"/>
          <w:sz w:val="28"/>
        </w:rPr>
        <w:t>;</w:t>
      </w:r>
    </w:p>
    <w:p w14:paraId="734C008D" w14:textId="5D64DE06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Несоответствие оформления и содержания комплекта документов требованиям пунктов 2.9-2.12 настоящего Административного регламента;</w:t>
      </w:r>
    </w:p>
    <w:p w14:paraId="45BE1E5A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На момент обращения действие свидетельства прекращено </w:t>
      </w:r>
      <w:r w:rsidRPr="00C13F89">
        <w:rPr>
          <w:rFonts w:ascii="Liberation Serif" w:hAnsi="Liberation Serif" w:cs="Liberation Serif"/>
          <w:sz w:val="28"/>
        </w:rPr>
        <w:br/>
        <w:t xml:space="preserve">в соответствии с частями 1, 2, 3 статьи 29 Федерального закона № 220-ФЗ; </w:t>
      </w:r>
    </w:p>
    <w:p w14:paraId="299F49B9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Реорганизация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</w:t>
      </w:r>
      <w:r w:rsidRPr="00C13F89">
        <w:rPr>
          <w:rFonts w:ascii="Liberation Serif" w:hAnsi="Liberation Serif" w:cs="Liberation Serif"/>
          <w:sz w:val="28"/>
        </w:rPr>
        <w:br/>
        <w:t xml:space="preserve">не осуществлена; </w:t>
      </w:r>
    </w:p>
    <w:p w14:paraId="5EDC0EAE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Отсутствие в Едином государственном реестре юридических лиц сведений об изменении наименования и (или) адреса места нахождения юридического лица; </w:t>
      </w:r>
    </w:p>
    <w:p w14:paraId="3B2C0633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Отсутствие в Едином государственном реестре индивидуальных предпринимателей сведений об изменении места жительства индивидуального предпринимателя; </w:t>
      </w:r>
    </w:p>
    <w:p w14:paraId="22F695F7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Несоблюдение установленного порядка изменения маршрута регулярных перевозок; </w:t>
      </w:r>
    </w:p>
    <w:p w14:paraId="68E3EA7D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Несоблюдение установленного порядка изменения класса или характеристик транспортного средства; </w:t>
      </w:r>
    </w:p>
    <w:p w14:paraId="0AA79B60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Установлено, что ранее свидетельство об осуществлении перевозок/карта маршрута не выдавались; </w:t>
      </w:r>
    </w:p>
    <w:p w14:paraId="5B005CCF" w14:textId="77777777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Обращение за прекращением действия свидетельства </w:t>
      </w:r>
      <w:r w:rsidRPr="00C13F89">
        <w:rPr>
          <w:rFonts w:ascii="Liberation Serif" w:hAnsi="Liberation Serif" w:cs="Liberation Serif"/>
          <w:sz w:val="28"/>
        </w:rPr>
        <w:br/>
        <w:t>об осуществлении перевозок ранее чем через тридцать дней с даты начала осуществления перевозок;</w:t>
      </w:r>
    </w:p>
    <w:p w14:paraId="37F54E1C" w14:textId="01A67B3A" w:rsidR="008F2BA1" w:rsidRPr="00C13F89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58C26B00" w14:textId="77777777" w:rsidR="008F2BA1" w:rsidRPr="00C13F89" w:rsidRDefault="008F2BA1" w:rsidP="0060191E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 w:cs="Liberation Serif"/>
          <w:b/>
          <w:sz w:val="28"/>
        </w:rPr>
      </w:pPr>
    </w:p>
    <w:p w14:paraId="358FCF3E" w14:textId="77777777" w:rsidR="008F2BA1" w:rsidRPr="00304B7D" w:rsidRDefault="00B77A5C" w:rsidP="0060191E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 w:cs="Liberation Serif"/>
          <w:bCs/>
          <w:sz w:val="28"/>
        </w:rPr>
      </w:pPr>
      <w:r w:rsidRPr="00304B7D">
        <w:rPr>
          <w:rFonts w:ascii="Liberation Serif" w:hAnsi="Liberation Serif" w:cs="Liberation Serif"/>
          <w:bCs/>
          <w:sz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</w:p>
    <w:p w14:paraId="690E5B1B" w14:textId="77777777" w:rsidR="008F2BA1" w:rsidRPr="00304B7D" w:rsidRDefault="00B77A5C" w:rsidP="0060191E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в предоставлении муниципальной услуги</w:t>
      </w:r>
    </w:p>
    <w:p w14:paraId="66CA15FD" w14:textId="77777777" w:rsidR="008F2BA1" w:rsidRPr="00C13F89" w:rsidRDefault="008F2BA1" w:rsidP="0060191E">
      <w:pPr>
        <w:pStyle w:val="af4"/>
        <w:ind w:left="709"/>
        <w:jc w:val="both"/>
        <w:rPr>
          <w:rFonts w:ascii="Liberation Serif" w:hAnsi="Liberation Serif" w:cs="Liberation Serif"/>
          <w:sz w:val="28"/>
        </w:rPr>
      </w:pPr>
    </w:p>
    <w:p w14:paraId="71BA7C6C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Услуги, необходимые и обязательные для предоставления муниципальной услуги, отсутствуют. </w:t>
      </w:r>
    </w:p>
    <w:p w14:paraId="1A44428F" w14:textId="77777777" w:rsidR="008F2BA1" w:rsidRPr="00C13F89" w:rsidRDefault="008F2BA1" w:rsidP="0060191E">
      <w:pPr>
        <w:widowControl w:val="0"/>
        <w:ind w:firstLine="709"/>
        <w:jc w:val="center"/>
        <w:rPr>
          <w:rFonts w:ascii="Liberation Serif" w:hAnsi="Liberation Serif" w:cs="Liberation Serif"/>
        </w:rPr>
      </w:pPr>
    </w:p>
    <w:p w14:paraId="49FFF32A" w14:textId="2A4E4BEC" w:rsidR="008F2BA1" w:rsidRDefault="00B77A5C" w:rsidP="0060191E">
      <w:pPr>
        <w:widowControl w:val="0"/>
        <w:jc w:val="center"/>
        <w:rPr>
          <w:rFonts w:ascii="Liberation Serif" w:hAnsi="Liberation Serif" w:cs="Liberation Serif"/>
          <w:bCs/>
          <w:sz w:val="28"/>
        </w:rPr>
      </w:pPr>
      <w:r w:rsidRPr="00304B7D">
        <w:rPr>
          <w:rFonts w:ascii="Liberation Serif" w:hAnsi="Liberation Serif" w:cs="Liberation Serif"/>
          <w:bCs/>
          <w:sz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  <w:r w:rsidR="003F7E1D">
        <w:rPr>
          <w:rFonts w:ascii="Liberation Serif" w:hAnsi="Liberation Serif" w:cs="Liberation Serif"/>
          <w:bCs/>
          <w:sz w:val="28"/>
        </w:rPr>
        <w:t xml:space="preserve"> </w:t>
      </w:r>
    </w:p>
    <w:p w14:paraId="0C99BD50" w14:textId="77777777" w:rsidR="00866D3E" w:rsidRPr="00304B7D" w:rsidRDefault="00866D3E" w:rsidP="0060191E">
      <w:pPr>
        <w:widowControl w:val="0"/>
        <w:jc w:val="center"/>
        <w:rPr>
          <w:rFonts w:ascii="Liberation Serif" w:hAnsi="Liberation Serif" w:cs="Liberation Serif"/>
          <w:bCs/>
        </w:rPr>
      </w:pPr>
    </w:p>
    <w:p w14:paraId="283B7199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lastRenderedPageBreak/>
        <w:t xml:space="preserve"> Предоставление муниципальной услуги осуществляется без взимания государственной пошлины или иной платы.</w:t>
      </w:r>
    </w:p>
    <w:p w14:paraId="0B81BE8C" w14:textId="77777777" w:rsidR="008F2BA1" w:rsidRPr="00C13F89" w:rsidRDefault="008F2BA1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sz w:val="28"/>
        </w:rPr>
      </w:pPr>
    </w:p>
    <w:p w14:paraId="0B77AAAC" w14:textId="77777777" w:rsidR="008F2BA1" w:rsidRPr="00304B7D" w:rsidRDefault="00B77A5C" w:rsidP="0060191E">
      <w:pPr>
        <w:ind w:firstLine="709"/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08DB499A" w14:textId="77777777" w:rsidR="008F2BA1" w:rsidRPr="00C13F89" w:rsidRDefault="008F2BA1" w:rsidP="0060191E">
      <w:pPr>
        <w:ind w:firstLine="709"/>
        <w:jc w:val="center"/>
        <w:rPr>
          <w:rFonts w:ascii="Liberation Serif" w:hAnsi="Liberation Serif" w:cs="Liberation Serif"/>
          <w:b/>
          <w:sz w:val="28"/>
        </w:rPr>
      </w:pPr>
    </w:p>
    <w:p w14:paraId="5FA34680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Услуги, необходимые и обязательные для предоставления муниципальной услуги, отсутствуют. </w:t>
      </w:r>
    </w:p>
    <w:p w14:paraId="15D48720" w14:textId="77777777" w:rsidR="008F2BA1" w:rsidRPr="00C13F89" w:rsidRDefault="008F2BA1" w:rsidP="0060191E">
      <w:pPr>
        <w:ind w:firstLine="709"/>
        <w:rPr>
          <w:rFonts w:ascii="Liberation Serif" w:hAnsi="Liberation Serif" w:cs="Liberation Serif"/>
          <w:i/>
          <w:sz w:val="28"/>
        </w:rPr>
      </w:pPr>
    </w:p>
    <w:p w14:paraId="15509C50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Максимальный срок ожидания в очереди при подаче запроса</w:t>
      </w:r>
      <w:r w:rsidRPr="00304B7D">
        <w:rPr>
          <w:rFonts w:ascii="Liberation Serif" w:hAnsi="Liberation Serif" w:cs="Liberation Serif"/>
          <w:bCs/>
          <w:sz w:val="28"/>
        </w:rPr>
        <w:br/>
        <w:t xml:space="preserve"> о предоставлении муниципальной услуги и при получении результата предоставления муниципальной услуги</w:t>
      </w:r>
    </w:p>
    <w:p w14:paraId="508959B1" w14:textId="77777777" w:rsidR="008F2BA1" w:rsidRPr="00304B7D" w:rsidRDefault="008F2BA1" w:rsidP="0060191E">
      <w:pPr>
        <w:ind w:firstLine="709"/>
        <w:jc w:val="both"/>
        <w:rPr>
          <w:rFonts w:ascii="Liberation Serif" w:hAnsi="Liberation Serif" w:cs="Liberation Serif"/>
          <w:bCs/>
          <w:sz w:val="28"/>
        </w:rPr>
      </w:pPr>
    </w:p>
    <w:p w14:paraId="4042B0B8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Максимальный срок ожидания в очереди при подаче запроса о 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</w:t>
      </w:r>
    </w:p>
    <w:p w14:paraId="59825F61" w14:textId="77777777" w:rsidR="008F2BA1" w:rsidRPr="00C13F89" w:rsidRDefault="008F2BA1" w:rsidP="0060191E">
      <w:pPr>
        <w:widowControl w:val="0"/>
        <w:ind w:firstLine="709"/>
        <w:jc w:val="center"/>
        <w:rPr>
          <w:rFonts w:ascii="Liberation Serif" w:hAnsi="Liberation Serif" w:cs="Liberation Serif"/>
        </w:rPr>
      </w:pPr>
    </w:p>
    <w:p w14:paraId="7991F296" w14:textId="1321BD52" w:rsidR="008F2BA1" w:rsidRPr="00304B7D" w:rsidRDefault="00B77A5C" w:rsidP="0060191E">
      <w:pPr>
        <w:widowControl w:val="0"/>
        <w:ind w:firstLine="709"/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 xml:space="preserve">Срок и порядок регистрации запроса </w:t>
      </w:r>
      <w:r w:rsidR="003F7E1D">
        <w:rPr>
          <w:rFonts w:ascii="Liberation Serif" w:hAnsi="Liberation Serif" w:cs="Liberation Serif"/>
          <w:bCs/>
          <w:sz w:val="28"/>
        </w:rPr>
        <w:t>З</w:t>
      </w:r>
      <w:r w:rsidRPr="00304B7D">
        <w:rPr>
          <w:rFonts w:ascii="Liberation Serif" w:hAnsi="Liberation Serif" w:cs="Liberation Serif"/>
          <w:bCs/>
          <w:sz w:val="28"/>
        </w:rPr>
        <w:t>аявителя о предоставлении муниципальной услуги, в том числе в электронной форме</w:t>
      </w:r>
    </w:p>
    <w:p w14:paraId="6F146956" w14:textId="77777777" w:rsidR="008F2BA1" w:rsidRPr="00304B7D" w:rsidRDefault="008F2BA1" w:rsidP="0060191E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</w:rPr>
      </w:pPr>
    </w:p>
    <w:p w14:paraId="7D1A0A64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6B0D8BCC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2.15 настоящего Административного регламента, Уполномоченный орган не позднее следующего за днем поступления заявления и документов, необходимых для предоставления муниципальной услуги, рабочего дня, направляет Заявителю либо его представителю решение об отказе в приеме документов, необходимых для предоставления муниципальной услуги по форме, приведенной </w:t>
      </w:r>
      <w:r w:rsidRPr="00C13F89">
        <w:rPr>
          <w:rFonts w:ascii="Liberation Serif" w:hAnsi="Liberation Serif" w:cs="Liberation Serif"/>
          <w:color w:val="auto"/>
          <w:sz w:val="28"/>
        </w:rPr>
        <w:t>в Приложении</w:t>
      </w:r>
      <w:r w:rsidRPr="00C13F89">
        <w:rPr>
          <w:rFonts w:ascii="Liberation Serif" w:hAnsi="Liberation Serif" w:cs="Liberation Serif"/>
          <w:color w:val="auto"/>
          <w:sz w:val="28"/>
        </w:rPr>
        <w:br/>
        <w:t xml:space="preserve"> № 4 </w:t>
      </w:r>
      <w:r w:rsidRPr="00C13F89">
        <w:rPr>
          <w:rFonts w:ascii="Liberation Serif" w:hAnsi="Liberation Serif" w:cs="Liberation Serif"/>
          <w:sz w:val="28"/>
        </w:rPr>
        <w:t xml:space="preserve">к настоящему Административному регламенту. </w:t>
      </w:r>
    </w:p>
    <w:p w14:paraId="01B8F97D" w14:textId="77777777" w:rsidR="008F2BA1" w:rsidRPr="00C13F89" w:rsidRDefault="008F2BA1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sz w:val="28"/>
        </w:rPr>
      </w:pPr>
    </w:p>
    <w:p w14:paraId="3047E4F0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Требования к помещениям, в которых предоставляется</w:t>
      </w:r>
      <w:r w:rsidRPr="00304B7D">
        <w:rPr>
          <w:rFonts w:ascii="Liberation Serif" w:hAnsi="Liberation Serif" w:cs="Liberation Serif"/>
          <w:bCs/>
          <w:sz w:val="28"/>
        </w:rPr>
        <w:br/>
        <w:t xml:space="preserve"> муниципальная услуга</w:t>
      </w:r>
    </w:p>
    <w:p w14:paraId="51268B54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b/>
          <w:sz w:val="28"/>
        </w:rPr>
      </w:pPr>
    </w:p>
    <w:p w14:paraId="4EBBF293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 остановок общественного транспорта.</w:t>
      </w:r>
    </w:p>
    <w:p w14:paraId="1B55E22C" w14:textId="77777777" w:rsidR="008F2BA1" w:rsidRPr="00C13F89" w:rsidRDefault="00B77A5C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случае, если имеется возможность организации стоянки (парковки) возле </w:t>
      </w:r>
      <w:r w:rsidRPr="00C13F89">
        <w:rPr>
          <w:rFonts w:ascii="Liberation Serif" w:hAnsi="Liberation Serif" w:cs="Liberation Serif"/>
          <w:sz w:val="28"/>
        </w:rPr>
        <w:lastRenderedPageBreak/>
        <w:t>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8D2739F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</w:t>
      </w:r>
      <w:r w:rsidRPr="00C13F89">
        <w:rPr>
          <w:rFonts w:ascii="Liberation Serif" w:hAnsi="Liberation Serif" w:cs="Liberation Serif"/>
        </w:rPr>
        <w:t xml:space="preserve"> </w:t>
      </w:r>
      <w:r w:rsidRPr="00C13F89">
        <w:rPr>
          <w:rFonts w:ascii="Liberation Serif" w:hAnsi="Liberation Serif" w:cs="Liberation Serif"/>
          <w:sz w:val="28"/>
        </w:rPr>
        <w:t>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4CAA7919" w14:textId="1CAAAEC1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целях обеспечения беспрепятственного доступа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2F481DC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39269D3A" w14:textId="77777777" w:rsidR="008F2BA1" w:rsidRPr="00C13F89" w:rsidRDefault="00B77A5C" w:rsidP="0060191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наименование;</w:t>
      </w:r>
    </w:p>
    <w:p w14:paraId="196A9EC7" w14:textId="77777777" w:rsidR="008F2BA1" w:rsidRPr="00C13F89" w:rsidRDefault="00B77A5C" w:rsidP="0060191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местонахождение и юридический адрес;</w:t>
      </w:r>
    </w:p>
    <w:p w14:paraId="2A59F091" w14:textId="77777777" w:rsidR="008F2BA1" w:rsidRPr="00C13F89" w:rsidRDefault="00B77A5C" w:rsidP="0060191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режим работы;</w:t>
      </w:r>
    </w:p>
    <w:p w14:paraId="576EADF6" w14:textId="77777777" w:rsidR="008F2BA1" w:rsidRPr="00C13F89" w:rsidRDefault="00B77A5C" w:rsidP="0060191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график приема;</w:t>
      </w:r>
    </w:p>
    <w:p w14:paraId="4C14948D" w14:textId="77777777" w:rsidR="008F2BA1" w:rsidRPr="00C13F89" w:rsidRDefault="00B77A5C" w:rsidP="0060191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номера телефонов для справок.</w:t>
      </w:r>
    </w:p>
    <w:p w14:paraId="4C93CB6D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CEFE525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Помещения, в которых предоставляется муниципальная услуга, оснащаются:</w:t>
      </w:r>
    </w:p>
    <w:p w14:paraId="7A36A064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противопожарной системой и средствами пожаротушения;</w:t>
      </w:r>
    </w:p>
    <w:p w14:paraId="1CB4285F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системой оповещения о возникновении чрезвычайной ситуации;</w:t>
      </w:r>
    </w:p>
    <w:p w14:paraId="467D8AB8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средствами оказания первой медицинской помощи;</w:t>
      </w:r>
    </w:p>
    <w:p w14:paraId="593F9640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туалетными комнатами для посетителей.</w:t>
      </w:r>
    </w:p>
    <w:p w14:paraId="7773F42E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</w:t>
      </w:r>
      <w:r w:rsidRPr="00C13F89">
        <w:rPr>
          <w:rFonts w:ascii="Liberation Serif" w:hAnsi="Liberation Serif" w:cs="Liberation Serif"/>
          <w:sz w:val="28"/>
        </w:rPr>
        <w:br/>
        <w:t>для их размещения в помещении, а также информационными стендами.</w:t>
      </w:r>
    </w:p>
    <w:p w14:paraId="366B8E3C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73C61A5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27AEC94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Места приема Заявителей оборудуются информационными табличками (вывесками) с указанием:</w:t>
      </w:r>
    </w:p>
    <w:p w14:paraId="00D2CA5A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номера кабинета и наименования отдела;</w:t>
      </w:r>
    </w:p>
    <w:p w14:paraId="31A99758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521FCABC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графика приема Заявителей.</w:t>
      </w:r>
    </w:p>
    <w:p w14:paraId="28B16361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Рабочее место каждого ответственного лица за прием документов, должно </w:t>
      </w:r>
      <w:r w:rsidRPr="00C13F89">
        <w:rPr>
          <w:rFonts w:ascii="Liberation Serif" w:hAnsi="Liberation Serif" w:cs="Liberation Serif"/>
          <w:sz w:val="28"/>
        </w:rPr>
        <w:lastRenderedPageBreak/>
        <w:t>быть оборудовано персональным компьютером с возможностью доступа к необходимым информационным базам данных, печатающим устройством (принтером) и копирующим устройством.</w:t>
      </w:r>
    </w:p>
    <w:p w14:paraId="383E5090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 должности.</w:t>
      </w:r>
    </w:p>
    <w:p w14:paraId="49A5735D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При предоставлении муниципальной услуги инвалидам обеспечиваются:</w:t>
      </w:r>
    </w:p>
    <w:p w14:paraId="6B478276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возможность беспрепятственного доступа к объекту (зданию, помещению), в котором предоставляется муниципальная услуга;</w:t>
      </w:r>
    </w:p>
    <w:p w14:paraId="3164D43E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042F0D3E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сопровождение инвалидов, имеющих стойкие расстройства функции зрения и самостоятельного передвижения;</w:t>
      </w:r>
    </w:p>
    <w:p w14:paraId="1C1BB847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6E792A79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95F4404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допуск сурдопереводчика и тифлосурдопереводчика;</w:t>
      </w:r>
    </w:p>
    <w:p w14:paraId="16C12233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допуск собаки-проводника при наличии документа, подтверждающего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>ее специальное обучение, на объекты (здания, помещения), в которых предоставляются муниципальная услуги;</w:t>
      </w:r>
    </w:p>
    <w:p w14:paraId="0A49C2B7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4ABFA532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14:paraId="35314A47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Показатели доступности и качества муниципальной услуги</w:t>
      </w:r>
    </w:p>
    <w:p w14:paraId="3EFB5AD6" w14:textId="77777777" w:rsidR="008F2BA1" w:rsidRPr="00304B7D" w:rsidRDefault="008F2BA1" w:rsidP="0060191E">
      <w:pPr>
        <w:jc w:val="center"/>
        <w:rPr>
          <w:rFonts w:ascii="Liberation Serif" w:hAnsi="Liberation Serif" w:cs="Liberation Serif"/>
          <w:bCs/>
          <w:sz w:val="28"/>
        </w:rPr>
      </w:pPr>
    </w:p>
    <w:p w14:paraId="4BD8A3CD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Основными показателями доступности предоставления муниципальной услуги являются:</w:t>
      </w:r>
    </w:p>
    <w:p w14:paraId="5110C411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0B3E9CCA" w14:textId="7DAB0FA5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возможность получения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аявителем уведомлений о предоставлении муниципальной услуги с помощью ЕПГУ;</w:t>
      </w:r>
    </w:p>
    <w:p w14:paraId="7C11B856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ED9BBF8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Основными показателями качества предоставления муниципальной услуги являются:</w:t>
      </w:r>
    </w:p>
    <w:p w14:paraId="120CF555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своевременность предоставления муниципальной услуги в соответствии </w:t>
      </w:r>
      <w:r w:rsidRPr="00C13F89">
        <w:rPr>
          <w:rFonts w:ascii="Liberation Serif" w:hAnsi="Liberation Serif" w:cs="Liberation Serif"/>
          <w:sz w:val="28"/>
        </w:rPr>
        <w:lastRenderedPageBreak/>
        <w:t>со стандартом ее предоставления, установленным настоящим Административным регламентом;</w:t>
      </w:r>
    </w:p>
    <w:p w14:paraId="162C885C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минимально возможное количество взаимодействий гражданина с должностными лицами, участвующими в предоставлении муниципальной услуги;</w:t>
      </w:r>
    </w:p>
    <w:p w14:paraId="4577FA07" w14:textId="366BC5B5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отсутствие обоснованных жалоб на действия (бездействие) сотрудников и их некорректное (невнимательное) отношение к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аявителям;</w:t>
      </w:r>
    </w:p>
    <w:p w14:paraId="26BFB8C2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отсутствие нарушений установленных сроков в процессе предоставления муниципальной услуги;</w:t>
      </w:r>
    </w:p>
    <w:p w14:paraId="241FB8A1" w14:textId="2E06D6E2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 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аявителей.</w:t>
      </w:r>
    </w:p>
    <w:p w14:paraId="6FFABD45" w14:textId="77777777" w:rsidR="008F2BA1" w:rsidRPr="00C13F89" w:rsidRDefault="008F2BA1" w:rsidP="0060191E">
      <w:pPr>
        <w:widowControl w:val="0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14:paraId="013BF688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  <w:sz w:val="28"/>
        </w:rPr>
      </w:pPr>
      <w:r w:rsidRPr="00304B7D">
        <w:rPr>
          <w:rFonts w:ascii="Liberation Serif" w:hAnsi="Liberation Serif" w:cs="Liberation Serif"/>
          <w:bCs/>
          <w:sz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</w:t>
      </w:r>
    </w:p>
    <w:p w14:paraId="746D799F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и особенности предоставления муниципальной услуги в электронной форме</w:t>
      </w:r>
    </w:p>
    <w:p w14:paraId="26DFCE23" w14:textId="77777777" w:rsidR="008F2BA1" w:rsidRPr="00304B7D" w:rsidRDefault="008F2BA1" w:rsidP="0060191E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</w:rPr>
      </w:pPr>
    </w:p>
    <w:p w14:paraId="72F3E004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14:paraId="10E5E85A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Заявителям обеспечивается возможность представления заявления и прилагаемых документов в форме электронных документов посредством ЕПГУ.</w:t>
      </w:r>
    </w:p>
    <w:p w14:paraId="5F0F7193" w14:textId="41B866DB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этом случае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аявитель или его представитель авторизуется на ЕПГУ посредством подтвержденной учетной записи в ЕСИА, заполняет заявление</w:t>
      </w:r>
      <w:r w:rsidRPr="00C13F89">
        <w:rPr>
          <w:rFonts w:ascii="Liberation Serif" w:hAnsi="Liberation Serif" w:cs="Liberation Serif"/>
          <w:sz w:val="28"/>
        </w:rPr>
        <w:br/>
        <w:t>о предоставлении муниципальной услуги с использованием интерактивной формы в электронном виде.</w:t>
      </w:r>
    </w:p>
    <w:p w14:paraId="6E850D09" w14:textId="4A22647E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Заполненное заявление о предоставлении муниципальной услуги отправляется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услуги, в Уполномоченный орган. При авторизации в ЕСИА заявление о предоставлении муниципальной услуги считается подписанным простой электронной подписью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аявителя, представителя, уполномоченного на подписание заявления.</w:t>
      </w:r>
    </w:p>
    <w:p w14:paraId="0151FD0C" w14:textId="5E2E03A1" w:rsidR="008F2BA1" w:rsidRPr="00C13F89" w:rsidRDefault="00B77A5C" w:rsidP="0060191E">
      <w:pPr>
        <w:pStyle w:val="af4"/>
        <w:ind w:left="0"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 Результаты предоставления муниципальной услуги, указанные в пункте 2.5 настоящего Административного регламента, направляются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416562B1" w14:textId="20EF3C28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аявителю на бумажном носителе в МФЦ в порядке, предусмотренном пунктом 6.4 настоящего Административного регламента.</w:t>
      </w:r>
    </w:p>
    <w:p w14:paraId="6987F605" w14:textId="77777777" w:rsidR="008F2BA1" w:rsidRPr="00C13F89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 Электронные документы представляются в следующих форматах:</w:t>
      </w:r>
    </w:p>
    <w:p w14:paraId="1FF5FB54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lastRenderedPageBreak/>
        <w:t>а) xml - для формализованных документов;</w:t>
      </w:r>
    </w:p>
    <w:p w14:paraId="3AB7935E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2F9D4C6D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в) xls, xlsx, ods - для документов, содержащих расчеты;</w:t>
      </w:r>
    </w:p>
    <w:p w14:paraId="4089ABD1" w14:textId="6558A271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3F7E1D">
        <w:rPr>
          <w:rFonts w:ascii="Liberation Serif" w:hAnsi="Liberation Serif" w:cs="Liberation Serif"/>
          <w:sz w:val="28"/>
        </w:rPr>
        <w:t>«</w:t>
      </w:r>
      <w:r w:rsidRPr="00C13F89">
        <w:rPr>
          <w:rFonts w:ascii="Liberation Serif" w:hAnsi="Liberation Serif" w:cs="Liberation Serif"/>
          <w:sz w:val="28"/>
        </w:rPr>
        <w:t>в</w:t>
      </w:r>
      <w:r w:rsidR="003F7E1D">
        <w:rPr>
          <w:rFonts w:ascii="Liberation Serif" w:hAnsi="Liberation Serif" w:cs="Liberation Serif"/>
          <w:sz w:val="28"/>
        </w:rPr>
        <w:t>»</w:t>
      </w:r>
      <w:r w:rsidRPr="00C13F89">
        <w:rPr>
          <w:rFonts w:ascii="Liberation Serif" w:hAnsi="Liberation Serif" w:cs="Liberation Serif"/>
          <w:sz w:val="28"/>
        </w:rPr>
        <w:t xml:space="preserve"> настоящего пункта), а также документов с графическим содержанием.</w:t>
      </w:r>
    </w:p>
    <w:p w14:paraId="7C914FEE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 разрешении 300 - 500 dpi (масштаб 1:1) с использованием следующих режимов:</w:t>
      </w:r>
    </w:p>
    <w:p w14:paraId="6DB469F3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- «черно-белый» (при отсутствии в документе графических изображений и (или) цветного текста);</w:t>
      </w:r>
    </w:p>
    <w:p w14:paraId="3D517F4C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7A8D4F5D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A2A8AF0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6D20DF3E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121475C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Электронные документы должны обеспечивать:</w:t>
      </w:r>
    </w:p>
    <w:p w14:paraId="14BB5563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- возможность идентифицировать документ и количество листов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>в документе;</w:t>
      </w:r>
    </w:p>
    <w:p w14:paraId="71C77CF2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 оглавлению и (или) к содержащимся в тексте рисункам и таблицам.</w:t>
      </w:r>
    </w:p>
    <w:p w14:paraId="0D1142C8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6A3BB7AA" w14:textId="77777777" w:rsidR="008F2BA1" w:rsidRPr="00C13F89" w:rsidRDefault="008F2BA1" w:rsidP="0060191E">
      <w:pPr>
        <w:widowControl w:val="0"/>
        <w:ind w:firstLine="709"/>
        <w:jc w:val="both"/>
        <w:rPr>
          <w:rFonts w:ascii="Liberation Serif" w:hAnsi="Liberation Serif" w:cs="Liberation Serif"/>
          <w:sz w:val="28"/>
        </w:rPr>
      </w:pPr>
    </w:p>
    <w:p w14:paraId="1001D9C4" w14:textId="77777777" w:rsidR="008F2BA1" w:rsidRPr="00304B7D" w:rsidRDefault="00B77A5C" w:rsidP="0060191E">
      <w:pPr>
        <w:widowControl w:val="0"/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320BE1FC" w14:textId="77777777" w:rsidR="008F2BA1" w:rsidRPr="00304B7D" w:rsidRDefault="008F2BA1" w:rsidP="0060191E">
      <w:pPr>
        <w:widowControl w:val="0"/>
        <w:jc w:val="center"/>
        <w:rPr>
          <w:rFonts w:ascii="Liberation Serif" w:hAnsi="Liberation Serif" w:cs="Liberation Serif"/>
          <w:bCs/>
          <w:sz w:val="28"/>
        </w:rPr>
      </w:pPr>
    </w:p>
    <w:p w14:paraId="0CE959B7" w14:textId="77777777" w:rsidR="008F2BA1" w:rsidRPr="00304B7D" w:rsidRDefault="00B77A5C" w:rsidP="0060191E">
      <w:pPr>
        <w:widowControl w:val="0"/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Исчерпывающий перечень административных процедур</w:t>
      </w:r>
    </w:p>
    <w:p w14:paraId="6F237ACC" w14:textId="77777777" w:rsidR="008F2BA1" w:rsidRPr="00C13F89" w:rsidRDefault="008F2BA1" w:rsidP="0060191E">
      <w:pPr>
        <w:widowControl w:val="0"/>
        <w:tabs>
          <w:tab w:val="left" w:pos="567"/>
        </w:tabs>
        <w:contextualSpacing/>
        <w:jc w:val="both"/>
        <w:rPr>
          <w:rFonts w:ascii="Liberation Serif" w:hAnsi="Liberation Serif" w:cs="Liberation Serif"/>
          <w:b/>
          <w:sz w:val="28"/>
        </w:rPr>
      </w:pPr>
    </w:p>
    <w:p w14:paraId="3F2AE297" w14:textId="77777777" w:rsidR="008F2BA1" w:rsidRPr="00C13F89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Предоставление муниципальной услуги включает в себя следующие административные процедуры:</w:t>
      </w:r>
    </w:p>
    <w:p w14:paraId="6B4385B5" w14:textId="77777777" w:rsidR="008F2BA1" w:rsidRPr="00C13F89" w:rsidRDefault="00B77A5C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проверка документов и регистрация заявления;</w:t>
      </w:r>
    </w:p>
    <w:p w14:paraId="186D5C34" w14:textId="77777777" w:rsidR="008F2BA1" w:rsidRPr="00C13F89" w:rsidRDefault="00B77A5C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3676FCA6" w14:textId="77777777" w:rsidR="008F2BA1" w:rsidRPr="00C13F89" w:rsidRDefault="00B77A5C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рассмотрение документов и сведений;</w:t>
      </w:r>
    </w:p>
    <w:p w14:paraId="0DC74A45" w14:textId="77777777" w:rsidR="008F2BA1" w:rsidRPr="00C13F89" w:rsidRDefault="00B77A5C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lastRenderedPageBreak/>
        <w:t>принятие решения;</w:t>
      </w:r>
    </w:p>
    <w:p w14:paraId="3178E400" w14:textId="77777777" w:rsidR="008F2BA1" w:rsidRPr="00C13F89" w:rsidRDefault="00B77A5C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выдача результата;</w:t>
      </w:r>
    </w:p>
    <w:p w14:paraId="05CFB0EA" w14:textId="77777777" w:rsidR="008F2BA1" w:rsidRPr="00C13F89" w:rsidRDefault="00B77A5C" w:rsidP="0060191E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внесение результата муниципальной услуги в реестр юридически значимых записей. </w:t>
      </w:r>
    </w:p>
    <w:p w14:paraId="0BC2BD7A" w14:textId="77777777" w:rsidR="008F2BA1" w:rsidRPr="00C13F89" w:rsidRDefault="00B77A5C" w:rsidP="0060191E">
      <w:pPr>
        <w:ind w:firstLine="708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Описание административных процедур представлено в Приложении </w:t>
      </w:r>
      <w:r w:rsidRPr="00C13F89">
        <w:rPr>
          <w:rFonts w:ascii="Liberation Serif" w:hAnsi="Liberation Serif" w:cs="Liberation Serif"/>
          <w:sz w:val="28"/>
        </w:rPr>
        <w:br/>
        <w:t>№ 9 к настоящему Административному регламенту.</w:t>
      </w:r>
    </w:p>
    <w:p w14:paraId="48EBBB33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14:paraId="1679711E" w14:textId="17FBE001" w:rsidR="008F2BA1" w:rsidRPr="00304B7D" w:rsidRDefault="00B77A5C" w:rsidP="0060191E">
      <w:pPr>
        <w:widowControl w:val="0"/>
        <w:ind w:firstLine="709"/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4BF53A5B" w14:textId="77777777" w:rsidR="008F2BA1" w:rsidRPr="00C13F89" w:rsidRDefault="008F2BA1" w:rsidP="0060191E">
      <w:pPr>
        <w:widowControl w:val="0"/>
        <w:ind w:firstLine="709"/>
        <w:jc w:val="center"/>
        <w:rPr>
          <w:rFonts w:ascii="Liberation Serif" w:hAnsi="Liberation Serif" w:cs="Liberation Serif"/>
          <w:b/>
          <w:sz w:val="28"/>
        </w:rPr>
      </w:pPr>
    </w:p>
    <w:p w14:paraId="19CC8037" w14:textId="44414FF6" w:rsidR="008F2BA1" w:rsidRPr="00C13F89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При предоставлении муниципальной услуги в электронной форме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аявителю обеспечиваются:</w:t>
      </w:r>
    </w:p>
    <w:p w14:paraId="555F7893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получение информации о порядке и сроках предоставления муниципальной услуги;</w:t>
      </w:r>
    </w:p>
    <w:p w14:paraId="4AA17AE4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формирование заявления;</w:t>
      </w:r>
    </w:p>
    <w:p w14:paraId="2FF44E5A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4A6E9E26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получение результата предоставления муниципальной услуги; </w:t>
      </w:r>
    </w:p>
    <w:p w14:paraId="10B5EE46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получение сведений о ходе рассмотрения заявления;</w:t>
      </w:r>
    </w:p>
    <w:p w14:paraId="2E82BE6F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осуществление оценки качества предоставления муниципальной услуги;</w:t>
      </w:r>
    </w:p>
    <w:p w14:paraId="68D07B58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2118C2B3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b/>
          <w:sz w:val="28"/>
        </w:rPr>
      </w:pPr>
    </w:p>
    <w:p w14:paraId="4DF21DCD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Порядок осуществления административных процедур (действий)</w:t>
      </w:r>
      <w:r w:rsidRPr="00304B7D">
        <w:rPr>
          <w:rFonts w:ascii="Liberation Serif" w:hAnsi="Liberation Serif" w:cs="Liberation Serif"/>
          <w:bCs/>
          <w:sz w:val="28"/>
        </w:rPr>
        <w:br/>
        <w:t xml:space="preserve"> в электронной форме </w:t>
      </w:r>
    </w:p>
    <w:p w14:paraId="5C6E13F8" w14:textId="77777777" w:rsidR="008F2BA1" w:rsidRPr="00304B7D" w:rsidRDefault="008F2BA1" w:rsidP="0060191E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</w:rPr>
      </w:pPr>
    </w:p>
    <w:p w14:paraId="0600EA6A" w14:textId="77777777" w:rsidR="008F2BA1" w:rsidRPr="00C13F89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Формирование заявления.</w:t>
      </w:r>
    </w:p>
    <w:p w14:paraId="6C2D8566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2963904B" w14:textId="3D91012E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Форматно-логическая проверка сформированного заявления осуществляется после заполнения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 xml:space="preserve">аявителем каждого из полей электронной формы заявления. При выявлении некорректно заполненного поля электронной формы заявления </w:t>
      </w:r>
      <w:r w:rsidR="003F7E1D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6BA358FF" w14:textId="29C52764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При формировании заявления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аявителю обеспечивается:</w:t>
      </w:r>
    </w:p>
    <w:p w14:paraId="749A20F9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а) возможность копирования и сохранения заявления и иных документов, указанных в </w:t>
      </w:r>
      <w:r w:rsidRPr="00C13F89">
        <w:rPr>
          <w:rFonts w:ascii="Liberation Serif" w:hAnsi="Liberation Serif" w:cs="Liberation Serif"/>
          <w:color w:val="auto"/>
          <w:sz w:val="28"/>
        </w:rPr>
        <w:t>пунктах 2.9 – 2.12 настоящего</w:t>
      </w:r>
      <w:r w:rsidRPr="00C13F89">
        <w:rPr>
          <w:rFonts w:ascii="Liberation Serif" w:hAnsi="Liberation Serif" w:cs="Liberation Serif"/>
          <w:sz w:val="28"/>
        </w:rPr>
        <w:t xml:space="preserve"> Административного регламента, необходимых для предоставления муниципальной услуги;</w:t>
      </w:r>
    </w:p>
    <w:p w14:paraId="57EFF7DA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б) возможность печати на бумажном носителе копии электронной формы заявления;</w:t>
      </w:r>
    </w:p>
    <w:p w14:paraId="2C0448BA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в) сохранение ранее введенных в электронную форму заявления значений </w:t>
      </w:r>
      <w:r w:rsidRPr="00C13F89">
        <w:rPr>
          <w:rFonts w:ascii="Liberation Serif" w:hAnsi="Liberation Serif" w:cs="Liberation Serif"/>
          <w:sz w:val="28"/>
        </w:rPr>
        <w:lastRenderedPageBreak/>
        <w:t>в 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B66DBF1" w14:textId="048E2E35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г) заполнение полей электронной формы заявления до начала ввода сведений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74107441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3648DB4C" w14:textId="604DA175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е) возможность доступа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 на ЕПГУ к ранее поданным им заявлениям в течение не менее одного года, а также частично сформированных заявлений – в течение не менее 3 месяцев.</w:t>
      </w:r>
    </w:p>
    <w:p w14:paraId="2411CBDA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59C62A7C" w14:textId="77777777" w:rsidR="008F2BA1" w:rsidRPr="00C13F89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2258AB0B" w14:textId="04C4D608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а) прием документов, необходимых для предоставления муниципальной услуги, и направление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аявителю электронного сообщения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>о поступлении заявления;</w:t>
      </w:r>
    </w:p>
    <w:p w14:paraId="3EA69039" w14:textId="38F8BF3B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б) регистрацию заявления и направление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аявителю уведомления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 xml:space="preserve">о регистрации заявления либо об отказе в приеме документов, необходимых для предоставления муниципальной услуги. </w:t>
      </w:r>
    </w:p>
    <w:p w14:paraId="16F7C2A3" w14:textId="77777777" w:rsidR="008F2BA1" w:rsidRPr="00C13F89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39F29838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Ответственное должностное лицо:</w:t>
      </w:r>
    </w:p>
    <w:p w14:paraId="2AC66E3E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проверяет наличие электронных заявлений, поступивших с ЕПГУ, с периодом не реже 2 раз в день;</w:t>
      </w:r>
    </w:p>
    <w:p w14:paraId="19800875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рассматривает поступившие заявления и приложенные образы документов (документы);</w:t>
      </w:r>
    </w:p>
    <w:p w14:paraId="5FD1325D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  <w:color w:val="auto"/>
        </w:rPr>
      </w:pPr>
      <w:r w:rsidRPr="00C13F89">
        <w:rPr>
          <w:rFonts w:ascii="Liberation Serif" w:hAnsi="Liberation Serif" w:cs="Liberation Serif"/>
          <w:sz w:val="28"/>
        </w:rPr>
        <w:t xml:space="preserve">производит действия в </w:t>
      </w:r>
      <w:r w:rsidRPr="00C13F89">
        <w:rPr>
          <w:rFonts w:ascii="Liberation Serif" w:hAnsi="Liberation Serif" w:cs="Liberation Serif"/>
          <w:color w:val="auto"/>
          <w:sz w:val="28"/>
        </w:rPr>
        <w:t>соответствии с пунктом 3.4 настоящего Административного регламента.</w:t>
      </w:r>
    </w:p>
    <w:p w14:paraId="77860D06" w14:textId="77777777" w:rsidR="008F2BA1" w:rsidRPr="00C13F89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6CAE86F4" w14:textId="0D0DE1E8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аявителю в личный кабинет на ЕПГУ;</w:t>
      </w:r>
    </w:p>
    <w:p w14:paraId="7E7C2E81" w14:textId="635CFBEF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виде бумажного документа, подтверждающего содержание электронного документа, который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аявитель получает при личном обращении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>в МФЦ.</w:t>
      </w:r>
    </w:p>
    <w:p w14:paraId="7D111268" w14:textId="77777777" w:rsidR="008F2BA1" w:rsidRPr="00C13F89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</w:t>
      </w:r>
      <w:r w:rsidRPr="00C13F89">
        <w:rPr>
          <w:rFonts w:ascii="Liberation Serif" w:hAnsi="Liberation Serif" w:cs="Liberation Serif"/>
          <w:sz w:val="28"/>
        </w:rPr>
        <w:lastRenderedPageBreak/>
        <w:t>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2FC1040" w14:textId="25CFE45E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При предоставлении муниципальной услуги в электронной форме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аявителю направляется:</w:t>
      </w:r>
    </w:p>
    <w:p w14:paraId="6B083373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 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34AAB891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14775AD6" w14:textId="77777777" w:rsidR="008F2BA1" w:rsidRPr="00C13F89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Оценка качества предоставления муниципальной услуги.</w:t>
      </w:r>
    </w:p>
    <w:p w14:paraId="41E47425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Оценка качества предоставления муниципальной услуги осуществляется в соответствии с </w:t>
      </w:r>
      <w:hyperlink r:id="rId8" w:tooltip="consultantplus://offline/ref=7477D36D247F526C7BD4B7DDD08F15A6014F84D62298DDA4DCA8A2DB7828FD21BF4B5E0D31D769E7uBz4M" w:history="1">
        <w:r w:rsidRPr="00C13F89">
          <w:rPr>
            <w:rFonts w:ascii="Liberation Serif" w:hAnsi="Liberation Serif" w:cs="Liberation Serif"/>
            <w:sz w:val="28"/>
          </w:rPr>
          <w:t>Правилами</w:t>
        </w:r>
      </w:hyperlink>
      <w:r w:rsidRPr="00C13F89">
        <w:rPr>
          <w:rFonts w:ascii="Liberation Serif" w:hAnsi="Liberation Serif" w:cs="Liberation Serif"/>
          <w:sz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 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 также о 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74489651" w14:textId="01006515" w:rsidR="008F2BA1" w:rsidRPr="00C13F89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Заявителю обеспечивается возможность направления жалобы на решения, действия или бездействие Уполномоченного органа, должностного лица Уполномоченного органа либо муниципального служащего в соответствии со 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</w:t>
      </w:r>
      <w:r w:rsidRPr="00C13F89">
        <w:rPr>
          <w:rFonts w:ascii="Liberation Serif" w:hAnsi="Liberation Serif" w:cs="Liberation Serif"/>
          <w:sz w:val="28"/>
        </w:rPr>
        <w:br/>
        <w:t>и действий (бездействия), совершенных при предоставлении государственных</w:t>
      </w:r>
      <w:r w:rsidRPr="00C13F89">
        <w:rPr>
          <w:rFonts w:ascii="Liberation Serif" w:hAnsi="Liberation Serif" w:cs="Liberation Serif"/>
          <w:sz w:val="28"/>
        </w:rPr>
        <w:br/>
        <w:t>и муниципальных услуг</w:t>
      </w:r>
      <w:r w:rsidR="00203ACB">
        <w:rPr>
          <w:rFonts w:ascii="Liberation Serif" w:hAnsi="Liberation Serif" w:cs="Liberation Serif"/>
          <w:sz w:val="28"/>
        </w:rPr>
        <w:t>»</w:t>
      </w:r>
      <w:r w:rsidR="00866D3E">
        <w:rPr>
          <w:rFonts w:ascii="Liberation Serif" w:hAnsi="Liberation Serif" w:cs="Liberation Serif"/>
          <w:sz w:val="28"/>
        </w:rPr>
        <w:t>.</w:t>
      </w:r>
    </w:p>
    <w:p w14:paraId="1FBB8A54" w14:textId="77777777" w:rsidR="008F2BA1" w:rsidRPr="00C13F89" w:rsidRDefault="008F2BA1" w:rsidP="0060191E">
      <w:pPr>
        <w:widowControl w:val="0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14:paraId="4D1ABCD5" w14:textId="77777777" w:rsidR="008F2BA1" w:rsidRPr="00304B7D" w:rsidRDefault="00B77A5C" w:rsidP="0060191E">
      <w:pPr>
        <w:widowControl w:val="0"/>
        <w:jc w:val="center"/>
        <w:rPr>
          <w:rFonts w:ascii="Liberation Serif" w:hAnsi="Liberation Serif" w:cs="Liberation Serif"/>
          <w:bCs/>
          <w:sz w:val="28"/>
        </w:rPr>
      </w:pPr>
      <w:r w:rsidRPr="00304B7D">
        <w:rPr>
          <w:rFonts w:ascii="Liberation Serif" w:hAnsi="Liberation Serif" w:cs="Liberation Serif"/>
          <w:bCs/>
          <w:sz w:val="28"/>
        </w:rPr>
        <w:lastRenderedPageBreak/>
        <w:t xml:space="preserve">Порядок исправления допущенных опечаток и ошибок в выданных </w:t>
      </w:r>
    </w:p>
    <w:p w14:paraId="15CB2620" w14:textId="77777777" w:rsidR="008F2BA1" w:rsidRPr="00304B7D" w:rsidRDefault="00B77A5C" w:rsidP="0060191E">
      <w:pPr>
        <w:widowControl w:val="0"/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в результате предоставления муниципальной услуги документах</w:t>
      </w:r>
    </w:p>
    <w:p w14:paraId="2D825EEF" w14:textId="77777777" w:rsidR="008F2BA1" w:rsidRPr="00C13F89" w:rsidRDefault="008F2BA1" w:rsidP="0060191E">
      <w:pPr>
        <w:widowControl w:val="0"/>
        <w:ind w:firstLine="709"/>
        <w:jc w:val="center"/>
        <w:rPr>
          <w:rFonts w:ascii="Liberation Serif" w:hAnsi="Liberation Serif" w:cs="Liberation Serif"/>
          <w:b/>
          <w:color w:val="FF0000"/>
          <w:sz w:val="28"/>
        </w:rPr>
      </w:pPr>
    </w:p>
    <w:p w14:paraId="7D80D156" w14:textId="180B51D0" w:rsidR="008F2BA1" w:rsidRPr="00C13F89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В случае выявления опечаток и ошибок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аявитель вправе обратиться в Уполномоченный органа с заявлением с приложением документов, указанных в пункте 2.9 настоящего Административного регламента.</w:t>
      </w:r>
    </w:p>
    <w:p w14:paraId="51EBBA44" w14:textId="77777777" w:rsidR="008F2BA1" w:rsidRPr="00C13F89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5B559D71" w14:textId="77777777" w:rsidR="008F2BA1" w:rsidRPr="00C13F89" w:rsidRDefault="00B77A5C" w:rsidP="0060191E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 Уполномоченный орган с заявлением о необходимости исправления опечаток и ошибок, в котором содержится указание на их описание.</w:t>
      </w:r>
    </w:p>
    <w:p w14:paraId="7E85D09D" w14:textId="77777777" w:rsidR="008F2BA1" w:rsidRPr="00C13F89" w:rsidRDefault="00B77A5C" w:rsidP="0060191E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Уполномоченный орган при получении заявления, указанного в пункте 3.11.1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6EA10BB2" w14:textId="77777777" w:rsidR="008F2BA1" w:rsidRPr="00C13F89" w:rsidRDefault="00B77A5C" w:rsidP="0060191E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Уполномоченный орган обеспечивает устранение опечаток и ошибок в документах, являющихся результатом предоставления муниципальной услуги.</w:t>
      </w:r>
    </w:p>
    <w:p w14:paraId="334AA4D3" w14:textId="77777777" w:rsidR="008F2BA1" w:rsidRPr="00C13F89" w:rsidRDefault="00B77A5C" w:rsidP="0060191E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3.11.1 пункта 3.13 настоящего подраздела.</w:t>
      </w:r>
    </w:p>
    <w:p w14:paraId="51A2018D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</w:rPr>
      </w:pPr>
    </w:p>
    <w:p w14:paraId="7522FDC4" w14:textId="77777777" w:rsidR="008F2BA1" w:rsidRPr="00304B7D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IV. Формы контроля за исполнением административного регламента</w:t>
      </w:r>
    </w:p>
    <w:p w14:paraId="5A6E2C75" w14:textId="77777777" w:rsidR="008F2BA1" w:rsidRPr="00304B7D" w:rsidRDefault="008F2BA1" w:rsidP="0060191E">
      <w:pPr>
        <w:widowControl w:val="0"/>
        <w:ind w:firstLine="709"/>
        <w:jc w:val="center"/>
        <w:rPr>
          <w:rFonts w:ascii="Liberation Serif" w:hAnsi="Liberation Serif" w:cs="Liberation Serif"/>
          <w:bCs/>
          <w:sz w:val="28"/>
        </w:rPr>
      </w:pPr>
    </w:p>
    <w:p w14:paraId="4FAC5FD7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Порядок осуществления текущего контроля за соблюдением</w:t>
      </w:r>
    </w:p>
    <w:p w14:paraId="22E5A50E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и исполнением ответственными должностными лицами положений</w:t>
      </w:r>
    </w:p>
    <w:p w14:paraId="5EF9DDC7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регламента и иных нормативных правовых актов,</w:t>
      </w:r>
    </w:p>
    <w:p w14:paraId="32BE1760" w14:textId="7F82E8F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устанавливающих требования к предоставлению муниципальной услуги, а также принятием ими решений</w:t>
      </w:r>
    </w:p>
    <w:p w14:paraId="41938FEC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b/>
          <w:sz w:val="28"/>
        </w:rPr>
      </w:pPr>
    </w:p>
    <w:p w14:paraId="5505269A" w14:textId="41AA7AEB" w:rsidR="008F2BA1" w:rsidRPr="00C13F89" w:rsidRDefault="00B77A5C" w:rsidP="0060191E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</w:t>
      </w:r>
      <w:r w:rsidRPr="00304B7D">
        <w:rPr>
          <w:rFonts w:ascii="Liberation Serif" w:hAnsi="Liberation Serif" w:cs="Liberation Serif"/>
          <w:sz w:val="28"/>
        </w:rPr>
        <w:t>лицами Администрации</w:t>
      </w:r>
      <w:r w:rsidR="00B5706D" w:rsidRPr="00304B7D">
        <w:rPr>
          <w:rFonts w:ascii="Liberation Serif" w:hAnsi="Liberation Serif" w:cs="Liberation Serif"/>
          <w:sz w:val="28"/>
        </w:rPr>
        <w:t xml:space="preserve"> Арамильского городского округа</w:t>
      </w:r>
      <w:r w:rsidRPr="00304B7D">
        <w:rPr>
          <w:rFonts w:ascii="Liberation Serif" w:hAnsi="Liberation Serif" w:cs="Liberation Serif"/>
          <w:sz w:val="28"/>
        </w:rPr>
        <w:t>, уполномоченными на осуще</w:t>
      </w:r>
      <w:r w:rsidRPr="00C13F89">
        <w:rPr>
          <w:rFonts w:ascii="Liberation Serif" w:hAnsi="Liberation Serif" w:cs="Liberation Serif"/>
          <w:sz w:val="28"/>
        </w:rPr>
        <w:t>ствление контроля за предоставлением муниципальной услуги.</w:t>
      </w:r>
    </w:p>
    <w:p w14:paraId="41A6C1EE" w14:textId="119D62FA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Для текущего контроля используются сведения с</w:t>
      </w:r>
      <w:r w:rsidRPr="00304B7D">
        <w:rPr>
          <w:rFonts w:ascii="Liberation Serif" w:hAnsi="Liberation Serif" w:cs="Liberation Serif"/>
          <w:sz w:val="28"/>
        </w:rPr>
        <w:t>лужебной корреспонденции, устная и письменная информация специалистов и должностных лиц Администрации</w:t>
      </w:r>
      <w:r w:rsidR="00B5706D" w:rsidRPr="00304B7D">
        <w:rPr>
          <w:rFonts w:ascii="Liberation Serif" w:hAnsi="Liberation Serif" w:cs="Liberation Serif"/>
          <w:sz w:val="28"/>
        </w:rPr>
        <w:t xml:space="preserve"> Арамильского городского округа</w:t>
      </w:r>
      <w:r w:rsidR="00304B7D" w:rsidRPr="00304B7D">
        <w:rPr>
          <w:rFonts w:ascii="Liberation Serif" w:hAnsi="Liberation Serif" w:cs="Liberation Serif"/>
          <w:sz w:val="28"/>
        </w:rPr>
        <w:t>.</w:t>
      </w:r>
    </w:p>
    <w:p w14:paraId="356A9516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Текущий контроль осуществляется путем проведения проверок:</w:t>
      </w:r>
    </w:p>
    <w:p w14:paraId="54E64DB9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решений о предоставлении (об отказе в предоставлении) муниципальной услуги;</w:t>
      </w:r>
    </w:p>
    <w:p w14:paraId="22409F28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выявления и устранения нарушений прав граждан;</w:t>
      </w:r>
    </w:p>
    <w:p w14:paraId="2426790E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72FED869" w14:textId="77777777" w:rsidR="008F2BA1" w:rsidRPr="00304B7D" w:rsidRDefault="008F2BA1" w:rsidP="0060191E">
      <w:pPr>
        <w:jc w:val="both"/>
        <w:rPr>
          <w:rFonts w:ascii="Liberation Serif" w:hAnsi="Liberation Serif" w:cs="Liberation Serif"/>
          <w:bCs/>
          <w:sz w:val="28"/>
        </w:rPr>
      </w:pPr>
    </w:p>
    <w:p w14:paraId="35C13B8A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Порядок и периодичность осуществления плановых и внеплановых</w:t>
      </w:r>
    </w:p>
    <w:p w14:paraId="5115FFAA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  <w:sz w:val="28"/>
        </w:rPr>
      </w:pPr>
      <w:r w:rsidRPr="00304B7D">
        <w:rPr>
          <w:rFonts w:ascii="Liberation Serif" w:hAnsi="Liberation Serif" w:cs="Liberation Serif"/>
          <w:bCs/>
          <w:sz w:val="28"/>
        </w:rPr>
        <w:t>проверок полноты и качества предоставления муниципальной услуги,</w:t>
      </w:r>
    </w:p>
    <w:p w14:paraId="53FDF120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 xml:space="preserve"> в том числе порядок и формы контроля за полнотой</w:t>
      </w:r>
    </w:p>
    <w:p w14:paraId="501846B2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и качеством предоставления муниципальной услуги</w:t>
      </w:r>
    </w:p>
    <w:p w14:paraId="4E5CEDFC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b/>
          <w:sz w:val="28"/>
        </w:rPr>
      </w:pPr>
    </w:p>
    <w:p w14:paraId="5E22B5C9" w14:textId="77777777" w:rsidR="008F2BA1" w:rsidRPr="00C13F89" w:rsidRDefault="00B77A5C" w:rsidP="0060191E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74A4C6AB" w14:textId="77777777" w:rsidR="008F2BA1" w:rsidRPr="00C13F89" w:rsidRDefault="00B77A5C" w:rsidP="0060191E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7066887A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соблюдение сроков предоставления муниципальной услуги;</w:t>
      </w:r>
    </w:p>
    <w:p w14:paraId="288EA1FD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соблюдение положений настоящего Административного регламента;</w:t>
      </w:r>
    </w:p>
    <w:p w14:paraId="02E92F85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правильность и обоснованность принятого решения об отказе в предоставлении муниципальной услуги.</w:t>
      </w:r>
    </w:p>
    <w:p w14:paraId="46D0B52B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Основанием для проведения внеплановых проверок являются:</w:t>
      </w:r>
    </w:p>
    <w:p w14:paraId="4FC300C6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субъекта Российской Федерации и нормативных правовых актов органов местного самоуправления</w:t>
      </w:r>
      <w:r w:rsidRPr="00C13F89">
        <w:rPr>
          <w:rFonts w:ascii="Liberation Serif" w:hAnsi="Liberation Serif" w:cs="Liberation Serif"/>
          <w:i/>
          <w:sz w:val="28"/>
        </w:rPr>
        <w:t>;</w:t>
      </w:r>
    </w:p>
    <w:p w14:paraId="070187B8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60C064E0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</w:rPr>
      </w:pPr>
    </w:p>
    <w:p w14:paraId="4FEAC6B5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Ответственность должностных лиц за решения и действия</w:t>
      </w:r>
    </w:p>
    <w:p w14:paraId="7CD5E5B7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(бездействие), принимаемые (осуществляемые) ими в ходе</w:t>
      </w:r>
    </w:p>
    <w:p w14:paraId="34DAA720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предоставления муниципальной услуги</w:t>
      </w:r>
    </w:p>
    <w:p w14:paraId="434A4407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b/>
          <w:sz w:val="28"/>
        </w:rPr>
      </w:pPr>
    </w:p>
    <w:p w14:paraId="13208C60" w14:textId="77777777" w:rsidR="008F2BA1" w:rsidRPr="00C13F89" w:rsidRDefault="00B77A5C" w:rsidP="0060191E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 ответственности в соответствии с законодательством Российской Федерации.</w:t>
      </w:r>
    </w:p>
    <w:p w14:paraId="62B5EB75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Персональная ответственность должностных лиц за правильность и своевременность принятия решения о предоставлении (об отказе в 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7816C443" w14:textId="77777777" w:rsidR="008F2BA1" w:rsidRPr="00304B7D" w:rsidRDefault="008F2BA1" w:rsidP="0060191E">
      <w:pPr>
        <w:ind w:firstLine="540"/>
        <w:jc w:val="both"/>
        <w:rPr>
          <w:rFonts w:ascii="Liberation Serif" w:hAnsi="Liberation Serif" w:cs="Liberation Serif"/>
          <w:bCs/>
          <w:sz w:val="28"/>
        </w:rPr>
      </w:pPr>
    </w:p>
    <w:p w14:paraId="5A79C8D2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Требования к порядку и формам контроля за предоставлением</w:t>
      </w:r>
    </w:p>
    <w:p w14:paraId="0D1A151B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муниципальной услуги, в том числе со стороны граждан,</w:t>
      </w:r>
    </w:p>
    <w:p w14:paraId="3CA8671A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их объединений и организаций</w:t>
      </w:r>
    </w:p>
    <w:p w14:paraId="2388366D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b/>
          <w:sz w:val="28"/>
        </w:rPr>
      </w:pPr>
    </w:p>
    <w:p w14:paraId="3B9CAF3E" w14:textId="77777777" w:rsidR="008F2BA1" w:rsidRPr="00C13F89" w:rsidRDefault="00B77A5C" w:rsidP="0060191E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lastRenderedPageBreak/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04FBA77B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Граждане, их объединения и организации также имеют право:</w:t>
      </w:r>
    </w:p>
    <w:p w14:paraId="4554D7E0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62EA7D12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вносить предложения о мерах по устранению нарушений настоящего Административного регламента.</w:t>
      </w:r>
    </w:p>
    <w:p w14:paraId="58CD0D6E" w14:textId="77777777" w:rsidR="008F2BA1" w:rsidRPr="00C13F89" w:rsidRDefault="00B77A5C" w:rsidP="0060191E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Должностные лица Уполномоченного органа принимают меры</w:t>
      </w:r>
      <w:r w:rsidRPr="00C13F89">
        <w:rPr>
          <w:rFonts w:ascii="Liberation Serif" w:hAnsi="Liberation Serif" w:cs="Liberation Serif"/>
          <w:sz w:val="28"/>
        </w:rPr>
        <w:br/>
        <w:t>к прекращению допущенных нарушений, устраняют причины и условия, способствующие совершению нарушений.</w:t>
      </w:r>
    </w:p>
    <w:p w14:paraId="4D891265" w14:textId="77777777" w:rsidR="008F2BA1" w:rsidRPr="00C13F89" w:rsidRDefault="00B77A5C" w:rsidP="0060191E">
      <w:pPr>
        <w:ind w:firstLine="540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E9399F0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</w:rPr>
      </w:pPr>
    </w:p>
    <w:p w14:paraId="1F855F96" w14:textId="77777777" w:rsidR="008F2BA1" w:rsidRPr="00304B7D" w:rsidRDefault="00B77A5C" w:rsidP="0060191E">
      <w:pPr>
        <w:widowControl w:val="0"/>
        <w:ind w:firstLine="709"/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 xml:space="preserve">V. Досудебный (внесудебный) порядок обжалования решений и действий (бездействия) органов, осуществляющих государственный контроль (надзор), а также их должностных лиц </w:t>
      </w:r>
    </w:p>
    <w:p w14:paraId="5AB0B756" w14:textId="77777777" w:rsidR="008F2BA1" w:rsidRPr="00C13F89" w:rsidRDefault="008F2BA1" w:rsidP="0060191E">
      <w:pPr>
        <w:widowControl w:val="0"/>
        <w:ind w:firstLine="709"/>
        <w:jc w:val="center"/>
        <w:rPr>
          <w:rFonts w:ascii="Liberation Serif" w:hAnsi="Liberation Serif" w:cs="Liberation Serif"/>
        </w:rPr>
      </w:pPr>
    </w:p>
    <w:p w14:paraId="487640C6" w14:textId="77777777" w:rsidR="008F2BA1" w:rsidRPr="00C13F89" w:rsidRDefault="00B77A5C" w:rsidP="0060191E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 при предоставлении муниципальной услуги в досудебном (внесудебном) порядке (далее – жалоба).</w:t>
      </w:r>
    </w:p>
    <w:p w14:paraId="7B9FC04C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14:paraId="3AA111AE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030139B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14:paraId="5F6D0184" w14:textId="2812A9F2" w:rsidR="008F2BA1" w:rsidRPr="00C13F89" w:rsidRDefault="00B77A5C" w:rsidP="0060191E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В досудебном (внесудебном) порядке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аявитель (представитель) вправе обратиться с жалобой в письменной форме на бумажном носителе или</w:t>
      </w:r>
      <w:r w:rsidRPr="00C13F89">
        <w:rPr>
          <w:rFonts w:ascii="Liberation Serif" w:hAnsi="Liberation Serif" w:cs="Liberation Serif"/>
          <w:sz w:val="28"/>
        </w:rPr>
        <w:br/>
        <w:t>в электронной форме:</w:t>
      </w:r>
    </w:p>
    <w:p w14:paraId="73E0077B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748BF46A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382C74BA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к руководителю МФЦ – на решения и действия (бездействие) работника МФЦ;</w:t>
      </w:r>
    </w:p>
    <w:p w14:paraId="1C86E4E8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к учредителю МФЦ – на решение и действия (бездействие) МФЦ.</w:t>
      </w:r>
    </w:p>
    <w:p w14:paraId="7E0849E1" w14:textId="42D795FE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Уполномоченном органе, МФЦ, у учредителя МФЦ определяются уполномоченные на рассмотрение жалоб </w:t>
      </w:r>
      <w:r w:rsidR="00203ACB" w:rsidRPr="00C13F89">
        <w:rPr>
          <w:rFonts w:ascii="Liberation Serif" w:hAnsi="Liberation Serif" w:cs="Liberation Serif"/>
          <w:sz w:val="28"/>
        </w:rPr>
        <w:t xml:space="preserve">должностные </w:t>
      </w:r>
      <w:r w:rsidR="00203ACB">
        <w:rPr>
          <w:rFonts w:ascii="Liberation Serif" w:hAnsi="Liberation Serif" w:cs="Liberation Serif"/>
          <w:sz w:val="28"/>
        </w:rPr>
        <w:t>лица</w:t>
      </w:r>
      <w:r w:rsidRPr="00C13F89">
        <w:rPr>
          <w:rFonts w:ascii="Liberation Serif" w:hAnsi="Liberation Serif" w:cs="Liberation Serif"/>
          <w:sz w:val="28"/>
        </w:rPr>
        <w:t>.</w:t>
      </w:r>
      <w:r w:rsidR="00203ACB">
        <w:rPr>
          <w:rFonts w:ascii="Liberation Serif" w:hAnsi="Liberation Serif" w:cs="Liberation Serif"/>
          <w:sz w:val="28"/>
        </w:rPr>
        <w:t xml:space="preserve"> </w:t>
      </w:r>
    </w:p>
    <w:p w14:paraId="1F074662" w14:textId="0E441682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lastRenderedPageBreak/>
        <w:t xml:space="preserve">Способы информирования </w:t>
      </w:r>
      <w:r w:rsidR="00203ACB">
        <w:rPr>
          <w:rFonts w:ascii="Liberation Serif" w:hAnsi="Liberation Serif" w:cs="Liberation Serif"/>
          <w:bCs/>
          <w:sz w:val="28"/>
        </w:rPr>
        <w:t>З</w:t>
      </w:r>
      <w:r w:rsidRPr="00304B7D">
        <w:rPr>
          <w:rFonts w:ascii="Liberation Serif" w:hAnsi="Liberation Serif" w:cs="Liberation Serif"/>
          <w:bCs/>
          <w:sz w:val="28"/>
        </w:rPr>
        <w:t xml:space="preserve">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14:paraId="7523EB00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14:paraId="7DFB5130" w14:textId="2011D389" w:rsidR="008F2BA1" w:rsidRPr="00C13F89" w:rsidRDefault="00B77A5C" w:rsidP="0060191E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 телефону и (или) на личном приеме либо в письменной форме почтовым отправлением по адресу, указанному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аявителем (представителем).</w:t>
      </w:r>
    </w:p>
    <w:p w14:paraId="12E9843E" w14:textId="77777777" w:rsidR="00304B7D" w:rsidRDefault="00304B7D" w:rsidP="0060191E">
      <w:pPr>
        <w:jc w:val="center"/>
        <w:rPr>
          <w:rFonts w:ascii="Liberation Serif" w:hAnsi="Liberation Serif" w:cs="Liberation Serif"/>
          <w:b/>
          <w:sz w:val="28"/>
        </w:rPr>
      </w:pPr>
    </w:p>
    <w:p w14:paraId="2D6697BF" w14:textId="5DEAC73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53D85739" w14:textId="77777777" w:rsidR="008F2BA1" w:rsidRPr="00304B7D" w:rsidRDefault="008F2BA1" w:rsidP="0060191E">
      <w:pPr>
        <w:ind w:firstLine="709"/>
        <w:jc w:val="both"/>
        <w:rPr>
          <w:rFonts w:ascii="Liberation Serif" w:hAnsi="Liberation Serif" w:cs="Liberation Serif"/>
          <w:bCs/>
          <w:sz w:val="28"/>
        </w:rPr>
      </w:pPr>
    </w:p>
    <w:p w14:paraId="2D970192" w14:textId="77777777" w:rsidR="008F2BA1" w:rsidRPr="00C13F89" w:rsidRDefault="00B77A5C" w:rsidP="0060191E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14:paraId="15240C0B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Федеральным законом № 210-ФЗ;</w:t>
      </w:r>
    </w:p>
    <w:p w14:paraId="22EEB8D9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  <w:sz w:val="28"/>
          <w:shd w:val="clear" w:color="auto" w:fill="FFE779"/>
        </w:rPr>
      </w:pPr>
      <w:r w:rsidRPr="00C13F89">
        <w:rPr>
          <w:rFonts w:ascii="Liberation Serif" w:hAnsi="Liberation Serif" w:cs="Liberation Serif"/>
          <w:sz w:val="28"/>
        </w:rPr>
        <w:t xml:space="preserve">постановлением Правительства Российской Федерации от 16 августа 2012 г. 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 xml:space="preserve">по предоставлению государственных услуг в установленной сфере деятельности, 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>и их должностных лиц, организаций, предусмотренных частью 1.1 статьи 16 Федерального закона «Об организации предоставления государственных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>и муниципальных услуг», и их работников, а также МФЦ предоставления государственных и муниципальных услуг и их работников»;</w:t>
      </w:r>
    </w:p>
    <w:p w14:paraId="3B360ECF" w14:textId="77777777" w:rsidR="008F2BA1" w:rsidRPr="00C13F89" w:rsidRDefault="00ED546A" w:rsidP="0060191E">
      <w:pPr>
        <w:ind w:firstLine="709"/>
        <w:jc w:val="both"/>
        <w:rPr>
          <w:rFonts w:ascii="Liberation Serif" w:hAnsi="Liberation Serif" w:cs="Liberation Serif"/>
          <w:sz w:val="28"/>
        </w:rPr>
      </w:pPr>
      <w:hyperlink r:id="rId9" w:tooltip="consultantplus://offline/ref=A397FE100A04CF436DCCCECBCB31C68B42BE200191B8B806F655A1EE54601F0A8CDCC862B6B13B1233FA6C374EFDx9G" w:history="1">
        <w:r w:rsidR="00B77A5C" w:rsidRPr="00C13F89">
          <w:rPr>
            <w:rFonts w:ascii="Liberation Serif" w:hAnsi="Liberation Serif" w:cs="Liberation Serif"/>
            <w:sz w:val="28"/>
          </w:rPr>
          <w:t>постановлением</w:t>
        </w:r>
      </w:hyperlink>
      <w:r w:rsidR="00B77A5C" w:rsidRPr="00C13F89">
        <w:rPr>
          <w:rFonts w:ascii="Liberation Serif" w:hAnsi="Liberation Serif" w:cs="Liberation Serif"/>
          <w:sz w:val="28"/>
        </w:rPr>
        <w:t xml:space="preserve"> Правительства Российской Федерации</w:t>
      </w:r>
      <w:r w:rsidR="00B77A5C" w:rsidRPr="00C13F89">
        <w:rPr>
          <w:rFonts w:ascii="Liberation Serif" w:hAnsi="Liberation Serif" w:cs="Liberation Serif"/>
        </w:rPr>
        <w:br/>
      </w:r>
      <w:r w:rsidR="00B77A5C" w:rsidRPr="00C13F89">
        <w:rPr>
          <w:rFonts w:ascii="Liberation Serif" w:hAnsi="Liberation Serif" w:cs="Liberation Serif"/>
          <w:sz w:val="28"/>
        </w:rPr>
        <w:t>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3E2FAF6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</w:rPr>
      </w:pPr>
    </w:p>
    <w:p w14:paraId="1E02BA27" w14:textId="77777777" w:rsidR="008F2BA1" w:rsidRPr="00304B7D" w:rsidRDefault="00B77A5C" w:rsidP="0060191E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Cs/>
          <w:sz w:val="28"/>
        </w:rPr>
      </w:pPr>
      <w:r w:rsidRPr="00304B7D">
        <w:rPr>
          <w:rFonts w:ascii="Liberation Serif" w:hAnsi="Liberation Serif" w:cs="Liberation Serif"/>
          <w:bCs/>
          <w:sz w:val="28"/>
        </w:rPr>
        <w:t>VI. Особенности выполнения административных процедур (действий)</w:t>
      </w:r>
    </w:p>
    <w:p w14:paraId="69AC39BD" w14:textId="77777777" w:rsidR="008F2BA1" w:rsidRPr="00304B7D" w:rsidRDefault="00B77A5C" w:rsidP="0060191E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 xml:space="preserve"> в многофункциональных центрах предоставления государственных и муниципальных услуг</w:t>
      </w:r>
    </w:p>
    <w:p w14:paraId="0F30041F" w14:textId="77777777" w:rsidR="008F2BA1" w:rsidRPr="00304B7D" w:rsidRDefault="008F2BA1" w:rsidP="0060191E">
      <w:pPr>
        <w:rPr>
          <w:rFonts w:ascii="Liberation Serif" w:hAnsi="Liberation Serif" w:cs="Liberation Serif"/>
          <w:bCs/>
          <w:sz w:val="28"/>
        </w:rPr>
      </w:pPr>
    </w:p>
    <w:p w14:paraId="401AC16C" w14:textId="77777777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14:paraId="5D7B33DC" w14:textId="77777777" w:rsidR="008F2BA1" w:rsidRPr="00304B7D" w:rsidRDefault="008F2BA1" w:rsidP="0060191E">
      <w:pPr>
        <w:jc w:val="center"/>
        <w:rPr>
          <w:rFonts w:ascii="Liberation Serif" w:hAnsi="Liberation Serif" w:cs="Liberation Serif"/>
          <w:bCs/>
        </w:rPr>
      </w:pPr>
    </w:p>
    <w:p w14:paraId="5A8160C7" w14:textId="77777777" w:rsidR="008F2BA1" w:rsidRPr="00C13F89" w:rsidRDefault="00B77A5C" w:rsidP="0060191E">
      <w:pPr>
        <w:pStyle w:val="af4"/>
        <w:numPr>
          <w:ilvl w:val="1"/>
          <w:numId w:val="11"/>
        </w:numPr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МФЦ осуществляет:</w:t>
      </w:r>
    </w:p>
    <w:p w14:paraId="306A94AD" w14:textId="2D1A09BC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lastRenderedPageBreak/>
        <w:t xml:space="preserve">информирование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03D67749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выдачу заявителю результата предоставления муниципальной услуги, на бумажном носителе, подтверждающих содержание электронных документов, направленных в МФЦ по результатам предоставления муниципальной услуги, </w:t>
      </w:r>
      <w:r w:rsidRPr="00C13F89">
        <w:rPr>
          <w:rFonts w:ascii="Liberation Serif" w:hAnsi="Liberation Serif" w:cs="Liberation Serif"/>
          <w:sz w:val="28"/>
        </w:rPr>
        <w:br/>
        <w:t>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55AAD51B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иные процедуры и действия, предусмотренные Федеральным законом № 210</w:t>
      </w:r>
      <w:r w:rsidRPr="00C13F89">
        <w:rPr>
          <w:rFonts w:ascii="Liberation Serif" w:hAnsi="Liberation Serif" w:cs="Liberation Serif"/>
          <w:sz w:val="28"/>
        </w:rPr>
        <w:noBreakHyphen/>
        <w:t>ФЗ.</w:t>
      </w:r>
    </w:p>
    <w:p w14:paraId="15BE3F62" w14:textId="77777777" w:rsidR="008F2BA1" w:rsidRPr="00C13F89" w:rsidRDefault="00B77A5C" w:rsidP="0060191E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14:paraId="3E924C86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</w:rPr>
      </w:pPr>
    </w:p>
    <w:p w14:paraId="0D8E73D2" w14:textId="67A2FE84" w:rsidR="008F2BA1" w:rsidRPr="00304B7D" w:rsidRDefault="00B77A5C" w:rsidP="0060191E">
      <w:pPr>
        <w:jc w:val="center"/>
        <w:rPr>
          <w:rFonts w:ascii="Liberation Serif" w:hAnsi="Liberation Serif" w:cs="Liberation Serif"/>
          <w:bCs/>
          <w:sz w:val="28"/>
        </w:rPr>
      </w:pPr>
      <w:r w:rsidRPr="00304B7D">
        <w:rPr>
          <w:rFonts w:ascii="Liberation Serif" w:hAnsi="Liberation Serif" w:cs="Liberation Serif"/>
          <w:bCs/>
          <w:sz w:val="28"/>
        </w:rPr>
        <w:t xml:space="preserve">Информирование </w:t>
      </w:r>
      <w:r w:rsidR="00203ACB">
        <w:rPr>
          <w:rFonts w:ascii="Liberation Serif" w:hAnsi="Liberation Serif" w:cs="Liberation Serif"/>
          <w:bCs/>
          <w:sz w:val="28"/>
        </w:rPr>
        <w:t>З</w:t>
      </w:r>
      <w:r w:rsidRPr="00304B7D">
        <w:rPr>
          <w:rFonts w:ascii="Liberation Serif" w:hAnsi="Liberation Serif" w:cs="Liberation Serif"/>
          <w:bCs/>
          <w:sz w:val="28"/>
        </w:rPr>
        <w:t>аявителей</w:t>
      </w:r>
    </w:p>
    <w:p w14:paraId="2CFDE92D" w14:textId="77777777" w:rsidR="008F2BA1" w:rsidRPr="00C13F89" w:rsidRDefault="008F2BA1" w:rsidP="0060191E">
      <w:pPr>
        <w:jc w:val="center"/>
        <w:rPr>
          <w:rFonts w:ascii="Liberation Serif" w:hAnsi="Liberation Serif" w:cs="Liberation Serif"/>
        </w:rPr>
      </w:pPr>
    </w:p>
    <w:p w14:paraId="23E72B6E" w14:textId="079E6390" w:rsidR="008F2BA1" w:rsidRPr="00C13F89" w:rsidRDefault="00B77A5C" w:rsidP="0060191E">
      <w:pPr>
        <w:pStyle w:val="af4"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Информирование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 xml:space="preserve">аявителя МФЦ осуществляется следующими способами: </w:t>
      </w:r>
    </w:p>
    <w:p w14:paraId="7679EAC2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14:paraId="3E2FFF79" w14:textId="56C38439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б) при обращении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 в МФЦ лично, по телефону, посредством почтовых отправлений, либо по электронной почте.</w:t>
      </w:r>
    </w:p>
    <w:p w14:paraId="5268AD7B" w14:textId="14CC6C7B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При личном обращении работник МФЦ подробно информирует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 xml:space="preserve">аявителей </w:t>
      </w:r>
      <w:r w:rsidRPr="00C13F89">
        <w:rPr>
          <w:rFonts w:ascii="Liberation Serif" w:hAnsi="Liberation Serif" w:cs="Liberation Serif"/>
          <w:sz w:val="28"/>
        </w:rPr>
        <w:br/>
        <w:t>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14D43070" w14:textId="68B69C0C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Ответ на телефонный звонок должен начинаться с информации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 xml:space="preserve"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 xml:space="preserve">аявителя по телефону работник МФЦ осуществляет не более 10 минут; </w:t>
      </w:r>
    </w:p>
    <w:p w14:paraId="2B52E99E" w14:textId="0BCD66AE" w:rsidR="008F2BA1" w:rsidRPr="00C13F89" w:rsidRDefault="00B77A5C" w:rsidP="0060191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 случае если для подготовки ответа требуется более продолжительное время, работник МФЦ, осуществляющий индивидуальное устное консультирование по телефону, может предложить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аявителю:</w:t>
      </w:r>
    </w:p>
    <w:p w14:paraId="26D91D54" w14:textId="77777777" w:rsidR="008F2BA1" w:rsidRPr="00C13F89" w:rsidRDefault="00B77A5C" w:rsidP="0060191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изложить обращение в письменной форме (ответ направляется Заявителю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>в соответствии со способом, указанным в обращении);</w:t>
      </w:r>
    </w:p>
    <w:p w14:paraId="7246EB91" w14:textId="77777777" w:rsidR="008F2BA1" w:rsidRPr="00C13F89" w:rsidRDefault="00B77A5C" w:rsidP="0060191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назначить другое время для консультаций.</w:t>
      </w:r>
    </w:p>
    <w:p w14:paraId="25C80187" w14:textId="3C8791DC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При консультировании по письменным обращениям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lastRenderedPageBreak/>
        <w:t>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04EF6898" w14:textId="77777777" w:rsidR="008F2BA1" w:rsidRPr="00304B7D" w:rsidRDefault="008F2BA1" w:rsidP="0060191E">
      <w:pPr>
        <w:jc w:val="both"/>
        <w:rPr>
          <w:rFonts w:ascii="Liberation Serif" w:hAnsi="Liberation Serif" w:cs="Liberation Serif"/>
          <w:bCs/>
          <w:sz w:val="28"/>
        </w:rPr>
      </w:pPr>
    </w:p>
    <w:p w14:paraId="6F8C4CCF" w14:textId="1297F8EC" w:rsidR="008F2BA1" w:rsidRPr="00304B7D" w:rsidRDefault="00B77A5C" w:rsidP="0060191E">
      <w:pPr>
        <w:jc w:val="center"/>
        <w:rPr>
          <w:rFonts w:ascii="Liberation Serif" w:hAnsi="Liberation Serif" w:cs="Liberation Serif"/>
          <w:bCs/>
        </w:rPr>
      </w:pPr>
      <w:r w:rsidRPr="00304B7D">
        <w:rPr>
          <w:rFonts w:ascii="Liberation Serif" w:hAnsi="Liberation Serif" w:cs="Liberation Serif"/>
          <w:bCs/>
          <w:sz w:val="28"/>
        </w:rPr>
        <w:t xml:space="preserve">Выдача </w:t>
      </w:r>
      <w:r w:rsidR="00203ACB">
        <w:rPr>
          <w:rFonts w:ascii="Liberation Serif" w:hAnsi="Liberation Serif" w:cs="Liberation Serif"/>
          <w:bCs/>
          <w:sz w:val="28"/>
        </w:rPr>
        <w:t>З</w:t>
      </w:r>
      <w:r w:rsidRPr="00304B7D">
        <w:rPr>
          <w:rFonts w:ascii="Liberation Serif" w:hAnsi="Liberation Serif" w:cs="Liberation Serif"/>
          <w:bCs/>
          <w:sz w:val="28"/>
        </w:rPr>
        <w:t>аявителю результата предоставления муниципальной услуги</w:t>
      </w:r>
    </w:p>
    <w:p w14:paraId="746B86E0" w14:textId="77777777" w:rsidR="008F2BA1" w:rsidRPr="00C13F89" w:rsidRDefault="008F2BA1" w:rsidP="0060191E">
      <w:pPr>
        <w:pStyle w:val="af4"/>
        <w:ind w:left="709"/>
        <w:jc w:val="both"/>
        <w:rPr>
          <w:rFonts w:ascii="Liberation Serif" w:hAnsi="Liberation Serif" w:cs="Liberation Serif"/>
          <w:sz w:val="28"/>
        </w:rPr>
      </w:pPr>
    </w:p>
    <w:p w14:paraId="5C222BF2" w14:textId="714FB03A" w:rsidR="008F2BA1" w:rsidRPr="00C13F89" w:rsidRDefault="00B77A5C" w:rsidP="0060191E">
      <w:pPr>
        <w:pStyle w:val="af4"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аявителю (представителю) способом, согласно заключенным соглашениям о взаимодействии заключенным между Уполномоченным органом и МФЦ в порядке, утвержденном постановлением Правительства Российской Федерации от 27 сентября 2011</w:t>
      </w:r>
      <w:r w:rsidR="00304B7D">
        <w:rPr>
          <w:rFonts w:ascii="Liberation Serif" w:hAnsi="Liberation Serif" w:cs="Liberation Serif"/>
          <w:sz w:val="28"/>
        </w:rPr>
        <w:t xml:space="preserve"> года</w:t>
      </w:r>
      <w:r w:rsidRPr="00C13F89">
        <w:rPr>
          <w:rFonts w:ascii="Liberation Serif" w:hAnsi="Liberation Serif" w:cs="Liberation Serif"/>
          <w:sz w:val="28"/>
        </w:rPr>
        <w:t xml:space="preserve"> </w:t>
      </w:r>
      <w:r w:rsidRPr="00C13F89">
        <w:rPr>
          <w:rFonts w:ascii="Liberation Serif" w:hAnsi="Liberation Serif" w:cs="Liberation Serif"/>
          <w:sz w:val="28"/>
        </w:rPr>
        <w:br/>
        <w:t xml:space="preserve">№ 797 «О взаимодействии между МФЦ 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14:paraId="25FCC466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Порядок и сроки передачи Уполномоченным органом таких документов</w:t>
      </w:r>
      <w:r w:rsidRPr="00C13F89">
        <w:rPr>
          <w:rFonts w:ascii="Liberation Serif" w:hAnsi="Liberation Serif" w:cs="Liberation Serif"/>
          <w:sz w:val="28"/>
        </w:rPr>
        <w:br/>
        <w:t xml:space="preserve"> в МФЦ определяются соглашением о взаимодействии, заключенным ими в порядке, установленном </w:t>
      </w:r>
      <w:hyperlink r:id="rId10" w:tooltip="consultantplus://offline/ref=23EC67E212900D61DF019C582AF16CFD0DA970E2B8885F37380B4F535B64WEF" w:history="1">
        <w:r w:rsidRPr="00C13F89">
          <w:rPr>
            <w:rFonts w:ascii="Liberation Serif" w:hAnsi="Liberation Serif" w:cs="Liberation Serif"/>
            <w:sz w:val="28"/>
          </w:rPr>
          <w:t>Постановлением</w:t>
        </w:r>
      </w:hyperlink>
      <w:r w:rsidRPr="00C13F89">
        <w:rPr>
          <w:rFonts w:ascii="Liberation Serif" w:hAnsi="Liberation Serif" w:cs="Liberation Serif"/>
          <w:sz w:val="28"/>
        </w:rPr>
        <w:t xml:space="preserve"> № 797.</w:t>
      </w:r>
    </w:p>
    <w:p w14:paraId="6D073C97" w14:textId="77777777" w:rsidR="008F2BA1" w:rsidRPr="00C13F89" w:rsidRDefault="00B77A5C" w:rsidP="0060191E">
      <w:pPr>
        <w:pStyle w:val="af4"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49AC6E42" w14:textId="77777777" w:rsidR="008F2BA1" w:rsidRPr="00C13F89" w:rsidRDefault="00B77A5C" w:rsidP="0060191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Работник МФЦ осуществляет следующие действия:</w:t>
      </w:r>
    </w:p>
    <w:p w14:paraId="770EA820" w14:textId="4475668F" w:rsidR="008F2BA1" w:rsidRPr="00C13F89" w:rsidRDefault="00B77A5C" w:rsidP="0060191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устанавливает личность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0854BEC7" w14:textId="37203144" w:rsidR="008F2BA1" w:rsidRPr="00C13F89" w:rsidRDefault="00B77A5C" w:rsidP="0060191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проверяет полномочия представителя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 xml:space="preserve">аявителя (в случае обращения представителя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аявителя);</w:t>
      </w:r>
    </w:p>
    <w:p w14:paraId="3627822E" w14:textId="77A0F5FC" w:rsidR="008F2BA1" w:rsidRPr="00C13F89" w:rsidRDefault="00B77A5C" w:rsidP="0060191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определяет статус исполнения заявления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 в ГИС;</w:t>
      </w:r>
    </w:p>
    <w:p w14:paraId="24B9E6CB" w14:textId="77777777" w:rsidR="008F2BA1" w:rsidRPr="00C13F89" w:rsidRDefault="00B77A5C" w:rsidP="0060191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</w:t>
      </w:r>
      <w:r w:rsidRPr="00C13F89">
        <w:rPr>
          <w:rFonts w:ascii="Liberation Serif" w:hAnsi="Liberation Serif" w:cs="Liberation Serif"/>
          <w:sz w:val="28"/>
        </w:rPr>
        <w:br/>
        <w:t xml:space="preserve">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0AD7C98C" w14:textId="77777777" w:rsidR="008F2BA1" w:rsidRPr="00C13F89" w:rsidRDefault="00B77A5C" w:rsidP="0060191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заверяет экземпляр электронного документа на бумажном носителе</w:t>
      </w:r>
      <w:r w:rsidRPr="00C13F89">
        <w:rPr>
          <w:rFonts w:ascii="Liberation Serif" w:hAnsi="Liberation Serif" w:cs="Liberation Serif"/>
        </w:rPr>
        <w:br/>
      </w:r>
      <w:r w:rsidRPr="00C13F89">
        <w:rPr>
          <w:rFonts w:ascii="Liberation Serif" w:hAnsi="Liberation Serif" w:cs="Liberation Serif"/>
          <w:sz w:val="28"/>
        </w:rPr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135BC47F" w14:textId="146E98AC" w:rsidR="008F2BA1" w:rsidRPr="00C13F89" w:rsidRDefault="00B77A5C" w:rsidP="0060191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выдает документы заявителю, при необходимости запрашивает у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 подписи за каждый выданный документ;</w:t>
      </w:r>
    </w:p>
    <w:p w14:paraId="428DFE4C" w14:textId="4990609F" w:rsidR="008F2BA1" w:rsidRPr="00C13F89" w:rsidRDefault="00B77A5C" w:rsidP="0060191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запрашивает согласие </w:t>
      </w:r>
      <w:r w:rsidR="00203ACB">
        <w:rPr>
          <w:rFonts w:ascii="Liberation Serif" w:hAnsi="Liberation Serif" w:cs="Liberation Serif"/>
          <w:sz w:val="28"/>
        </w:rPr>
        <w:t>З</w:t>
      </w:r>
      <w:r w:rsidRPr="00C13F89">
        <w:rPr>
          <w:rFonts w:ascii="Liberation Serif" w:hAnsi="Liberation Serif" w:cs="Liberation Serif"/>
          <w:sz w:val="28"/>
        </w:rPr>
        <w:t>аявителя на участие в смс-опросе для оценки качества предоставленных услуг МФЦ.</w:t>
      </w:r>
    </w:p>
    <w:p w14:paraId="5C61925C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</w:rPr>
      </w:pPr>
    </w:p>
    <w:p w14:paraId="2638AAB7" w14:textId="77777777" w:rsidR="008F2BA1" w:rsidRPr="00C13F89" w:rsidRDefault="00B77A5C" w:rsidP="00F021FF">
      <w:pPr>
        <w:pageBreakBefore/>
        <w:ind w:left="5245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lastRenderedPageBreak/>
        <w:t>Приложение № 1</w:t>
      </w:r>
    </w:p>
    <w:p w14:paraId="66F9F968" w14:textId="77777777" w:rsidR="008F2BA1" w:rsidRPr="00C13F89" w:rsidRDefault="00B77A5C" w:rsidP="00F021FF">
      <w:pPr>
        <w:widowControl w:val="0"/>
        <w:tabs>
          <w:tab w:val="left" w:pos="567"/>
        </w:tabs>
        <w:ind w:left="5245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к Административному регламенту</w:t>
      </w:r>
    </w:p>
    <w:p w14:paraId="5EBB4F03" w14:textId="02A11FE2" w:rsidR="008F2BA1" w:rsidRPr="00C13F89" w:rsidRDefault="00B77A5C" w:rsidP="00F021FF">
      <w:pPr>
        <w:widowControl w:val="0"/>
        <w:tabs>
          <w:tab w:val="left" w:pos="0"/>
        </w:tabs>
        <w:ind w:left="5245" w:right="-1"/>
        <w:contextualSpacing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 предоставлению муниципальной услуги</w:t>
      </w:r>
    </w:p>
    <w:p w14:paraId="52D31CDA" w14:textId="77777777" w:rsidR="008F2BA1" w:rsidRPr="00C13F89" w:rsidRDefault="008F2BA1" w:rsidP="0060191E">
      <w:pPr>
        <w:tabs>
          <w:tab w:val="left" w:pos="7920"/>
        </w:tabs>
        <w:ind w:left="3969" w:firstLine="709"/>
        <w:jc w:val="right"/>
        <w:rPr>
          <w:rFonts w:ascii="Liberation Serif" w:hAnsi="Liberation Serif" w:cs="Liberation Serif"/>
          <w:sz w:val="28"/>
        </w:rPr>
      </w:pPr>
    </w:p>
    <w:p w14:paraId="0806AD37" w14:textId="77777777" w:rsidR="008F2BA1" w:rsidRPr="00F021FF" w:rsidRDefault="00B77A5C" w:rsidP="0060191E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 w:cs="Liberation Serif"/>
          <w:bCs/>
        </w:rPr>
      </w:pPr>
      <w:r w:rsidRPr="00F021FF">
        <w:rPr>
          <w:rFonts w:ascii="Liberation Serif" w:hAnsi="Liberation Serif" w:cs="Liberation Serif"/>
          <w:bCs/>
          <w:sz w:val="28"/>
        </w:rPr>
        <w:t>Форма решения о предоставлении муниципальной услуги</w:t>
      </w:r>
    </w:p>
    <w:p w14:paraId="032FDE8B" w14:textId="77777777" w:rsidR="008F2BA1" w:rsidRPr="00C13F89" w:rsidRDefault="008F2BA1" w:rsidP="0060191E">
      <w:pPr>
        <w:tabs>
          <w:tab w:val="left" w:pos="7920"/>
        </w:tabs>
        <w:ind w:left="3969" w:firstLine="709"/>
        <w:jc w:val="right"/>
        <w:rPr>
          <w:rFonts w:ascii="Liberation Serif" w:hAnsi="Liberation Serif" w:cs="Liberation Serif"/>
          <w:b/>
          <w:sz w:val="28"/>
          <w:highlight w:val="yellow"/>
        </w:rPr>
      </w:pPr>
    </w:p>
    <w:p w14:paraId="5E791984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________________________________________________</w:t>
      </w:r>
    </w:p>
    <w:p w14:paraId="66D4BE6F" w14:textId="5D55D838" w:rsidR="00F021FF" w:rsidRPr="00C13F89" w:rsidRDefault="00B77A5C" w:rsidP="00F021FF">
      <w:pPr>
        <w:jc w:val="center"/>
        <w:rPr>
          <w:rFonts w:ascii="Liberation Serif" w:hAnsi="Liberation Serif" w:cs="Liberation Serif"/>
          <w:i/>
          <w:sz w:val="18"/>
        </w:rPr>
      </w:pPr>
      <w:r w:rsidRPr="00C13F89">
        <w:rPr>
          <w:rFonts w:ascii="Liberation Serif" w:hAnsi="Liberation Serif" w:cs="Liberation Serif"/>
          <w:i/>
          <w:sz w:val="18"/>
        </w:rPr>
        <w:t xml:space="preserve">Наименование уполномоченного органа </w:t>
      </w:r>
    </w:p>
    <w:p w14:paraId="0A9AA53C" w14:textId="7A50D5D9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i/>
          <w:sz w:val="18"/>
        </w:rPr>
        <w:t>местного самоуправления</w:t>
      </w:r>
    </w:p>
    <w:p w14:paraId="69C19A67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C13F89" w14:paraId="237B9E1B" w14:textId="77777777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56AE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z w:val="28"/>
              </w:rPr>
            </w:pPr>
            <w:bookmarkStart w:id="1" w:name="_Hlk76508777"/>
            <w:bookmarkEnd w:id="1"/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3552" w14:textId="77777777" w:rsidR="008F2BA1" w:rsidRPr="00C13F89" w:rsidRDefault="00B77A5C" w:rsidP="0060191E">
            <w:pPr>
              <w:widowControl w:val="0"/>
              <w:ind w:left="1314" w:firstLine="111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Кому: ________________</w:t>
            </w:r>
          </w:p>
          <w:p w14:paraId="5B2131AD" w14:textId="77777777" w:rsidR="008F2BA1" w:rsidRPr="00C13F89" w:rsidRDefault="008F2BA1" w:rsidP="0060191E">
            <w:pPr>
              <w:widowControl w:val="0"/>
              <w:ind w:left="30"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</w:tbl>
    <w:p w14:paraId="586D26A2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sz w:val="28"/>
        </w:rPr>
      </w:pPr>
    </w:p>
    <w:p w14:paraId="6E6FF0DC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sz w:val="28"/>
        </w:rPr>
      </w:pPr>
    </w:p>
    <w:p w14:paraId="57782A39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РЕШЕНИЕ</w:t>
      </w:r>
    </w:p>
    <w:p w14:paraId="37F8A1C0" w14:textId="77777777" w:rsidR="008F2BA1" w:rsidRPr="00C13F89" w:rsidRDefault="00B77A5C" w:rsidP="0060191E">
      <w:pPr>
        <w:jc w:val="center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b/>
          <w:sz w:val="28"/>
        </w:rPr>
        <w:t xml:space="preserve"> </w:t>
      </w:r>
      <w:r w:rsidRPr="00C13F89">
        <w:rPr>
          <w:rFonts w:ascii="Liberation Serif" w:hAnsi="Liberation Serif" w:cs="Liberation Serif"/>
          <w:sz w:val="28"/>
        </w:rPr>
        <w:t>о</w:t>
      </w:r>
      <w:r w:rsidRPr="00C13F89">
        <w:rPr>
          <w:rFonts w:ascii="Liberation Serif" w:hAnsi="Liberation Serif" w:cs="Liberation Serif"/>
          <w:b/>
          <w:sz w:val="28"/>
        </w:rPr>
        <w:t xml:space="preserve"> </w:t>
      </w:r>
      <w:r w:rsidRPr="00C13F89">
        <w:rPr>
          <w:rFonts w:ascii="Liberation Serif" w:hAnsi="Liberation Serif" w:cs="Liberation Serif"/>
          <w:sz w:val="28"/>
        </w:rPr>
        <w:t>предоставлении муниципальной услуги</w:t>
      </w:r>
    </w:p>
    <w:p w14:paraId="586222CF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47DE33CB" w14:textId="77777777" w:rsidR="008F2BA1" w:rsidRPr="00C13F89" w:rsidRDefault="008F2BA1" w:rsidP="0060191E">
      <w:pPr>
        <w:jc w:val="center"/>
        <w:rPr>
          <w:rFonts w:ascii="Liberation Serif" w:hAnsi="Liberation Serif" w:cs="Liberation Serif"/>
        </w:rPr>
      </w:pPr>
    </w:p>
    <w:p w14:paraId="3275CF5C" w14:textId="77777777" w:rsidR="008F2BA1" w:rsidRPr="00C13F89" w:rsidRDefault="00B77A5C" w:rsidP="0060191E">
      <w:pPr>
        <w:ind w:firstLine="709"/>
        <w:jc w:val="center"/>
        <w:rPr>
          <w:rFonts w:ascii="Liberation Serif" w:hAnsi="Liberation Serif" w:cs="Liberation Serif"/>
          <w:b/>
          <w:sz w:val="16"/>
        </w:rPr>
      </w:pPr>
      <w:r w:rsidRPr="00C13F89">
        <w:rPr>
          <w:rFonts w:ascii="Liberation Serif" w:hAnsi="Liberation Serif" w:cs="Liberation Serif"/>
          <w:sz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0"/>
        <w:gridCol w:w="5039"/>
      </w:tblGrid>
      <w:tr w:rsidR="008F2BA1" w:rsidRPr="00C13F89" w14:paraId="1AD58FA1" w14:textId="77777777">
        <w:tc>
          <w:tcPr>
            <w:tcW w:w="4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C360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от ___________</w:t>
            </w:r>
          </w:p>
          <w:p w14:paraId="6E743A99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i/>
                <w:sz w:val="18"/>
              </w:rPr>
            </w:pPr>
          </w:p>
        </w:tc>
        <w:tc>
          <w:tcPr>
            <w:tcW w:w="5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022E" w14:textId="77777777" w:rsidR="008F2BA1" w:rsidRPr="00C13F89" w:rsidRDefault="00B77A5C" w:rsidP="0060191E">
            <w:pPr>
              <w:widowControl w:val="0"/>
              <w:jc w:val="right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№ ________</w:t>
            </w:r>
          </w:p>
        </w:tc>
      </w:tr>
    </w:tbl>
    <w:p w14:paraId="0DF3E324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sz w:val="28"/>
        </w:rPr>
      </w:pPr>
    </w:p>
    <w:p w14:paraId="605D92C6" w14:textId="77777777" w:rsidR="008F2BA1" w:rsidRPr="00C13F89" w:rsidRDefault="00B77A5C" w:rsidP="0060191E">
      <w:pPr>
        <w:pStyle w:val="ConsPlusNonformat"/>
        <w:ind w:firstLine="567"/>
        <w:jc w:val="both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Рассмотрев Ваше заявление от ____________ № ______________ и прилагаемые к нему документы, уполномоченным органом </w:t>
      </w:r>
      <w:bookmarkStart w:id="2" w:name="_Hlk76508828"/>
      <w:r w:rsidRPr="00C13F89">
        <w:rPr>
          <w:rFonts w:ascii="Liberation Serif" w:hAnsi="Liberation Serif" w:cs="Liberation Serif"/>
          <w:sz w:val="28"/>
        </w:rPr>
        <w:t>_______________________________________________________________________</w:t>
      </w:r>
      <w:bookmarkStart w:id="3" w:name="_Hlk76508014"/>
    </w:p>
    <w:p w14:paraId="00D4A6B3" w14:textId="77777777" w:rsidR="008F2BA1" w:rsidRPr="00C13F89" w:rsidRDefault="00B77A5C" w:rsidP="0060191E">
      <w:pPr>
        <w:pStyle w:val="ConsPlusNonformat"/>
        <w:ind w:firstLine="567"/>
        <w:jc w:val="both"/>
        <w:rPr>
          <w:rFonts w:ascii="Liberation Serif" w:hAnsi="Liberation Serif" w:cs="Liberation Serif"/>
          <w:i/>
          <w:sz w:val="18"/>
        </w:rPr>
      </w:pPr>
      <w:r w:rsidRPr="00C13F89">
        <w:rPr>
          <w:rFonts w:ascii="Liberation Serif" w:hAnsi="Liberation Serif" w:cs="Liberation Serif"/>
          <w:i/>
          <w:sz w:val="18"/>
        </w:rPr>
        <w:t>наименование уполномоченного органа</w:t>
      </w:r>
      <w:bookmarkEnd w:id="2"/>
      <w:bookmarkEnd w:id="3"/>
    </w:p>
    <w:p w14:paraId="790BE2A9" w14:textId="77777777" w:rsidR="008F2BA1" w:rsidRPr="00C13F89" w:rsidRDefault="00B77A5C" w:rsidP="0060191E">
      <w:pPr>
        <w:pStyle w:val="ConsPlusNonformat"/>
        <w:ind w:firstLine="567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принято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</w:t>
      </w:r>
      <w:r w:rsidRPr="00C13F89">
        <w:rPr>
          <w:rFonts w:ascii="Liberation Serif" w:hAnsi="Liberation Serif" w:cs="Liberation Serif"/>
        </w:rPr>
        <w:t>.</w:t>
      </w:r>
    </w:p>
    <w:p w14:paraId="58037218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</w:rPr>
        <w:t>(нужное подчеркнуть)</w:t>
      </w:r>
    </w:p>
    <w:p w14:paraId="173CDC1C" w14:textId="77777777" w:rsidR="008F2BA1" w:rsidRPr="00C13F89" w:rsidRDefault="008F2BA1" w:rsidP="0060191E">
      <w:pPr>
        <w:pStyle w:val="ConsPlusNonformat"/>
        <w:jc w:val="both"/>
        <w:rPr>
          <w:rFonts w:ascii="Liberation Serif" w:hAnsi="Liberation Serif" w:cs="Liberation Serif"/>
        </w:rPr>
      </w:pPr>
    </w:p>
    <w:p w14:paraId="14D4EC66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Для получения документа Вам необходимо обратиться в уполномоченный орган</w:t>
      </w:r>
      <w:bookmarkStart w:id="4" w:name="_Hlk76509144"/>
      <w:r w:rsidRPr="00C13F89">
        <w:rPr>
          <w:rFonts w:ascii="Liberation Serif" w:hAnsi="Liberation Serif" w:cs="Liberation Serif"/>
          <w:sz w:val="28"/>
        </w:rPr>
        <w:t>__________________________________________________________________.</w:t>
      </w:r>
    </w:p>
    <w:p w14:paraId="477DD0CF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i/>
          <w:sz w:val="18"/>
        </w:rPr>
        <w:t xml:space="preserve">                                                             наименование уполномоченного органа</w:t>
      </w:r>
      <w:bookmarkEnd w:id="4"/>
    </w:p>
    <w:p w14:paraId="40C0612D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Дополнительная информация: _______________________________________.</w:t>
      </w:r>
    </w:p>
    <w:p w14:paraId="2F5CDC3B" w14:textId="77777777" w:rsidR="008F2BA1" w:rsidRPr="00C13F89" w:rsidRDefault="008F2BA1" w:rsidP="0060191E">
      <w:pPr>
        <w:rPr>
          <w:rFonts w:ascii="Liberation Serif" w:hAnsi="Liberation Serif" w:cs="Liberation Serif"/>
          <w:sz w:val="28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C13F89" w14:paraId="6CAC4852" w14:textId="77777777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97F5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i/>
                <w:sz w:val="28"/>
              </w:rPr>
              <w:t>______________________________</w:t>
            </w:r>
          </w:p>
          <w:p w14:paraId="0BC7414A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5898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Сведения об</w:t>
            </w:r>
          </w:p>
          <w:p w14:paraId="51F3BF92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электронной</w:t>
            </w:r>
          </w:p>
          <w:p w14:paraId="0F0923BA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подписи</w:t>
            </w:r>
          </w:p>
        </w:tc>
      </w:tr>
    </w:tbl>
    <w:p w14:paraId="285F6302" w14:textId="77777777" w:rsidR="008F2BA1" w:rsidRPr="00C13F89" w:rsidRDefault="00B77A5C" w:rsidP="00F021FF">
      <w:pPr>
        <w:pStyle w:val="affff9"/>
        <w:ind w:left="5670"/>
        <w:rPr>
          <w:rFonts w:ascii="Liberation Serif" w:hAnsi="Liberation Serif" w:cs="Liberation Serif"/>
          <w:b w:val="0"/>
          <w:bCs/>
        </w:rPr>
      </w:pPr>
      <w:r w:rsidRPr="00C13F89">
        <w:rPr>
          <w:rFonts w:ascii="Liberation Serif" w:hAnsi="Liberation Serif" w:cs="Liberation Serif"/>
        </w:rPr>
        <w:br w:type="page"/>
      </w:r>
      <w:r w:rsidRPr="00C13F89">
        <w:rPr>
          <w:rFonts w:ascii="Liberation Serif" w:hAnsi="Liberation Serif" w:cs="Liberation Serif"/>
          <w:b w:val="0"/>
          <w:bCs/>
          <w:sz w:val="28"/>
        </w:rPr>
        <w:lastRenderedPageBreak/>
        <w:t>Приложение № 2</w:t>
      </w:r>
    </w:p>
    <w:p w14:paraId="6E6608E2" w14:textId="77777777" w:rsidR="008F2BA1" w:rsidRPr="00C13F89" w:rsidRDefault="00B77A5C" w:rsidP="00F021FF">
      <w:pPr>
        <w:widowControl w:val="0"/>
        <w:tabs>
          <w:tab w:val="left" w:pos="567"/>
        </w:tabs>
        <w:ind w:left="5670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к Административному регламенту</w:t>
      </w:r>
    </w:p>
    <w:p w14:paraId="5B6FB90A" w14:textId="77777777" w:rsidR="008F2BA1" w:rsidRPr="00C13F89" w:rsidRDefault="00B77A5C" w:rsidP="00F021FF">
      <w:pPr>
        <w:widowControl w:val="0"/>
        <w:tabs>
          <w:tab w:val="left" w:pos="0"/>
        </w:tabs>
        <w:ind w:left="5670" w:right="-1"/>
        <w:contextualSpacing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по предоставлению </w:t>
      </w:r>
    </w:p>
    <w:p w14:paraId="681AA70C" w14:textId="77777777" w:rsidR="008F2BA1" w:rsidRPr="00C13F89" w:rsidRDefault="00B77A5C" w:rsidP="00F021FF">
      <w:pPr>
        <w:tabs>
          <w:tab w:val="left" w:pos="7920"/>
        </w:tabs>
        <w:ind w:left="5670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муниципальной услуги</w:t>
      </w:r>
    </w:p>
    <w:p w14:paraId="61875F35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b/>
          <w:sz w:val="28"/>
          <w:highlight w:val="yellow"/>
        </w:rPr>
      </w:pPr>
    </w:p>
    <w:p w14:paraId="215C6B04" w14:textId="77777777" w:rsidR="008F2BA1" w:rsidRPr="00C13F89" w:rsidRDefault="008F2BA1" w:rsidP="0060191E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 w:cs="Liberation Serif"/>
          <w:b/>
          <w:sz w:val="28"/>
          <w:highlight w:val="yellow"/>
        </w:rPr>
      </w:pPr>
    </w:p>
    <w:p w14:paraId="71824E78" w14:textId="77777777" w:rsidR="008F2BA1" w:rsidRPr="00F021FF" w:rsidRDefault="00B77A5C" w:rsidP="0060191E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 w:cs="Liberation Serif"/>
          <w:bCs/>
        </w:rPr>
      </w:pPr>
      <w:r w:rsidRPr="00F021FF">
        <w:rPr>
          <w:rFonts w:ascii="Liberation Serif" w:hAnsi="Liberation Serif" w:cs="Liberation Serif"/>
          <w:bCs/>
          <w:sz w:val="28"/>
        </w:rPr>
        <w:t>Форма решения об отказе в предоставлении муниципальной услуги</w:t>
      </w:r>
    </w:p>
    <w:p w14:paraId="2F093F84" w14:textId="77777777" w:rsidR="008F2BA1" w:rsidRPr="00C13F89" w:rsidRDefault="008F2BA1" w:rsidP="0060191E">
      <w:pPr>
        <w:rPr>
          <w:rFonts w:ascii="Liberation Serif" w:hAnsi="Liberation Serif" w:cs="Liberation Serif"/>
          <w:b/>
          <w:sz w:val="28"/>
        </w:rPr>
      </w:pPr>
    </w:p>
    <w:p w14:paraId="10D6706A" w14:textId="5FD12ADD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________________________</w:t>
      </w:r>
      <w:r w:rsidR="001F2AC8">
        <w:rPr>
          <w:rFonts w:ascii="Liberation Serif" w:hAnsi="Liberation Serif" w:cs="Liberation Serif"/>
          <w:sz w:val="28"/>
        </w:rPr>
        <w:t>п</w:t>
      </w:r>
      <w:r w:rsidRPr="00C13F89">
        <w:rPr>
          <w:rFonts w:ascii="Liberation Serif" w:hAnsi="Liberation Serif" w:cs="Liberation Serif"/>
          <w:sz w:val="28"/>
        </w:rPr>
        <w:t>________________________________</w:t>
      </w:r>
    </w:p>
    <w:p w14:paraId="0DA35499" w14:textId="138D5C9A" w:rsidR="00F021FF" w:rsidRPr="00C13F89" w:rsidRDefault="00B77A5C" w:rsidP="00F021FF">
      <w:pPr>
        <w:jc w:val="center"/>
        <w:rPr>
          <w:rFonts w:ascii="Liberation Serif" w:hAnsi="Liberation Serif" w:cs="Liberation Serif"/>
          <w:i/>
          <w:sz w:val="18"/>
        </w:rPr>
      </w:pPr>
      <w:bookmarkStart w:id="5" w:name="_Hlk76508664"/>
      <w:bookmarkEnd w:id="5"/>
      <w:r w:rsidRPr="00C13F89">
        <w:rPr>
          <w:rFonts w:ascii="Liberation Serif" w:hAnsi="Liberation Serif" w:cs="Liberation Serif"/>
          <w:i/>
          <w:sz w:val="18"/>
        </w:rPr>
        <w:t xml:space="preserve">Наименование уполномоченного органа </w:t>
      </w:r>
    </w:p>
    <w:p w14:paraId="4DF12D00" w14:textId="2E3B9FA9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i/>
          <w:sz w:val="18"/>
        </w:rPr>
        <w:t>местного самоуправления</w:t>
      </w:r>
    </w:p>
    <w:p w14:paraId="3858346A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C13F89" w14:paraId="1815C60F" w14:textId="77777777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9110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E263" w14:textId="77777777" w:rsidR="008F2BA1" w:rsidRPr="00C13F89" w:rsidRDefault="00B77A5C" w:rsidP="0060191E">
            <w:pPr>
              <w:widowControl w:val="0"/>
              <w:ind w:left="1031" w:firstLine="820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Кому: ____________</w:t>
            </w:r>
          </w:p>
        </w:tc>
      </w:tr>
    </w:tbl>
    <w:p w14:paraId="165BFBFA" w14:textId="77777777" w:rsidR="008F2BA1" w:rsidRPr="00C13F89" w:rsidRDefault="008F2BA1" w:rsidP="0060191E">
      <w:pPr>
        <w:rPr>
          <w:rFonts w:ascii="Liberation Serif" w:hAnsi="Liberation Serif" w:cs="Liberation Serif"/>
          <w:sz w:val="28"/>
        </w:rPr>
      </w:pPr>
    </w:p>
    <w:p w14:paraId="61DE6715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РЕШЕНИЕ</w:t>
      </w:r>
    </w:p>
    <w:p w14:paraId="2C25727D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об отказе в</w:t>
      </w:r>
      <w:r w:rsidRPr="00C13F89">
        <w:rPr>
          <w:rFonts w:ascii="Liberation Serif" w:hAnsi="Liberation Serif" w:cs="Liberation Serif"/>
          <w:b/>
          <w:sz w:val="28"/>
        </w:rPr>
        <w:t xml:space="preserve"> </w:t>
      </w:r>
      <w:r w:rsidRPr="00C13F89">
        <w:rPr>
          <w:rFonts w:ascii="Liberation Serif" w:hAnsi="Liberation Serif" w:cs="Liberation Serif"/>
          <w:sz w:val="28"/>
        </w:rPr>
        <w:t>предоставлении муниципальной услуги</w:t>
      </w:r>
    </w:p>
    <w:p w14:paraId="33A5E16E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7DC5FF64" w14:textId="77777777" w:rsidR="008F2BA1" w:rsidRPr="00C13F89" w:rsidRDefault="008F2BA1" w:rsidP="0060191E">
      <w:pPr>
        <w:jc w:val="center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8F2BA1" w:rsidRPr="00C13F89" w14:paraId="4E807CF5" w14:textId="77777777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95A4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от ____________</w:t>
            </w:r>
            <w:r w:rsidRPr="00C13F89">
              <w:rPr>
                <w:rFonts w:ascii="Liberation Serif" w:hAnsi="Liberation Serif" w:cs="Liberation Serif"/>
                <w:sz w:val="28"/>
                <w:u w:val="single"/>
              </w:rPr>
              <w:t xml:space="preserve">    </w:t>
            </w:r>
            <w:r w:rsidRPr="00C13F89">
              <w:rPr>
                <w:rFonts w:ascii="Liberation Serif" w:hAnsi="Liberation Serif" w:cs="Liberation Serif"/>
                <w:sz w:val="28"/>
              </w:rPr>
              <w:t xml:space="preserve">    </w:t>
            </w:r>
            <w:r w:rsidRPr="00C13F89">
              <w:rPr>
                <w:rFonts w:ascii="Liberation Serif" w:hAnsi="Liberation Serif" w:cs="Liberation Serif"/>
                <w:sz w:val="28"/>
                <w:u w:val="single"/>
              </w:rPr>
              <w:t xml:space="preserve">     </w:t>
            </w:r>
            <w:r w:rsidRPr="00C13F89">
              <w:rPr>
                <w:rFonts w:ascii="Liberation Serif" w:hAnsi="Liberation Serif" w:cs="Liberation Serif"/>
                <w:sz w:val="28"/>
              </w:rPr>
              <w:t xml:space="preserve">  </w:t>
            </w:r>
            <w:r w:rsidRPr="00C13F89">
              <w:rPr>
                <w:rFonts w:ascii="Liberation Serif" w:hAnsi="Liberation Serif" w:cs="Liberation Serif"/>
                <w:sz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8739" w14:textId="77777777" w:rsidR="008F2BA1" w:rsidRPr="00C13F89" w:rsidRDefault="00B77A5C" w:rsidP="0060191E">
            <w:pPr>
              <w:widowControl w:val="0"/>
              <w:jc w:val="right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№ _____________</w:t>
            </w:r>
          </w:p>
        </w:tc>
      </w:tr>
    </w:tbl>
    <w:p w14:paraId="3246A862" w14:textId="77777777" w:rsidR="008F2BA1" w:rsidRPr="00C13F89" w:rsidRDefault="008F2BA1" w:rsidP="0060191E">
      <w:pPr>
        <w:rPr>
          <w:rFonts w:ascii="Liberation Serif" w:hAnsi="Liberation Serif" w:cs="Liberation Serif"/>
          <w:sz w:val="28"/>
        </w:rPr>
      </w:pPr>
    </w:p>
    <w:p w14:paraId="5BB68839" w14:textId="4ECE2810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Рассмотрев Ваше заявление от __________ № _______ и прилагаемые к нему </w:t>
      </w:r>
      <w:r w:rsidR="00F021FF" w:rsidRPr="00C13F89">
        <w:rPr>
          <w:rFonts w:ascii="Liberation Serif" w:hAnsi="Liberation Serif" w:cs="Liberation Serif"/>
          <w:sz w:val="28"/>
        </w:rPr>
        <w:t>документы,</w:t>
      </w:r>
      <w:r w:rsidR="00F021FF" w:rsidRPr="00C13F89">
        <w:rPr>
          <w:rFonts w:ascii="Liberation Serif" w:hAnsi="Liberation Serif" w:cs="Liberation Serif"/>
        </w:rPr>
        <w:t xml:space="preserve"> </w:t>
      </w:r>
      <w:r w:rsidR="00F021FF" w:rsidRPr="00C13F89">
        <w:rPr>
          <w:rFonts w:ascii="Liberation Serif" w:hAnsi="Liberation Serif" w:cs="Liberation Serif"/>
          <w:sz w:val="28"/>
        </w:rPr>
        <w:t>уполномоченным</w:t>
      </w:r>
      <w:r w:rsidRPr="00C13F89">
        <w:rPr>
          <w:rFonts w:ascii="Liberation Serif" w:hAnsi="Liberation Serif" w:cs="Liberation Serif"/>
          <w:sz w:val="28"/>
        </w:rPr>
        <w:t xml:space="preserve"> органом </w:t>
      </w:r>
    </w:p>
    <w:p w14:paraId="0494DDA2" w14:textId="77777777" w:rsidR="008F2BA1" w:rsidRPr="00C13F89" w:rsidRDefault="00B77A5C" w:rsidP="0060191E">
      <w:pPr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______________________________________________________________________</w:t>
      </w:r>
    </w:p>
    <w:p w14:paraId="5E074B0B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i/>
          <w:sz w:val="18"/>
        </w:rPr>
        <w:t xml:space="preserve">                                                             наименование уполномоченного органа</w:t>
      </w:r>
    </w:p>
    <w:p w14:paraId="58D6D1DE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принято решение об отказе в</w:t>
      </w:r>
      <w:r w:rsidRPr="00C13F89">
        <w:rPr>
          <w:rFonts w:ascii="Liberation Serif" w:hAnsi="Liberation Serif" w:cs="Liberation Serif"/>
          <w:b/>
          <w:sz w:val="28"/>
        </w:rPr>
        <w:t xml:space="preserve"> </w:t>
      </w:r>
      <w:r w:rsidRPr="00C13F89">
        <w:rPr>
          <w:rFonts w:ascii="Liberation Serif" w:hAnsi="Liberation Serif" w:cs="Liberation Serif"/>
          <w:sz w:val="28"/>
        </w:rPr>
        <w:t xml:space="preserve">предоставлении муниципальной услуги по следующим основаниям: </w:t>
      </w:r>
    </w:p>
    <w:p w14:paraId="443E0891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i/>
          <w:sz w:val="28"/>
          <w:highlight w:val="yellow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4394"/>
        <w:gridCol w:w="3895"/>
      </w:tblGrid>
      <w:tr w:rsidR="008F2BA1" w:rsidRPr="00C13F89" w14:paraId="1FA1125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B7121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№</w:t>
            </w:r>
          </w:p>
          <w:p w14:paraId="6F8FB948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пункта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3E521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A2B6F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Разъяснение причин отказа в предоставлении услуги</w:t>
            </w:r>
          </w:p>
        </w:tc>
      </w:tr>
      <w:tr w:rsidR="008F2BA1" w:rsidRPr="00C13F89" w14:paraId="20E627E9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8BB32" w14:textId="77777777" w:rsidR="008F2BA1" w:rsidRPr="00C13F89" w:rsidRDefault="008F2BA1" w:rsidP="0060191E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213C0" w14:textId="77777777" w:rsidR="008F2BA1" w:rsidRPr="00C13F89" w:rsidRDefault="008F2BA1" w:rsidP="0060191E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C9B7F" w14:textId="77777777" w:rsidR="008F2BA1" w:rsidRPr="00C13F89" w:rsidRDefault="008F2BA1" w:rsidP="0060191E">
            <w:pPr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F2BA1" w:rsidRPr="00C13F89" w14:paraId="04311528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5E824" w14:textId="77777777" w:rsidR="008F2BA1" w:rsidRPr="00C13F89" w:rsidRDefault="008F2BA1" w:rsidP="0060191E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78664" w14:textId="77777777" w:rsidR="008F2BA1" w:rsidRPr="00C13F89" w:rsidRDefault="008F2BA1" w:rsidP="0060191E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B97F2" w14:textId="77777777" w:rsidR="008F2BA1" w:rsidRPr="00C13F89" w:rsidRDefault="008F2BA1" w:rsidP="0060191E">
            <w:pPr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F2BA1" w:rsidRPr="00C13F89" w14:paraId="2123E41E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544C5" w14:textId="77777777" w:rsidR="008F2BA1" w:rsidRPr="00C13F89" w:rsidRDefault="008F2BA1" w:rsidP="0060191E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C1DF8" w14:textId="77777777" w:rsidR="008F2BA1" w:rsidRPr="00C13F89" w:rsidRDefault="008F2BA1" w:rsidP="0060191E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69C38" w14:textId="77777777" w:rsidR="008F2BA1" w:rsidRPr="00C13F89" w:rsidRDefault="008F2BA1" w:rsidP="0060191E">
            <w:pPr>
              <w:rPr>
                <w:rFonts w:ascii="Liberation Serif" w:hAnsi="Liberation Serif" w:cs="Liberation Serif"/>
                <w:sz w:val="20"/>
              </w:rPr>
            </w:pPr>
          </w:p>
        </w:tc>
      </w:tr>
    </w:tbl>
    <w:p w14:paraId="78F30938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Дополнительная информация: _______________________________________.</w:t>
      </w:r>
    </w:p>
    <w:p w14:paraId="1EB59DA3" w14:textId="77777777" w:rsidR="008F2BA1" w:rsidRPr="00C13F89" w:rsidRDefault="008F2BA1" w:rsidP="0060191E">
      <w:pPr>
        <w:rPr>
          <w:rFonts w:ascii="Liberation Serif" w:hAnsi="Liberation Serif" w:cs="Liberation Serif"/>
          <w:sz w:val="28"/>
          <w:u w:val="single"/>
        </w:rPr>
      </w:pPr>
    </w:p>
    <w:p w14:paraId="386D2618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  <w:szCs w:val="24"/>
        </w:rPr>
      </w:pPr>
      <w:r w:rsidRPr="00C13F89">
        <w:rPr>
          <w:rFonts w:ascii="Liberation Serif" w:hAnsi="Liberation Serif" w:cs="Liberation Serif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4E5B432E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  <w:szCs w:val="24"/>
        </w:rPr>
      </w:pPr>
      <w:r w:rsidRPr="00C13F89">
        <w:rPr>
          <w:rFonts w:ascii="Liberation Serif" w:hAnsi="Liberation Serif" w:cs="Liberation Serif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99"/>
        <w:gridCol w:w="4966"/>
      </w:tblGrid>
      <w:tr w:rsidR="008F2BA1" w:rsidRPr="00C13F89" w14:paraId="016CE31F" w14:textId="77777777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1B19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i/>
                <w:sz w:val="22"/>
              </w:rPr>
              <w:t>__________________________________________</w:t>
            </w:r>
          </w:p>
          <w:p w14:paraId="43754A53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2D7E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2"/>
              </w:rPr>
              <w:t>Сведения об</w:t>
            </w:r>
          </w:p>
          <w:p w14:paraId="792AFE5B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2"/>
              </w:rPr>
              <w:t>электронной подписи</w:t>
            </w:r>
          </w:p>
        </w:tc>
      </w:tr>
    </w:tbl>
    <w:p w14:paraId="4951CBB1" w14:textId="77777777" w:rsidR="008F2BA1" w:rsidRPr="00C13F89" w:rsidRDefault="00B77A5C" w:rsidP="00F021FF">
      <w:pPr>
        <w:pStyle w:val="affff9"/>
        <w:pageBreakBefore/>
        <w:ind w:left="5529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b w:val="0"/>
          <w:sz w:val="28"/>
        </w:rPr>
        <w:lastRenderedPageBreak/>
        <w:t>Приложение № 3</w:t>
      </w:r>
    </w:p>
    <w:p w14:paraId="62001E51" w14:textId="77777777" w:rsidR="008F2BA1" w:rsidRPr="00C13F89" w:rsidRDefault="00B77A5C" w:rsidP="00F021FF">
      <w:pPr>
        <w:widowControl w:val="0"/>
        <w:tabs>
          <w:tab w:val="left" w:pos="567"/>
        </w:tabs>
        <w:ind w:left="5529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к Административному регламенту</w:t>
      </w:r>
    </w:p>
    <w:p w14:paraId="1377D38F" w14:textId="57D046A3" w:rsidR="008F2BA1" w:rsidRPr="00C13F89" w:rsidRDefault="00B77A5C" w:rsidP="00F021FF">
      <w:pPr>
        <w:widowControl w:val="0"/>
        <w:tabs>
          <w:tab w:val="left" w:pos="0"/>
        </w:tabs>
        <w:ind w:left="5529" w:right="-1"/>
        <w:contextualSpacing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 предоставлению муниципальной услуги</w:t>
      </w:r>
    </w:p>
    <w:p w14:paraId="76FBCE57" w14:textId="77777777" w:rsidR="008F2BA1" w:rsidRPr="00C13F89" w:rsidRDefault="008F2BA1" w:rsidP="0060191E">
      <w:pPr>
        <w:widowControl w:val="0"/>
        <w:tabs>
          <w:tab w:val="left" w:pos="0"/>
        </w:tabs>
        <w:ind w:right="-1"/>
        <w:contextualSpacing/>
        <w:rPr>
          <w:rFonts w:ascii="Liberation Serif" w:hAnsi="Liberation Serif" w:cs="Liberation Serif"/>
          <w:sz w:val="28"/>
        </w:rPr>
      </w:pPr>
    </w:p>
    <w:p w14:paraId="3527E50E" w14:textId="77777777" w:rsidR="008F2BA1" w:rsidRPr="00F021FF" w:rsidRDefault="00B77A5C" w:rsidP="0060191E">
      <w:pPr>
        <w:pStyle w:val="affff9"/>
        <w:jc w:val="center"/>
        <w:rPr>
          <w:rFonts w:ascii="Liberation Serif" w:hAnsi="Liberation Serif" w:cs="Liberation Serif"/>
          <w:b w:val="0"/>
          <w:bCs/>
        </w:rPr>
      </w:pPr>
      <w:r w:rsidRPr="00F021FF">
        <w:rPr>
          <w:rFonts w:ascii="Liberation Serif" w:hAnsi="Liberation Serif" w:cs="Liberation Serif"/>
          <w:b w:val="0"/>
          <w:bCs/>
          <w:sz w:val="28"/>
        </w:rPr>
        <w:t>Форма заявления о предоставлении муниципальной услуги</w:t>
      </w:r>
    </w:p>
    <w:p w14:paraId="568B10E4" w14:textId="77777777" w:rsidR="008F2BA1" w:rsidRPr="00C13F89" w:rsidRDefault="008F2BA1" w:rsidP="0060191E">
      <w:pPr>
        <w:widowControl w:val="0"/>
        <w:tabs>
          <w:tab w:val="left" w:pos="567"/>
        </w:tabs>
        <w:ind w:firstLine="567"/>
        <w:jc w:val="right"/>
        <w:rPr>
          <w:rFonts w:ascii="Liberation Serif" w:hAnsi="Liberation Serif" w:cs="Liberation Serif"/>
          <w:sz w:val="28"/>
        </w:rPr>
      </w:pPr>
    </w:p>
    <w:p w14:paraId="3013ED9F" w14:textId="77777777" w:rsidR="008F2BA1" w:rsidRPr="00C13F89" w:rsidRDefault="008F2BA1" w:rsidP="0060191E">
      <w:pPr>
        <w:jc w:val="right"/>
        <w:rPr>
          <w:rFonts w:ascii="Liberation Serif" w:hAnsi="Liberation Serif" w:cs="Liberation Serif"/>
          <w:sz w:val="28"/>
          <w:szCs w:val="28"/>
        </w:rPr>
      </w:pPr>
    </w:p>
    <w:p w14:paraId="078FAABB" w14:textId="77777777" w:rsidR="008F2BA1" w:rsidRPr="00C13F89" w:rsidRDefault="00B77A5C" w:rsidP="0060191E">
      <w:pPr>
        <w:jc w:val="right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Дата подачи__________№_______</w:t>
      </w:r>
    </w:p>
    <w:p w14:paraId="2D9583BA" w14:textId="77777777" w:rsidR="008F2BA1" w:rsidRPr="00C13F89" w:rsidRDefault="00B77A5C" w:rsidP="006019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BEB4E76" w14:textId="77777777" w:rsidR="008F2BA1" w:rsidRPr="00C13F89" w:rsidRDefault="00B77A5C" w:rsidP="0060191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(Наименование органа, уполномоченного на предоставление услуги)</w:t>
      </w:r>
    </w:p>
    <w:p w14:paraId="6D2DE12D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ffffff8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8F2BA1" w:rsidRPr="00C13F89" w14:paraId="5562B074" w14:textId="77777777">
        <w:tc>
          <w:tcPr>
            <w:tcW w:w="10053" w:type="dxa"/>
            <w:gridSpan w:val="2"/>
          </w:tcPr>
          <w:p w14:paraId="14247329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Сведения о представителе</w:t>
            </w:r>
          </w:p>
        </w:tc>
      </w:tr>
      <w:tr w:rsidR="008F2BA1" w:rsidRPr="00C13F89" w14:paraId="4CE0FEB0" w14:textId="77777777">
        <w:tc>
          <w:tcPr>
            <w:tcW w:w="5026" w:type="dxa"/>
          </w:tcPr>
          <w:p w14:paraId="461833B2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Категория представителя</w:t>
            </w:r>
          </w:p>
        </w:tc>
        <w:tc>
          <w:tcPr>
            <w:tcW w:w="5027" w:type="dxa"/>
          </w:tcPr>
          <w:p w14:paraId="29842089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42C7EBE4" w14:textId="77777777">
        <w:tc>
          <w:tcPr>
            <w:tcW w:w="5026" w:type="dxa"/>
          </w:tcPr>
          <w:p w14:paraId="6E977463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14:paraId="4358DA9F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6B964ADC" w14:textId="77777777">
        <w:tc>
          <w:tcPr>
            <w:tcW w:w="5026" w:type="dxa"/>
          </w:tcPr>
          <w:p w14:paraId="0AB15369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Фамилия</w:t>
            </w:r>
          </w:p>
        </w:tc>
        <w:tc>
          <w:tcPr>
            <w:tcW w:w="5027" w:type="dxa"/>
          </w:tcPr>
          <w:p w14:paraId="4FD9A4DB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5354F78F" w14:textId="77777777">
        <w:tc>
          <w:tcPr>
            <w:tcW w:w="5026" w:type="dxa"/>
          </w:tcPr>
          <w:p w14:paraId="7FC2C9F0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Имя</w:t>
            </w:r>
          </w:p>
        </w:tc>
        <w:tc>
          <w:tcPr>
            <w:tcW w:w="5027" w:type="dxa"/>
          </w:tcPr>
          <w:p w14:paraId="6EC9EB4E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009A8274" w14:textId="77777777">
        <w:tc>
          <w:tcPr>
            <w:tcW w:w="5026" w:type="dxa"/>
          </w:tcPr>
          <w:p w14:paraId="7DAA1C43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Отчество</w:t>
            </w:r>
          </w:p>
        </w:tc>
        <w:tc>
          <w:tcPr>
            <w:tcW w:w="5027" w:type="dxa"/>
          </w:tcPr>
          <w:p w14:paraId="020B2517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6EF49D6F" w14:textId="77777777">
        <w:tc>
          <w:tcPr>
            <w:tcW w:w="5026" w:type="dxa"/>
          </w:tcPr>
          <w:p w14:paraId="428B5E3B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27" w:type="dxa"/>
          </w:tcPr>
          <w:p w14:paraId="77AACFD9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395683AA" w14:textId="77777777">
        <w:tc>
          <w:tcPr>
            <w:tcW w:w="5026" w:type="dxa"/>
          </w:tcPr>
          <w:p w14:paraId="394890DA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Номер телефона</w:t>
            </w:r>
          </w:p>
        </w:tc>
        <w:tc>
          <w:tcPr>
            <w:tcW w:w="5027" w:type="dxa"/>
          </w:tcPr>
          <w:p w14:paraId="2FE9D9D5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78C7B1A8" w14:textId="77777777">
        <w:tc>
          <w:tcPr>
            <w:tcW w:w="5026" w:type="dxa"/>
          </w:tcPr>
          <w:p w14:paraId="4705EEF1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Дата рождения</w:t>
            </w:r>
          </w:p>
        </w:tc>
        <w:tc>
          <w:tcPr>
            <w:tcW w:w="5027" w:type="dxa"/>
          </w:tcPr>
          <w:p w14:paraId="49AC79C1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2A4D68F7" w14:textId="77777777">
        <w:tc>
          <w:tcPr>
            <w:tcW w:w="5026" w:type="dxa"/>
          </w:tcPr>
          <w:p w14:paraId="1FF7845A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Пол</w:t>
            </w:r>
          </w:p>
        </w:tc>
        <w:tc>
          <w:tcPr>
            <w:tcW w:w="5027" w:type="dxa"/>
          </w:tcPr>
          <w:p w14:paraId="759D3028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1BBFF998" w14:textId="77777777">
        <w:tc>
          <w:tcPr>
            <w:tcW w:w="5026" w:type="dxa"/>
          </w:tcPr>
          <w:p w14:paraId="76C09E13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СНИЛС</w:t>
            </w:r>
          </w:p>
        </w:tc>
        <w:tc>
          <w:tcPr>
            <w:tcW w:w="5027" w:type="dxa"/>
          </w:tcPr>
          <w:p w14:paraId="567D30A4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212EF2EF" w14:textId="77777777">
        <w:tc>
          <w:tcPr>
            <w:tcW w:w="5026" w:type="dxa"/>
          </w:tcPr>
          <w:p w14:paraId="2ED6F2EB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Адрес регистрации</w:t>
            </w:r>
          </w:p>
        </w:tc>
        <w:tc>
          <w:tcPr>
            <w:tcW w:w="5027" w:type="dxa"/>
          </w:tcPr>
          <w:p w14:paraId="0731EBC7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5887D1C5" w14:textId="77777777">
        <w:tc>
          <w:tcPr>
            <w:tcW w:w="5026" w:type="dxa"/>
          </w:tcPr>
          <w:p w14:paraId="212A72CC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Адрес проживания</w:t>
            </w:r>
          </w:p>
        </w:tc>
        <w:tc>
          <w:tcPr>
            <w:tcW w:w="5027" w:type="dxa"/>
          </w:tcPr>
          <w:p w14:paraId="7482C9E2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2638B692" w14:textId="77777777">
        <w:tc>
          <w:tcPr>
            <w:tcW w:w="5026" w:type="dxa"/>
          </w:tcPr>
          <w:p w14:paraId="6D875758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Гражданство</w:t>
            </w:r>
          </w:p>
        </w:tc>
        <w:tc>
          <w:tcPr>
            <w:tcW w:w="5027" w:type="dxa"/>
          </w:tcPr>
          <w:p w14:paraId="7C2EB091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44453B59" w14:textId="77777777">
        <w:tc>
          <w:tcPr>
            <w:tcW w:w="10053" w:type="dxa"/>
            <w:gridSpan w:val="2"/>
          </w:tcPr>
          <w:p w14:paraId="68C0B74F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Сведения о заявителе</w:t>
            </w:r>
          </w:p>
        </w:tc>
      </w:tr>
      <w:tr w:rsidR="008F2BA1" w:rsidRPr="00C13F89" w14:paraId="482F0014" w14:textId="77777777">
        <w:tc>
          <w:tcPr>
            <w:tcW w:w="5026" w:type="dxa"/>
          </w:tcPr>
          <w:p w14:paraId="2F02A385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Категория заявителя</w:t>
            </w:r>
          </w:p>
        </w:tc>
        <w:tc>
          <w:tcPr>
            <w:tcW w:w="5027" w:type="dxa"/>
          </w:tcPr>
          <w:p w14:paraId="1347E529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12C0C951" w14:textId="77777777">
        <w:tc>
          <w:tcPr>
            <w:tcW w:w="5026" w:type="dxa"/>
          </w:tcPr>
          <w:p w14:paraId="4E22E338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14:paraId="2B73C106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64560F5E" w14:textId="77777777">
        <w:tc>
          <w:tcPr>
            <w:tcW w:w="5026" w:type="dxa"/>
          </w:tcPr>
          <w:p w14:paraId="08F7DC81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ОГРНИП</w:t>
            </w:r>
          </w:p>
        </w:tc>
        <w:tc>
          <w:tcPr>
            <w:tcW w:w="5027" w:type="dxa"/>
          </w:tcPr>
          <w:p w14:paraId="27D2FD8F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1184451D" w14:textId="77777777">
        <w:tc>
          <w:tcPr>
            <w:tcW w:w="5026" w:type="dxa"/>
          </w:tcPr>
          <w:p w14:paraId="549880BC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ОГРН</w:t>
            </w:r>
          </w:p>
        </w:tc>
        <w:tc>
          <w:tcPr>
            <w:tcW w:w="5027" w:type="dxa"/>
          </w:tcPr>
          <w:p w14:paraId="798F823D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3F39FADE" w14:textId="77777777">
        <w:tc>
          <w:tcPr>
            <w:tcW w:w="5026" w:type="dxa"/>
          </w:tcPr>
          <w:p w14:paraId="1A5C3331" w14:textId="77777777" w:rsidR="008F2BA1" w:rsidRPr="00C13F89" w:rsidRDefault="00B77A5C" w:rsidP="006019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ИНН</w:t>
            </w:r>
          </w:p>
        </w:tc>
        <w:tc>
          <w:tcPr>
            <w:tcW w:w="5027" w:type="dxa"/>
          </w:tcPr>
          <w:p w14:paraId="5E24A77B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2E59E0AE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ffffff8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8F2BA1" w:rsidRPr="00C13F89" w14:paraId="5CF17B42" w14:textId="77777777">
        <w:tc>
          <w:tcPr>
            <w:tcW w:w="5026" w:type="dxa"/>
          </w:tcPr>
          <w:p w14:paraId="490D385F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14:paraId="1B386117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58E83F78" w14:textId="77777777">
        <w:tc>
          <w:tcPr>
            <w:tcW w:w="10053" w:type="dxa"/>
            <w:gridSpan w:val="2"/>
          </w:tcPr>
          <w:p w14:paraId="37126CE4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Параметры определения варианта предоставления</w:t>
            </w:r>
          </w:p>
        </w:tc>
      </w:tr>
      <w:tr w:rsidR="008F2BA1" w:rsidRPr="00C13F89" w14:paraId="216813B3" w14:textId="77777777">
        <w:tc>
          <w:tcPr>
            <w:tcW w:w="5026" w:type="dxa"/>
          </w:tcPr>
          <w:p w14:paraId="60D7B3DC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14:paraId="4E1BF3E2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2BA1" w:rsidRPr="00C13F89" w14:paraId="14B338D0" w14:textId="77777777">
        <w:tc>
          <w:tcPr>
            <w:tcW w:w="10053" w:type="dxa"/>
            <w:gridSpan w:val="2"/>
          </w:tcPr>
          <w:p w14:paraId="30C87167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3F89">
              <w:rPr>
                <w:rFonts w:ascii="Liberation Serif" w:hAnsi="Liberation Serif" w:cs="Liberation Serif"/>
                <w:sz w:val="28"/>
                <w:szCs w:val="28"/>
              </w:rPr>
              <w:t>Перечень документов</w:t>
            </w:r>
          </w:p>
        </w:tc>
      </w:tr>
      <w:tr w:rsidR="008F2BA1" w:rsidRPr="00C13F89" w14:paraId="79505B33" w14:textId="77777777">
        <w:tc>
          <w:tcPr>
            <w:tcW w:w="5026" w:type="dxa"/>
          </w:tcPr>
          <w:p w14:paraId="3A974679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14:paraId="587771AA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AC7A891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789A9206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CE0D7BB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8C0FBF9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E8F4D88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A9E3E96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3D3D4B6" w14:textId="77777777" w:rsidR="008F2BA1" w:rsidRPr="00C13F89" w:rsidRDefault="00B77A5C" w:rsidP="00F021FF">
      <w:pPr>
        <w:pStyle w:val="affff9"/>
        <w:pageBreakBefore/>
        <w:ind w:left="5670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b w:val="0"/>
          <w:sz w:val="28"/>
        </w:rPr>
        <w:lastRenderedPageBreak/>
        <w:t>Приложение № 4</w:t>
      </w:r>
    </w:p>
    <w:p w14:paraId="50942A40" w14:textId="77777777" w:rsidR="008F2BA1" w:rsidRPr="00C13F89" w:rsidRDefault="00B77A5C" w:rsidP="00F021FF">
      <w:pPr>
        <w:widowControl w:val="0"/>
        <w:tabs>
          <w:tab w:val="left" w:pos="567"/>
        </w:tabs>
        <w:ind w:left="5670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к Административному регламенту</w:t>
      </w:r>
    </w:p>
    <w:p w14:paraId="4496680E" w14:textId="3408FCA0" w:rsidR="008F2BA1" w:rsidRPr="00C13F89" w:rsidRDefault="00B77A5C" w:rsidP="00F021FF">
      <w:pPr>
        <w:widowControl w:val="0"/>
        <w:tabs>
          <w:tab w:val="left" w:pos="0"/>
        </w:tabs>
        <w:ind w:left="5670" w:right="-1"/>
        <w:contextualSpacing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по предоставлению муниципальной услуги</w:t>
      </w:r>
    </w:p>
    <w:p w14:paraId="5922A86B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 w:cs="Liberation Serif"/>
          <w:sz w:val="28"/>
        </w:rPr>
      </w:pPr>
    </w:p>
    <w:p w14:paraId="21A3E7B7" w14:textId="77777777" w:rsidR="008F2BA1" w:rsidRPr="00C13F89" w:rsidRDefault="00B77A5C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 </w:t>
      </w:r>
    </w:p>
    <w:p w14:paraId="27FD1EF7" w14:textId="77777777" w:rsidR="008F2BA1" w:rsidRPr="00F021FF" w:rsidRDefault="00B77A5C" w:rsidP="0060191E">
      <w:pPr>
        <w:pStyle w:val="affff9"/>
        <w:jc w:val="center"/>
        <w:rPr>
          <w:rFonts w:ascii="Liberation Serif" w:hAnsi="Liberation Serif" w:cs="Liberation Serif"/>
          <w:b w:val="0"/>
          <w:bCs/>
        </w:rPr>
      </w:pPr>
      <w:r w:rsidRPr="00F021FF">
        <w:rPr>
          <w:rFonts w:ascii="Liberation Serif" w:hAnsi="Liberation Serif" w:cs="Liberation Serif"/>
          <w:b w:val="0"/>
          <w:bCs/>
          <w:sz w:val="28"/>
        </w:rPr>
        <w:t>Форма решения об отказе в приеме документов, необходимых для предоставления услуги</w:t>
      </w:r>
    </w:p>
    <w:p w14:paraId="3499A826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F021FF">
        <w:rPr>
          <w:rFonts w:ascii="Liberation Serif" w:hAnsi="Liberation Serif" w:cs="Liberation Serif"/>
          <w:bCs/>
          <w:sz w:val="28"/>
        </w:rPr>
        <w:t>________________________________________________________</w:t>
      </w:r>
    </w:p>
    <w:p w14:paraId="05D4790C" w14:textId="53A893C9" w:rsidR="00F021FF" w:rsidRPr="00C13F89" w:rsidRDefault="00B77A5C" w:rsidP="00F021FF">
      <w:pPr>
        <w:jc w:val="center"/>
        <w:rPr>
          <w:rFonts w:ascii="Liberation Serif" w:hAnsi="Liberation Serif" w:cs="Liberation Serif"/>
          <w:i/>
          <w:sz w:val="18"/>
        </w:rPr>
      </w:pPr>
      <w:r w:rsidRPr="00C13F89">
        <w:rPr>
          <w:rFonts w:ascii="Liberation Serif" w:hAnsi="Liberation Serif" w:cs="Liberation Serif"/>
          <w:i/>
          <w:sz w:val="18"/>
        </w:rPr>
        <w:t xml:space="preserve">Наименование уполномоченного органа </w:t>
      </w:r>
    </w:p>
    <w:p w14:paraId="43348086" w14:textId="24237B60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i/>
          <w:sz w:val="18"/>
        </w:rPr>
        <w:t>местного самоуправления</w:t>
      </w:r>
    </w:p>
    <w:p w14:paraId="5033733D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C13F89" w14:paraId="38ED08F9" w14:textId="77777777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CDD7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z w:val="28"/>
                <w:highlight w:val="yellow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9369" w14:textId="77777777" w:rsidR="008F2BA1" w:rsidRPr="00C13F89" w:rsidRDefault="00B77A5C" w:rsidP="0060191E">
            <w:pPr>
              <w:widowControl w:val="0"/>
              <w:ind w:left="1031" w:firstLine="820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Кому: ____________</w:t>
            </w:r>
          </w:p>
        </w:tc>
      </w:tr>
    </w:tbl>
    <w:p w14:paraId="787E0C99" w14:textId="77777777" w:rsidR="008F2BA1" w:rsidRPr="00C13F89" w:rsidRDefault="008F2BA1" w:rsidP="0060191E">
      <w:pPr>
        <w:rPr>
          <w:rFonts w:ascii="Liberation Serif" w:hAnsi="Liberation Serif" w:cs="Liberation Serif"/>
          <w:sz w:val="28"/>
        </w:rPr>
      </w:pPr>
    </w:p>
    <w:p w14:paraId="16B6491D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РЕШЕНИЕ</w:t>
      </w:r>
    </w:p>
    <w:p w14:paraId="6A1F9701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об отказе в приёме документов, необходимых для предоставления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58F0E76A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highlight w:val="yellow"/>
        </w:rPr>
      </w:pPr>
    </w:p>
    <w:p w14:paraId="2CEAB67C" w14:textId="77777777" w:rsidR="008F2BA1" w:rsidRPr="00C13F89" w:rsidRDefault="00B77A5C" w:rsidP="0060191E">
      <w:pPr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от ____________</w:t>
      </w:r>
      <w:r w:rsidRPr="00C13F89">
        <w:rPr>
          <w:rFonts w:ascii="Liberation Serif" w:hAnsi="Liberation Serif" w:cs="Liberation Serif"/>
          <w:sz w:val="28"/>
        </w:rPr>
        <w:tab/>
        <w:t xml:space="preserve">                                                                        № ____________</w:t>
      </w:r>
    </w:p>
    <w:p w14:paraId="436778E1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highlight w:val="yellow"/>
        </w:rPr>
      </w:pPr>
    </w:p>
    <w:p w14:paraId="739534AA" w14:textId="77777777" w:rsidR="008F2BA1" w:rsidRPr="00C13F89" w:rsidRDefault="00B77A5C" w:rsidP="0060191E">
      <w:pPr>
        <w:ind w:firstLine="708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>Рассмотрев Ваше заявление от _______ № ______________ и прилагаемые к нему документы, уполномоченным органом _______________________________________________________________________</w:t>
      </w:r>
    </w:p>
    <w:p w14:paraId="3E12514C" w14:textId="77777777" w:rsidR="008F2BA1" w:rsidRPr="00C13F89" w:rsidRDefault="00B77A5C" w:rsidP="0060191E">
      <w:pPr>
        <w:jc w:val="center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i/>
          <w:sz w:val="18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14:paraId="5FC5AE0B" w14:textId="77777777" w:rsidR="008F2BA1" w:rsidRPr="00C13F89" w:rsidRDefault="00B77A5C" w:rsidP="0060191E">
      <w:pPr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i/>
          <w:sz w:val="28"/>
        </w:rPr>
        <w:t>принято решение об отказе в приеме и регистрации документов по следующим основаниям:</w:t>
      </w:r>
    </w:p>
    <w:tbl>
      <w:tblPr>
        <w:tblW w:w="10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681"/>
        <w:gridCol w:w="4820"/>
      </w:tblGrid>
      <w:tr w:rsidR="008F2BA1" w:rsidRPr="00C13F89" w14:paraId="50DDC0FA" w14:textId="77777777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2C93E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№</w:t>
            </w:r>
          </w:p>
          <w:p w14:paraId="0EDF22EC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пункта административного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B7195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11D4B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Разъяснение причин отказа в предоставлении услуги</w:t>
            </w:r>
          </w:p>
        </w:tc>
      </w:tr>
      <w:tr w:rsidR="008F2BA1" w:rsidRPr="00C13F89" w14:paraId="4C3E2DB9" w14:textId="77777777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124E3" w14:textId="77777777" w:rsidR="008F2BA1" w:rsidRPr="00C13F89" w:rsidRDefault="008F2BA1" w:rsidP="0060191E">
            <w:pPr>
              <w:widowControl w:val="0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11225" w14:textId="77777777" w:rsidR="008F2BA1" w:rsidRPr="00C13F89" w:rsidRDefault="008F2BA1" w:rsidP="0060191E">
            <w:pPr>
              <w:widowControl w:val="0"/>
              <w:ind w:left="199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2150C" w14:textId="77777777" w:rsidR="008F2BA1" w:rsidRPr="00C13F89" w:rsidRDefault="008F2BA1" w:rsidP="0060191E">
            <w:pPr>
              <w:widowControl w:val="0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F2BA1" w:rsidRPr="00C13F89" w14:paraId="6813EAE0" w14:textId="77777777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CED2C" w14:textId="77777777" w:rsidR="008F2BA1" w:rsidRPr="00C13F89" w:rsidRDefault="008F2BA1" w:rsidP="0060191E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37817" w14:textId="77777777" w:rsidR="008F2BA1" w:rsidRPr="00C13F89" w:rsidRDefault="008F2BA1" w:rsidP="0060191E">
            <w:pPr>
              <w:widowControl w:val="0"/>
              <w:ind w:left="199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2F2A8" w14:textId="77777777" w:rsidR="008F2BA1" w:rsidRPr="00C13F89" w:rsidRDefault="008F2BA1" w:rsidP="0060191E">
            <w:pPr>
              <w:widowControl w:val="0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14:paraId="5F267707" w14:textId="77777777" w:rsidR="008F2BA1" w:rsidRPr="00C13F89" w:rsidRDefault="008F2BA1" w:rsidP="0060191E">
      <w:pPr>
        <w:rPr>
          <w:rFonts w:ascii="Liberation Serif" w:hAnsi="Liberation Serif" w:cs="Liberation Serif"/>
          <w:sz w:val="28"/>
          <w:highlight w:val="yellow"/>
        </w:rPr>
      </w:pPr>
    </w:p>
    <w:p w14:paraId="61B137B5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  <w:szCs w:val="24"/>
        </w:rPr>
      </w:pPr>
      <w:r w:rsidRPr="00C13F89">
        <w:rPr>
          <w:rFonts w:ascii="Liberation Serif" w:hAnsi="Liberation Serif" w:cs="Liberation Serif"/>
          <w:szCs w:val="24"/>
        </w:rPr>
        <w:t>Дополнительная информация: _______________________________________.</w:t>
      </w:r>
    </w:p>
    <w:p w14:paraId="66B317BB" w14:textId="77777777" w:rsidR="008F2BA1" w:rsidRPr="00C13F89" w:rsidRDefault="008F2BA1" w:rsidP="0060191E">
      <w:pPr>
        <w:rPr>
          <w:rFonts w:ascii="Liberation Serif" w:hAnsi="Liberation Serif" w:cs="Liberation Serif"/>
          <w:sz w:val="28"/>
          <w:u w:val="single"/>
        </w:rPr>
      </w:pPr>
    </w:p>
    <w:p w14:paraId="7FA2603C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  <w:szCs w:val="24"/>
        </w:rPr>
      </w:pPr>
      <w:r w:rsidRPr="00C13F89">
        <w:rPr>
          <w:rFonts w:ascii="Liberation Serif" w:hAnsi="Liberation Serif" w:cs="Liberation Serif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1352CEF1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 w:rsidRPr="00C13F89">
        <w:rPr>
          <w:rFonts w:ascii="Liberation Serif" w:hAnsi="Liberation Serif" w:cs="Liberation Serif"/>
          <w:sz w:val="28"/>
        </w:rPr>
        <w:t>.</w:t>
      </w:r>
    </w:p>
    <w:p w14:paraId="6AD9B1D0" w14:textId="77777777" w:rsidR="008F2BA1" w:rsidRPr="00C13F89" w:rsidRDefault="008F2BA1" w:rsidP="0060191E">
      <w:pPr>
        <w:rPr>
          <w:rFonts w:ascii="Liberation Serif" w:hAnsi="Liberation Serif" w:cs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C13F89" w14:paraId="2D64FD6B" w14:textId="77777777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7698" w14:textId="77777777" w:rsidR="008F2BA1" w:rsidRPr="00C13F89" w:rsidRDefault="00B77A5C" w:rsidP="0060191E">
            <w:pPr>
              <w:widowControl w:val="0"/>
              <w:tabs>
                <w:tab w:val="left" w:pos="567"/>
              </w:tabs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i/>
                <w:sz w:val="28"/>
              </w:rPr>
              <w:t>_____________________________</w:t>
            </w:r>
          </w:p>
          <w:p w14:paraId="33DD6CC7" w14:textId="77777777" w:rsidR="008F2BA1" w:rsidRPr="00C13F89" w:rsidRDefault="00B77A5C" w:rsidP="0060191E">
            <w:pPr>
              <w:widowControl w:val="0"/>
              <w:tabs>
                <w:tab w:val="left" w:pos="567"/>
              </w:tabs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D3AD" w14:textId="77777777" w:rsidR="008F2BA1" w:rsidRPr="00C13F89" w:rsidRDefault="00B77A5C" w:rsidP="0060191E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Сведения об</w:t>
            </w:r>
          </w:p>
          <w:p w14:paraId="119F7555" w14:textId="77777777" w:rsidR="008F2BA1" w:rsidRPr="00C13F89" w:rsidRDefault="00B77A5C" w:rsidP="0060191E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Электронной подписи</w:t>
            </w:r>
          </w:p>
        </w:tc>
      </w:tr>
    </w:tbl>
    <w:p w14:paraId="165ACCE9" w14:textId="77777777" w:rsidR="008F2BA1" w:rsidRPr="00C13F89" w:rsidRDefault="008F2BA1" w:rsidP="0060191E">
      <w:pPr>
        <w:widowControl w:val="0"/>
        <w:tabs>
          <w:tab w:val="left" w:pos="567"/>
        </w:tabs>
        <w:rPr>
          <w:rFonts w:ascii="Liberation Serif" w:hAnsi="Liberation Serif" w:cs="Liberation Serif"/>
          <w:strike/>
          <w:sz w:val="28"/>
        </w:rPr>
      </w:pPr>
    </w:p>
    <w:p w14:paraId="5AB47B06" w14:textId="77777777" w:rsidR="008F2BA1" w:rsidRPr="00C13F89" w:rsidRDefault="00B77A5C" w:rsidP="00F021FF">
      <w:pPr>
        <w:ind w:left="5529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lastRenderedPageBreak/>
        <w:t>Приложение № 5</w:t>
      </w:r>
    </w:p>
    <w:p w14:paraId="58E06966" w14:textId="77777777" w:rsidR="008F2BA1" w:rsidRPr="00C13F89" w:rsidRDefault="00B77A5C" w:rsidP="00F021FF">
      <w:pPr>
        <w:ind w:left="5529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14:paraId="6F1C62FF" w14:textId="5C794997" w:rsidR="008F2BA1" w:rsidRPr="00C13F89" w:rsidRDefault="00B77A5C" w:rsidP="00F021FF">
      <w:pPr>
        <w:ind w:left="5529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</w:t>
      </w:r>
    </w:p>
    <w:p w14:paraId="2F0ECF7E" w14:textId="77777777" w:rsidR="008F2BA1" w:rsidRPr="00C13F89" w:rsidRDefault="008F2BA1" w:rsidP="0060191E">
      <w:pPr>
        <w:jc w:val="right"/>
        <w:rPr>
          <w:rFonts w:ascii="Liberation Serif" w:hAnsi="Liberation Serif" w:cs="Liberation Serif"/>
          <w:sz w:val="28"/>
          <w:szCs w:val="28"/>
        </w:rPr>
      </w:pPr>
    </w:p>
    <w:p w14:paraId="663ADC2E" w14:textId="77777777" w:rsidR="008F2BA1" w:rsidRPr="00C13F89" w:rsidRDefault="008F2BA1" w:rsidP="0060191E">
      <w:pPr>
        <w:jc w:val="right"/>
        <w:rPr>
          <w:rFonts w:ascii="Liberation Serif" w:hAnsi="Liberation Serif" w:cs="Liberation Serif"/>
          <w:sz w:val="28"/>
          <w:szCs w:val="28"/>
        </w:rPr>
      </w:pPr>
    </w:p>
    <w:p w14:paraId="7B1DAE85" w14:textId="77777777" w:rsidR="008F2BA1" w:rsidRPr="00F021FF" w:rsidRDefault="00B77A5C" w:rsidP="0060191E"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F021FF">
        <w:rPr>
          <w:rFonts w:ascii="Liberation Serif" w:hAnsi="Liberation Serif" w:cs="Liberation Serif"/>
          <w:bCs/>
          <w:sz w:val="28"/>
          <w:szCs w:val="28"/>
        </w:rPr>
        <w:t>УВЕДОМЛЕНИЕ</w:t>
      </w:r>
    </w:p>
    <w:p w14:paraId="3CBD0E0A" w14:textId="729A71C3" w:rsidR="008F2BA1" w:rsidRPr="00F021FF" w:rsidRDefault="00F021FF" w:rsidP="0060191E"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</w:t>
      </w:r>
      <w:r w:rsidR="00B77A5C" w:rsidRPr="00F021FF">
        <w:rPr>
          <w:rFonts w:ascii="Liberation Serif" w:hAnsi="Liberation Serif" w:cs="Liberation Serif"/>
          <w:bCs/>
          <w:sz w:val="28"/>
          <w:szCs w:val="28"/>
        </w:rPr>
        <w:t xml:space="preserve"> выдаче положительного решения о предоставлении услуги</w:t>
      </w:r>
    </w:p>
    <w:p w14:paraId="3BD07ADD" w14:textId="77777777" w:rsidR="008F2BA1" w:rsidRPr="00C13F89" w:rsidRDefault="008F2BA1" w:rsidP="0060191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80632F9" w14:textId="77777777" w:rsidR="008F2BA1" w:rsidRPr="00C13F89" w:rsidRDefault="00B77A5C" w:rsidP="0060191E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от ________________________ № __________</w:t>
      </w:r>
    </w:p>
    <w:p w14:paraId="30DE4743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A608FC8" w14:textId="77777777" w:rsidR="008F2BA1" w:rsidRPr="00C13F89" w:rsidRDefault="00B77A5C" w:rsidP="0060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По результатам рассмотрения заявления по услуге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Pr="00C13F89">
        <w:rPr>
          <w:rFonts w:ascii="Liberation Serif" w:hAnsi="Liberation Serif" w:cs="Liberation Serif"/>
          <w:sz w:val="28"/>
          <w:szCs w:val="28"/>
        </w:rPr>
        <w:br/>
        <w:t xml:space="preserve"> от ___________ № _________________ и приложенных к нему документов,</w:t>
      </w:r>
      <w:r w:rsidRPr="00C13F89">
        <w:rPr>
          <w:rFonts w:ascii="Liberation Serif" w:hAnsi="Liberation Serif" w:cs="Liberation Serif"/>
          <w:sz w:val="28"/>
          <w:szCs w:val="28"/>
        </w:rPr>
        <w:br/>
        <w:t xml:space="preserve"> на основании Федерального закона от 13.07.2015 № 220-ФЗ «Об организации регулярных перевозок пассажиров и багажа автомобильным транспортом</w:t>
      </w:r>
      <w:r w:rsidRPr="00C13F89">
        <w:rPr>
          <w:rFonts w:ascii="Liberation Serif" w:hAnsi="Liberation Serif" w:cs="Liberation Serif"/>
          <w:sz w:val="28"/>
          <w:szCs w:val="28"/>
        </w:rPr>
        <w:br/>
        <w:t xml:space="preserve"> и городским наземным электрическим транспортом в Российской Федерации</w:t>
      </w:r>
      <w:r w:rsidRPr="00C13F89">
        <w:rPr>
          <w:rFonts w:ascii="Liberation Serif" w:hAnsi="Liberation Serif" w:cs="Liberation Serif"/>
          <w:sz w:val="28"/>
          <w:szCs w:val="28"/>
        </w:rPr>
        <w:br/>
        <w:t xml:space="preserve"> и о внесении изменений в отдельные законодательные акты Российской Федерации» органом, уполномоченным на предоставление услуги (_____________________) принято решение выдать: Свидетельство</w:t>
      </w:r>
      <w:r w:rsidRPr="00C13F89">
        <w:rPr>
          <w:rFonts w:ascii="Liberation Serif" w:hAnsi="Liberation Serif" w:cs="Liberation Serif"/>
          <w:sz w:val="28"/>
          <w:szCs w:val="28"/>
        </w:rPr>
        <w:br/>
        <w:t xml:space="preserve"> об осуществлении перевозок по маршруту регулярных перевозок серия _____________ № ______________, карта маршрута регулярных перевозок: серия ____________ № ________________.</w:t>
      </w:r>
    </w:p>
    <w:p w14:paraId="4578DF92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925BDCE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7EF528A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33E55A5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96868CB" w14:textId="77777777" w:rsidR="008F2BA1" w:rsidRPr="00C13F89" w:rsidRDefault="008F2BA1" w:rsidP="0060191E">
      <w:pPr>
        <w:rPr>
          <w:rFonts w:ascii="Liberation Serif" w:hAnsi="Liberation Serif" w:cs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C13F89" w14:paraId="70D92134" w14:textId="77777777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0305" w14:textId="77777777" w:rsidR="008F2BA1" w:rsidRPr="00C13F89" w:rsidRDefault="00B77A5C" w:rsidP="0060191E">
            <w:pPr>
              <w:widowControl w:val="0"/>
              <w:tabs>
                <w:tab w:val="left" w:pos="567"/>
              </w:tabs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i/>
                <w:sz w:val="28"/>
              </w:rPr>
              <w:t>_____________________________</w:t>
            </w:r>
          </w:p>
          <w:p w14:paraId="3445B766" w14:textId="77777777" w:rsidR="008F2BA1" w:rsidRPr="00C13F89" w:rsidRDefault="00B77A5C" w:rsidP="0060191E">
            <w:pPr>
              <w:widowControl w:val="0"/>
              <w:tabs>
                <w:tab w:val="left" w:pos="567"/>
              </w:tabs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A310" w14:textId="77777777" w:rsidR="008F2BA1" w:rsidRPr="00C13F89" w:rsidRDefault="00B77A5C" w:rsidP="0060191E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Сведения об</w:t>
            </w:r>
          </w:p>
          <w:p w14:paraId="2E1182F1" w14:textId="77777777" w:rsidR="008F2BA1" w:rsidRPr="00C13F89" w:rsidRDefault="00B77A5C" w:rsidP="0060191E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Электронной подписи</w:t>
            </w:r>
          </w:p>
        </w:tc>
      </w:tr>
    </w:tbl>
    <w:p w14:paraId="54DBB6EF" w14:textId="77777777" w:rsidR="008F2BA1" w:rsidRPr="00C13F89" w:rsidRDefault="008F2BA1" w:rsidP="0060191E">
      <w:pPr>
        <w:widowControl w:val="0"/>
        <w:tabs>
          <w:tab w:val="left" w:pos="567"/>
        </w:tabs>
        <w:rPr>
          <w:rFonts w:ascii="Liberation Serif" w:hAnsi="Liberation Serif" w:cs="Liberation Serif"/>
          <w:strike/>
          <w:sz w:val="28"/>
        </w:rPr>
      </w:pPr>
    </w:p>
    <w:p w14:paraId="0C05D029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60F667F" w14:textId="77777777" w:rsidR="008F2BA1" w:rsidRPr="00C13F89" w:rsidRDefault="00B77A5C" w:rsidP="00F021FF">
      <w:pPr>
        <w:pageBreakBefore/>
        <w:ind w:left="5529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lastRenderedPageBreak/>
        <w:t>Приложение № 6</w:t>
      </w:r>
    </w:p>
    <w:p w14:paraId="27DBF96B" w14:textId="77777777" w:rsidR="008F2BA1" w:rsidRPr="00C13F89" w:rsidRDefault="00B77A5C" w:rsidP="00F021FF">
      <w:pPr>
        <w:ind w:left="5529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14:paraId="35DDA863" w14:textId="4F78B443" w:rsidR="008F2BA1" w:rsidRPr="00C13F89" w:rsidRDefault="00B77A5C" w:rsidP="00F021FF">
      <w:pPr>
        <w:ind w:left="5529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 xml:space="preserve">по предоставлению </w:t>
      </w:r>
      <w:r w:rsidR="00F021FF">
        <w:rPr>
          <w:rFonts w:ascii="Liberation Serif" w:hAnsi="Liberation Serif" w:cs="Liberation Serif"/>
          <w:sz w:val="28"/>
          <w:szCs w:val="28"/>
        </w:rPr>
        <w:t>м</w:t>
      </w:r>
      <w:r w:rsidRPr="00C13F89">
        <w:rPr>
          <w:rFonts w:ascii="Liberation Serif" w:hAnsi="Liberation Serif" w:cs="Liberation Serif"/>
          <w:sz w:val="28"/>
          <w:szCs w:val="28"/>
        </w:rPr>
        <w:t>униципальной услуги</w:t>
      </w:r>
    </w:p>
    <w:p w14:paraId="1391B509" w14:textId="77777777" w:rsidR="008F2BA1" w:rsidRPr="00C13F89" w:rsidRDefault="008F2BA1" w:rsidP="0060191E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57DAD04B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075A5AA" w14:textId="77777777" w:rsidR="008F2BA1" w:rsidRPr="00F021FF" w:rsidRDefault="00B77A5C" w:rsidP="0060191E">
      <w:pPr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F021FF">
        <w:rPr>
          <w:rFonts w:ascii="Liberation Serif" w:hAnsi="Liberation Serif" w:cs="Liberation Serif"/>
          <w:bCs/>
          <w:sz w:val="28"/>
          <w:szCs w:val="28"/>
        </w:rPr>
        <w:t>Форма уведомления о прекращении действия свидетельства об осуществлении перевозок по маршруту регулярных перевозок</w:t>
      </w:r>
    </w:p>
    <w:p w14:paraId="3C612B1F" w14:textId="77777777" w:rsidR="008F2BA1" w:rsidRPr="00C13F89" w:rsidRDefault="008F2BA1" w:rsidP="0060191E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76C01F39" w14:textId="77777777" w:rsidR="008F2BA1" w:rsidRPr="00C13F89" w:rsidRDefault="00B77A5C" w:rsidP="0060191E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______________________________________________________</w:t>
      </w:r>
    </w:p>
    <w:p w14:paraId="437AC6A4" w14:textId="77777777" w:rsidR="008F2BA1" w:rsidRPr="00C13F89" w:rsidRDefault="00B77A5C" w:rsidP="0060191E">
      <w:pPr>
        <w:ind w:firstLine="709"/>
        <w:jc w:val="center"/>
        <w:rPr>
          <w:rFonts w:ascii="Liberation Serif" w:hAnsi="Liberation Serif" w:cs="Liberation Serif"/>
          <w:i/>
          <w:szCs w:val="24"/>
        </w:rPr>
      </w:pPr>
      <w:r w:rsidRPr="00C13F89">
        <w:rPr>
          <w:rFonts w:ascii="Liberation Serif" w:hAnsi="Liberation Serif" w:cs="Liberation Serif"/>
          <w:i/>
          <w:szCs w:val="24"/>
        </w:rPr>
        <w:t>(наименование уполномоченного органа исполнительной власти субъекта Российской Федерации/органа местного самоуправления)</w:t>
      </w:r>
    </w:p>
    <w:p w14:paraId="58236202" w14:textId="77777777" w:rsidR="008F2BA1" w:rsidRPr="00C13F89" w:rsidRDefault="008F2BA1" w:rsidP="0060191E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6073DE29" w14:textId="77777777" w:rsidR="008F2BA1" w:rsidRPr="00C13F89" w:rsidRDefault="00B77A5C" w:rsidP="0060191E">
      <w:pPr>
        <w:ind w:left="5529"/>
        <w:jc w:val="both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______________________________</w:t>
      </w:r>
    </w:p>
    <w:p w14:paraId="581EB943" w14:textId="77777777" w:rsidR="008F2BA1" w:rsidRPr="00C13F89" w:rsidRDefault="00B77A5C" w:rsidP="0060191E">
      <w:pPr>
        <w:ind w:left="5529"/>
        <w:jc w:val="both"/>
        <w:rPr>
          <w:rFonts w:ascii="Liberation Serif" w:hAnsi="Liberation Serif" w:cs="Liberation Serif"/>
          <w:szCs w:val="24"/>
        </w:rPr>
      </w:pPr>
      <w:r w:rsidRPr="00C13F89">
        <w:rPr>
          <w:rFonts w:ascii="Liberation Serif" w:hAnsi="Liberation Serif" w:cs="Liberation Serif"/>
          <w:szCs w:val="24"/>
        </w:rPr>
        <w:t>(Ф.И.О. / полное наименование / место жительства / местонахождения / ИНН)</w:t>
      </w:r>
    </w:p>
    <w:p w14:paraId="2DB62E89" w14:textId="77777777" w:rsidR="008F2BA1" w:rsidRPr="00C13F89" w:rsidRDefault="008F2BA1" w:rsidP="0060191E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1240686" w14:textId="77777777" w:rsidR="008F2BA1" w:rsidRPr="00C13F89" w:rsidRDefault="008F2BA1" w:rsidP="0060191E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1E1B2AD5" w14:textId="77777777" w:rsidR="008F2BA1" w:rsidRPr="00C13F89" w:rsidRDefault="00B77A5C" w:rsidP="0060191E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УВЕДОМЛЕНИЕ</w:t>
      </w:r>
    </w:p>
    <w:p w14:paraId="1346F34A" w14:textId="77777777" w:rsidR="008F2BA1" w:rsidRPr="00C13F89" w:rsidRDefault="008F2BA1" w:rsidP="0060191E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23F0236B" w14:textId="77777777" w:rsidR="008F2BA1" w:rsidRPr="00C13F89" w:rsidRDefault="00B77A5C" w:rsidP="0060191E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Уведомление</w:t>
      </w:r>
    </w:p>
    <w:p w14:paraId="4E8B88ED" w14:textId="77777777" w:rsidR="008F2BA1" w:rsidRPr="00C13F89" w:rsidRDefault="00B77A5C" w:rsidP="0060191E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о прекращении действия свидетельства об осуществлении перевозок</w:t>
      </w:r>
    </w:p>
    <w:p w14:paraId="5A10C9C2" w14:textId="77777777" w:rsidR="008F2BA1" w:rsidRPr="00C13F89" w:rsidRDefault="00B77A5C" w:rsidP="0060191E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по маршруту регулярных перевозок</w:t>
      </w:r>
    </w:p>
    <w:p w14:paraId="5118F343" w14:textId="77777777" w:rsidR="008F2BA1" w:rsidRPr="00C13F89" w:rsidRDefault="008F2BA1" w:rsidP="0060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5393EBC" w14:textId="77777777" w:rsidR="008F2BA1" w:rsidRPr="00C13F89" w:rsidRDefault="00B77A5C" w:rsidP="006019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 xml:space="preserve">Дата ________________________ № _________________ </w:t>
      </w:r>
    </w:p>
    <w:p w14:paraId="402893A1" w14:textId="77777777" w:rsidR="008F2BA1" w:rsidRPr="00C13F89" w:rsidRDefault="00B77A5C" w:rsidP="006019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На основании обращения ________________ (заявитель) от ____________________ № __________________ принято решение о прекращении действия свидетельства</w:t>
      </w:r>
      <w:r w:rsidRPr="00C13F89">
        <w:rPr>
          <w:rFonts w:ascii="Liberation Serif" w:hAnsi="Liberation Serif" w:cs="Liberation Serif"/>
          <w:sz w:val="28"/>
          <w:szCs w:val="28"/>
        </w:rPr>
        <w:br/>
        <w:t xml:space="preserve">об осуществлении перевозок по маршруту регулярных перевозок ___________________ (указывается серия свидетельства) _________________________ (указывается номер свидетельства) </w:t>
      </w:r>
    </w:p>
    <w:p w14:paraId="6FB45F74" w14:textId="77777777" w:rsidR="008F2BA1" w:rsidRPr="00C13F89" w:rsidRDefault="00B77A5C" w:rsidP="006019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До истечения указанного срока предусмотренного пунктом 3 части</w:t>
      </w:r>
      <w:r w:rsidRPr="00C13F89">
        <w:rPr>
          <w:rFonts w:ascii="Liberation Serif" w:hAnsi="Liberation Serif" w:cs="Liberation Serif"/>
          <w:sz w:val="28"/>
          <w:szCs w:val="28"/>
        </w:rPr>
        <w:br/>
        <w:t xml:space="preserve"> 1 статьи 29 Федерального закона от 13.07.2015 № 220-ФЗ «Об организации регулярных перевозок пассажиров и багажа автомобильным транспортом</w:t>
      </w:r>
      <w:r w:rsidRPr="00C13F89">
        <w:rPr>
          <w:rFonts w:ascii="Liberation Serif" w:hAnsi="Liberation Serif" w:cs="Liberation Serif"/>
          <w:sz w:val="28"/>
          <w:szCs w:val="28"/>
        </w:rPr>
        <w:br/>
        <w:t xml:space="preserve"> и городским наземным электрическим транспортом в Российской Федерации</w:t>
      </w:r>
      <w:r w:rsidRPr="00C13F89">
        <w:rPr>
          <w:rFonts w:ascii="Liberation Serif" w:hAnsi="Liberation Serif" w:cs="Liberation Serif"/>
          <w:sz w:val="28"/>
          <w:szCs w:val="28"/>
        </w:rPr>
        <w:br/>
        <w:t xml:space="preserve"> и о внесении изменений в отдельные законодательные акты Российской Федерации» ______________________ (заявитель) обязан осуществлять регулярные перевозки, предусмотренные указанным свидетельством.</w:t>
      </w:r>
    </w:p>
    <w:p w14:paraId="75BEC86B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31BA4A3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687CD1E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2D4D1D0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981F135" w14:textId="77777777" w:rsidR="008F2BA1" w:rsidRPr="00C13F89" w:rsidRDefault="008F2BA1" w:rsidP="0060191E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90F2D29" w14:textId="77777777" w:rsidR="008F2BA1" w:rsidRPr="00C13F89" w:rsidRDefault="00B77A5C" w:rsidP="006019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C13F8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46444C7F" w14:textId="77777777" w:rsidR="008F2BA1" w:rsidRPr="00C13F89" w:rsidRDefault="00B77A5C" w:rsidP="0060191E">
      <w:pPr>
        <w:jc w:val="both"/>
        <w:rPr>
          <w:rFonts w:ascii="Liberation Serif" w:hAnsi="Liberation Serif" w:cs="Liberation Serif"/>
          <w:szCs w:val="24"/>
        </w:rPr>
        <w:sectPr w:rsidR="008F2BA1" w:rsidRPr="00C13F89" w:rsidSect="00344515">
          <w:headerReference w:type="default" r:id="rId11"/>
          <w:pgSz w:w="11906" w:h="16838"/>
          <w:pgMar w:top="1134" w:right="567" w:bottom="1134" w:left="1276" w:header="425" w:footer="0" w:gutter="0"/>
          <w:pgNumType w:start="1"/>
          <w:cols w:space="720"/>
          <w:titlePg/>
          <w:docGrid w:linePitch="360"/>
        </w:sectPr>
      </w:pPr>
      <w:r w:rsidRPr="00C13F89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C13F89">
        <w:rPr>
          <w:rFonts w:ascii="Liberation Serif" w:hAnsi="Liberation Serif" w:cs="Liberation Serif"/>
          <w:szCs w:val="24"/>
        </w:rPr>
        <w:t xml:space="preserve">(подпись)       </w:t>
      </w:r>
      <w:r w:rsidRPr="00C13F89">
        <w:rPr>
          <w:rFonts w:ascii="Liberation Serif" w:hAnsi="Liberation Serif" w:cs="Liberation Serif"/>
          <w:szCs w:val="24"/>
        </w:rPr>
        <w:tab/>
      </w:r>
      <w:r w:rsidRPr="00C13F89">
        <w:rPr>
          <w:rFonts w:ascii="Liberation Serif" w:hAnsi="Liberation Serif" w:cs="Liberation Serif"/>
          <w:szCs w:val="24"/>
        </w:rPr>
        <w:tab/>
      </w:r>
      <w:r w:rsidRPr="00C13F89">
        <w:rPr>
          <w:rFonts w:ascii="Liberation Serif" w:hAnsi="Liberation Serif" w:cs="Liberation Serif"/>
          <w:szCs w:val="24"/>
        </w:rPr>
        <w:tab/>
        <w:t xml:space="preserve">                   (Ф.И.О. должность уполномоченного сотрудника)</w:t>
      </w:r>
    </w:p>
    <w:p w14:paraId="45376C5E" w14:textId="77777777" w:rsidR="008F2BA1" w:rsidRPr="00C13F89" w:rsidRDefault="00B77A5C" w:rsidP="00F021FF">
      <w:pPr>
        <w:widowControl w:val="0"/>
        <w:ind w:left="10206" w:right="-1"/>
        <w:contextualSpacing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lastRenderedPageBreak/>
        <w:t>Приложение № 7</w:t>
      </w:r>
    </w:p>
    <w:p w14:paraId="7A452FE1" w14:textId="77777777" w:rsidR="008F2BA1" w:rsidRPr="00C13F89" w:rsidRDefault="00B77A5C" w:rsidP="00F021FF">
      <w:pPr>
        <w:widowControl w:val="0"/>
        <w:ind w:left="10206" w:right="-1"/>
        <w:contextualSpacing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к Административному регламенту </w:t>
      </w:r>
    </w:p>
    <w:p w14:paraId="10AE61FC" w14:textId="68A3996B" w:rsidR="008F2BA1" w:rsidRPr="00C13F89" w:rsidRDefault="00B77A5C" w:rsidP="00F021FF">
      <w:pPr>
        <w:widowControl w:val="0"/>
        <w:ind w:left="10206" w:right="-1"/>
        <w:contextualSpacing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по предоставлению муниципальной услуги</w:t>
      </w:r>
    </w:p>
    <w:p w14:paraId="0CF1C9D5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 w:cs="Liberation Serif"/>
          <w:sz w:val="28"/>
        </w:rPr>
      </w:pPr>
    </w:p>
    <w:p w14:paraId="32D89638" w14:textId="77777777" w:rsidR="008F2BA1" w:rsidRPr="00C13F89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Форма свидетельства об осуществлении перевозок по маршруту регулярных перевозок</w:t>
      </w:r>
    </w:p>
    <w:p w14:paraId="3A07B1C5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sz w:val="28"/>
        </w:rPr>
      </w:pPr>
    </w:p>
    <w:tbl>
      <w:tblPr>
        <w:tblW w:w="14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427"/>
        <w:gridCol w:w="2093"/>
        <w:gridCol w:w="628"/>
        <w:gridCol w:w="623"/>
        <w:gridCol w:w="20"/>
        <w:gridCol w:w="827"/>
        <w:gridCol w:w="20"/>
        <w:gridCol w:w="679"/>
        <w:gridCol w:w="20"/>
        <w:gridCol w:w="624"/>
        <w:gridCol w:w="20"/>
        <w:gridCol w:w="1058"/>
        <w:gridCol w:w="20"/>
        <w:gridCol w:w="621"/>
        <w:gridCol w:w="20"/>
        <w:gridCol w:w="1706"/>
        <w:gridCol w:w="20"/>
        <w:gridCol w:w="621"/>
        <w:gridCol w:w="20"/>
        <w:gridCol w:w="616"/>
        <w:gridCol w:w="20"/>
        <w:gridCol w:w="616"/>
        <w:gridCol w:w="20"/>
        <w:gridCol w:w="940"/>
        <w:gridCol w:w="12"/>
      </w:tblGrid>
      <w:tr w:rsidR="008F2BA1" w:rsidRPr="00C13F89" w14:paraId="4C235C85" w14:textId="77777777">
        <w:trPr>
          <w:gridAfter w:val="1"/>
          <w:wAfter w:w="12" w:type="dxa"/>
        </w:trPr>
        <w:tc>
          <w:tcPr>
            <w:tcW w:w="14963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43B9AB9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СВИДЕТЕЛЬСТВО серия 000000 N 000000</w:t>
            </w: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br/>
              <w:t>об осуществлении перевозок по маршруту регулярных перевозок</w:t>
            </w:r>
          </w:p>
          <w:p w14:paraId="0DAB81F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  <w:p w14:paraId="07A61456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выдано ________________________________________________________________________________________________</w:t>
            </w:r>
          </w:p>
          <w:p w14:paraId="0966E9C8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(наименование уполномоченного органа власти, выдавшего свидетельство)</w:t>
            </w:r>
          </w:p>
        </w:tc>
      </w:tr>
      <w:tr w:rsidR="008F2BA1" w:rsidRPr="00C13F89" w14:paraId="5CA239F3" w14:textId="77777777">
        <w:trPr>
          <w:gridAfter w:val="1"/>
          <w:wAfter w:w="12" w:type="dxa"/>
          <w:trHeight w:val="70"/>
        </w:trPr>
        <w:tc>
          <w:tcPr>
            <w:tcW w:w="14963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A1435F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06008A8B" w14:textId="77777777">
        <w:trPr>
          <w:gridAfter w:val="1"/>
          <w:wAfter w:w="12" w:type="dxa"/>
        </w:trPr>
        <w:tc>
          <w:tcPr>
            <w:tcW w:w="16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960015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5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8E198B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2098" w:type="dxa"/>
            <w:gridSpan w:val="4"/>
            <w:tcBorders>
              <w:right w:val="single" w:sz="6" w:space="0" w:color="000000"/>
            </w:tcBorders>
            <w:shd w:val="clear" w:color="auto" w:fill="FFFFFF"/>
          </w:tcPr>
          <w:p w14:paraId="0D76C34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5429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DAC0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  <w:p w14:paraId="132DFF82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3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с _____________ 20__ г. по ___________ 20__ г.</w:t>
            </w:r>
          </w:p>
        </w:tc>
        <w:tc>
          <w:tcPr>
            <w:tcW w:w="2232" w:type="dxa"/>
            <w:gridSpan w:val="6"/>
            <w:tcBorders>
              <w:right w:val="single" w:sz="6" w:space="0" w:color="000000"/>
            </w:tcBorders>
            <w:shd w:val="clear" w:color="auto" w:fill="FFFFFF"/>
          </w:tcPr>
          <w:p w14:paraId="66AFEC1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03BB3B7E" w14:textId="77777777">
        <w:trPr>
          <w:gridAfter w:val="1"/>
          <w:wAfter w:w="12" w:type="dxa"/>
        </w:trPr>
        <w:tc>
          <w:tcPr>
            <w:tcW w:w="14963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CFB0B7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744B6BB2" w14:textId="77777777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0E6108A" w14:textId="77777777" w:rsidR="008F2BA1" w:rsidRPr="00C13F89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  <w:p w14:paraId="551547B6" w14:textId="77777777" w:rsidR="008F2BA1" w:rsidRPr="00C13F89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1. Маршрут</w:t>
            </w:r>
          </w:p>
          <w:p w14:paraId="2C6CF932" w14:textId="77777777" w:rsidR="008F2BA1" w:rsidRPr="00C13F89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0B21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hanging="9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Регистрационный номер в реестре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D7F77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Порядковый номер</w:t>
            </w:r>
          </w:p>
        </w:tc>
        <w:tc>
          <w:tcPr>
            <w:tcW w:w="6962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FC0F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Наименование</w:t>
            </w:r>
          </w:p>
        </w:tc>
      </w:tr>
      <w:tr w:rsidR="008F2BA1" w:rsidRPr="00C13F89" w14:paraId="039858FE" w14:textId="77777777">
        <w:trPr>
          <w:gridAfter w:val="1"/>
          <w:wAfter w:w="12" w:type="dxa"/>
        </w:trPr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6F77F0" w14:textId="77777777" w:rsidR="008F2BA1" w:rsidRPr="00C13F89" w:rsidRDefault="008F2BA1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8F7C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271D2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962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57AE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28A8BF49" w14:textId="77777777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9ACBCA" w14:textId="77777777" w:rsidR="008F2BA1" w:rsidRPr="00C13F89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2. Перевозчик</w:t>
            </w: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88AABE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Наименование (Ф.И.О.)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B3B3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Место нахождения</w:t>
            </w:r>
          </w:p>
        </w:tc>
        <w:tc>
          <w:tcPr>
            <w:tcW w:w="15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EBF1D1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ИНН</w:t>
            </w:r>
          </w:p>
        </w:tc>
      </w:tr>
      <w:tr w:rsidR="008F2BA1" w:rsidRPr="00C13F89" w14:paraId="5D3A8F30" w14:textId="77777777">
        <w:trPr>
          <w:gridAfter w:val="1"/>
          <w:wAfter w:w="12" w:type="dxa"/>
        </w:trPr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F1D9F" w14:textId="77777777" w:rsidR="008F2BA1" w:rsidRPr="00C13F89" w:rsidRDefault="008F2BA1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E04F40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4D391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333E4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22634779" w14:textId="77777777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40AB7" w14:textId="77777777" w:rsidR="008F2BA1" w:rsidRPr="00C13F89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3. Промежуточные остановочные пункты</w:t>
            </w:r>
          </w:p>
        </w:tc>
        <w:tc>
          <w:tcPr>
            <w:tcW w:w="11852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6BE600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44ABE334" w14:textId="77777777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9ACA5" w14:textId="77777777" w:rsidR="008F2BA1" w:rsidRPr="00C13F89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4. Улицы и автомобильные дороги</w:t>
            </w:r>
          </w:p>
        </w:tc>
        <w:tc>
          <w:tcPr>
            <w:tcW w:w="11852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211EE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04FBC485" w14:textId="77777777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13826D2" w14:textId="77777777" w:rsidR="008F2BA1" w:rsidRPr="00C13F89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5. Вид транспортного средства</w:t>
            </w:r>
          </w:p>
        </w:tc>
        <w:tc>
          <w:tcPr>
            <w:tcW w:w="33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361377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59984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hanging="84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6. Экологические характеристики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F3C44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280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7B1F9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hanging="233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7. Порядок посадки (высадки) пассажиров</w:t>
            </w:r>
          </w:p>
        </w:tc>
        <w:tc>
          <w:tcPr>
            <w:tcW w:w="9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3A348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5B4F3064" w14:textId="77777777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E11B" w14:textId="77777777" w:rsidR="008F2BA1" w:rsidRPr="00C13F89" w:rsidRDefault="00B77A5C" w:rsidP="0060191E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8. Максимальное количество транспортных средств</w:t>
            </w:r>
          </w:p>
        </w:tc>
        <w:tc>
          <w:tcPr>
            <w:tcW w:w="3344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FEAAE4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Особо малый класс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EEBDC0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Малый класс</w:t>
            </w:r>
          </w:p>
        </w:tc>
        <w:tc>
          <w:tcPr>
            <w:tcW w:w="1719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24F30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hanging="6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Средний класс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D48F26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hanging="24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Большой класс</w:t>
            </w:r>
          </w:p>
        </w:tc>
        <w:tc>
          <w:tcPr>
            <w:tcW w:w="28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846CD1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Особо большой класс</w:t>
            </w:r>
          </w:p>
        </w:tc>
      </w:tr>
      <w:tr w:rsidR="008F2BA1" w:rsidRPr="00C13F89" w14:paraId="11C1B969" w14:textId="77777777"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05B73" w14:textId="77777777" w:rsidR="008F2BA1" w:rsidRPr="00C13F89" w:rsidRDefault="008F2BA1" w:rsidP="0060191E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10C10C91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FFFFFF"/>
          </w:tcPr>
          <w:p w14:paraId="590BDC95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1A2C07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84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0217D19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66D0B83E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8FE4F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55812119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F946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DD2FD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2DA4395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1039453B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0021B4DD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9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244041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2E2ADA91" w14:textId="77777777">
        <w:trPr>
          <w:gridAfter w:val="1"/>
          <w:wAfter w:w="12" w:type="dxa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2B10F" w14:textId="77777777" w:rsidR="008F2BA1" w:rsidRPr="00C13F89" w:rsidRDefault="00B77A5C" w:rsidP="0060191E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9. Характеристики транспортных средств</w:t>
            </w:r>
          </w:p>
        </w:tc>
        <w:tc>
          <w:tcPr>
            <w:tcW w:w="11852" w:type="dxa"/>
            <w:gridSpan w:val="2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F63F8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</w:tbl>
    <w:p w14:paraId="3D0FAC5E" w14:textId="77777777" w:rsidR="008F2BA1" w:rsidRPr="00C13F89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szCs w:val="24"/>
        </w:rPr>
      </w:pPr>
      <w:r w:rsidRPr="00C13F89">
        <w:rPr>
          <w:rFonts w:ascii="Liberation Serif" w:hAnsi="Liberation Serif" w:cs="Liberation Serif"/>
          <w:szCs w:val="24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422"/>
        <w:gridCol w:w="623"/>
        <w:gridCol w:w="2977"/>
      </w:tblGrid>
      <w:tr w:rsidR="008F2BA1" w:rsidRPr="00C13F89" w14:paraId="390E76DC" w14:textId="77777777">
        <w:tc>
          <w:tcPr>
            <w:tcW w:w="1470" w:type="dxa"/>
            <w:shd w:val="clear" w:color="auto" w:fill="FFFFFF"/>
          </w:tcPr>
          <w:p w14:paraId="1D5454C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</w:tcPr>
          <w:p w14:paraId="474482A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</w:tcPr>
          <w:p w14:paraId="2A55E56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</w:tcPr>
          <w:p w14:paraId="3C4EE0AF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193115E0" w14:textId="77777777">
        <w:tc>
          <w:tcPr>
            <w:tcW w:w="1470" w:type="dxa"/>
            <w:shd w:val="clear" w:color="auto" w:fill="FFFFFF"/>
          </w:tcPr>
          <w:p w14:paraId="7AF2B53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</w:tcPr>
          <w:p w14:paraId="4C1F7412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</w:tcPr>
          <w:p w14:paraId="6DB4B612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</w:tcPr>
          <w:p w14:paraId="48B9C115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(Ф.И.О.)</w:t>
            </w:r>
          </w:p>
        </w:tc>
      </w:tr>
    </w:tbl>
    <w:p w14:paraId="0B2104A6" w14:textId="77777777" w:rsidR="008F2BA1" w:rsidRPr="00C13F89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sz w:val="22"/>
          <w:szCs w:val="22"/>
        </w:rPr>
      </w:pPr>
      <w:r w:rsidRPr="00C13F89">
        <w:rPr>
          <w:rFonts w:ascii="Liberation Serif" w:hAnsi="Liberation Serif" w:cs="Liberation Serif"/>
          <w:sz w:val="22"/>
          <w:szCs w:val="22"/>
        </w:rPr>
        <w:t> </w:t>
      </w:r>
    </w:p>
    <w:p w14:paraId="0CBC18B8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b/>
          <w:bCs/>
          <w:sz w:val="28"/>
        </w:rPr>
      </w:pPr>
    </w:p>
    <w:p w14:paraId="270CF81A" w14:textId="77777777" w:rsidR="008F2BA1" w:rsidRPr="00F021FF" w:rsidRDefault="008F2BA1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sz w:val="28"/>
        </w:rPr>
      </w:pPr>
    </w:p>
    <w:p w14:paraId="3796CC32" w14:textId="77777777" w:rsidR="008F2BA1" w:rsidRPr="00F021FF" w:rsidRDefault="00B77A5C" w:rsidP="0060191E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 w:cs="Liberation Serif"/>
          <w:sz w:val="28"/>
        </w:rPr>
      </w:pPr>
      <w:r w:rsidRPr="00F021FF">
        <w:rPr>
          <w:rFonts w:ascii="Liberation Serif" w:hAnsi="Liberation Serif" w:cs="Liberation Serif"/>
          <w:sz w:val="28"/>
        </w:rPr>
        <w:t>Оборотная сторона</w:t>
      </w:r>
    </w:p>
    <w:p w14:paraId="2F247055" w14:textId="77777777" w:rsidR="008F2BA1" w:rsidRPr="00F021FF" w:rsidRDefault="00B77A5C" w:rsidP="0060191E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 w:cs="Liberation Serif"/>
          <w:sz w:val="22"/>
          <w:szCs w:val="22"/>
        </w:rPr>
      </w:pPr>
      <w:r w:rsidRPr="00F021FF">
        <w:rPr>
          <w:rFonts w:ascii="Liberation Serif" w:hAnsi="Liberation Serif" w:cs="Liberation Serif"/>
          <w:sz w:val="22"/>
          <w:szCs w:val="22"/>
        </w:rPr>
        <w:t>Прочие перевозчики:</w:t>
      </w:r>
    </w:p>
    <w:p w14:paraId="23F64260" w14:textId="77777777" w:rsidR="008F2BA1" w:rsidRPr="00C13F89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sz w:val="22"/>
          <w:szCs w:val="22"/>
        </w:rPr>
      </w:pPr>
      <w:r w:rsidRPr="00C13F89">
        <w:rPr>
          <w:rFonts w:ascii="Liberation Serif" w:hAnsi="Liberation Serif" w:cs="Liberation Serif"/>
          <w:sz w:val="22"/>
          <w:szCs w:val="22"/>
        </w:rPr>
        <w:t> </w:t>
      </w:r>
    </w:p>
    <w:tbl>
      <w:tblPr>
        <w:tblW w:w="150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3749"/>
        <w:gridCol w:w="6540"/>
        <w:gridCol w:w="3636"/>
      </w:tblGrid>
      <w:tr w:rsidR="008F2BA1" w:rsidRPr="00C13F89" w14:paraId="662F64C6" w14:textId="77777777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5D1A04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N п/п</w:t>
            </w:r>
          </w:p>
        </w:tc>
        <w:tc>
          <w:tcPr>
            <w:tcW w:w="37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BEDAF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Наименование (Ф.И.О.)</w:t>
            </w:r>
          </w:p>
        </w:tc>
        <w:tc>
          <w:tcPr>
            <w:tcW w:w="6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9A3170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Место нахождения</w:t>
            </w:r>
          </w:p>
        </w:tc>
        <w:tc>
          <w:tcPr>
            <w:tcW w:w="3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74785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ИНН</w:t>
            </w:r>
          </w:p>
        </w:tc>
      </w:tr>
      <w:tr w:rsidR="008F2BA1" w:rsidRPr="00C13F89" w14:paraId="0564C9F4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9E742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994F6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46DDF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77C8F2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1D6D6785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A4478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97849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86BB9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984EE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77E8553E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9109E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6F32D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FD8FAF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7E0DE8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06D12840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B352B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38005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E33202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0249AD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3D62A832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1CDC8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4043C7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50622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78FBD9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2C94C97D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DB6374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31216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9B1A1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04CF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018C4AC7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297A0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7FBF72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06EF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D47E6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15739380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D7075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0333D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A7E68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02E0E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4554A52C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E42C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83DB3B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E163D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7F7A8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5EC71B49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16B37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AFBD7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C3F4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5186D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</w:tbl>
    <w:p w14:paraId="176EABF2" w14:textId="77777777" w:rsidR="008F2BA1" w:rsidRPr="00C13F89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sz w:val="22"/>
          <w:szCs w:val="22"/>
        </w:rPr>
      </w:pPr>
      <w:r w:rsidRPr="00C13F89">
        <w:rPr>
          <w:rFonts w:ascii="Liberation Serif" w:hAnsi="Liberation Serif" w:cs="Liberation Serif"/>
          <w:sz w:val="22"/>
          <w:szCs w:val="22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422"/>
        <w:gridCol w:w="623"/>
        <w:gridCol w:w="2977"/>
      </w:tblGrid>
      <w:tr w:rsidR="008F2BA1" w:rsidRPr="00C13F89" w14:paraId="02F84FFA" w14:textId="77777777">
        <w:tc>
          <w:tcPr>
            <w:tcW w:w="1470" w:type="dxa"/>
            <w:shd w:val="clear" w:color="auto" w:fill="FFFFFF"/>
          </w:tcPr>
          <w:p w14:paraId="0BC71006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</w:tcPr>
          <w:p w14:paraId="6EBE76FD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</w:tcPr>
          <w:p w14:paraId="1BE7CCB0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</w:tcPr>
          <w:p w14:paraId="26A42A52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</w:tr>
      <w:tr w:rsidR="008F2BA1" w:rsidRPr="00C13F89" w14:paraId="7198EE4A" w14:textId="77777777">
        <w:tc>
          <w:tcPr>
            <w:tcW w:w="1470" w:type="dxa"/>
            <w:shd w:val="clear" w:color="auto" w:fill="FFFFFF"/>
          </w:tcPr>
          <w:p w14:paraId="0B20E88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</w:tcPr>
          <w:p w14:paraId="0885AAE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</w:tcPr>
          <w:p w14:paraId="0AF98C24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</w:tcPr>
          <w:p w14:paraId="228208D1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(Ф.И.О.)</w:t>
            </w:r>
          </w:p>
        </w:tc>
      </w:tr>
    </w:tbl>
    <w:p w14:paraId="12FA7C91" w14:textId="77777777" w:rsidR="008F2BA1" w:rsidRPr="00C13F89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sz w:val="22"/>
          <w:szCs w:val="22"/>
        </w:rPr>
      </w:pPr>
      <w:r w:rsidRPr="00C13F89">
        <w:rPr>
          <w:rFonts w:ascii="Liberation Serif" w:hAnsi="Liberation Serif" w:cs="Liberation Serif"/>
          <w:sz w:val="22"/>
          <w:szCs w:val="22"/>
        </w:rPr>
        <w:t> </w:t>
      </w:r>
    </w:p>
    <w:p w14:paraId="2E89834B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 w:cs="Liberation Serif"/>
          <w:sz w:val="28"/>
        </w:rPr>
      </w:pPr>
    </w:p>
    <w:p w14:paraId="6C7EAC0F" w14:textId="77777777" w:rsidR="008F2BA1" w:rsidRPr="00C13F89" w:rsidRDefault="00B77A5C" w:rsidP="0060191E">
      <w:pPr>
        <w:pageBreakBefore/>
        <w:ind w:right="284"/>
        <w:jc w:val="right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</w:rPr>
        <w:lastRenderedPageBreak/>
        <w:t>Приложение № 1</w:t>
      </w:r>
      <w:r w:rsidRPr="00C13F89">
        <w:rPr>
          <w:rFonts w:ascii="Liberation Serif" w:hAnsi="Liberation Serif" w:cs="Liberation Serif"/>
        </w:rPr>
        <w:br/>
        <w:t>к форме бланка свидетельства</w:t>
      </w:r>
      <w:r w:rsidRPr="00C13F89">
        <w:rPr>
          <w:rFonts w:ascii="Liberation Serif" w:hAnsi="Liberation Serif" w:cs="Liberation Serif"/>
        </w:rPr>
        <w:br/>
        <w:t>об осуществлении перевозок по</w:t>
      </w:r>
      <w:r w:rsidRPr="00C13F89">
        <w:rPr>
          <w:rFonts w:ascii="Liberation Serif" w:hAnsi="Liberation Serif" w:cs="Liberation Serif"/>
        </w:rPr>
        <w:br/>
        <w:t>маршруту регулярных перевозок</w:t>
      </w:r>
    </w:p>
    <w:p w14:paraId="529BB728" w14:textId="77777777" w:rsidR="008F2BA1" w:rsidRPr="00C13F89" w:rsidRDefault="008F2BA1" w:rsidP="0060191E">
      <w:pPr>
        <w:ind w:right="-456"/>
        <w:jc w:val="right"/>
        <w:rPr>
          <w:rFonts w:ascii="Liberation Serif" w:hAnsi="Liberation Serif" w:cs="Liberation Serif"/>
        </w:rPr>
      </w:pPr>
    </w:p>
    <w:p w14:paraId="3ACE4F2D" w14:textId="77777777" w:rsidR="008F2BA1" w:rsidRPr="00C13F89" w:rsidRDefault="008F2BA1" w:rsidP="0060191E">
      <w:pPr>
        <w:ind w:right="-456"/>
        <w:jc w:val="right"/>
        <w:rPr>
          <w:rFonts w:ascii="Liberation Serif" w:hAnsi="Liberation Serif" w:cs="Liberation Serif"/>
        </w:rPr>
      </w:pPr>
    </w:p>
    <w:p w14:paraId="17C03C6E" w14:textId="77777777" w:rsidR="008F2BA1" w:rsidRPr="00C13F89" w:rsidRDefault="00B77A5C" w:rsidP="0060191E">
      <w:pPr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</w:rPr>
        <w:t>РАСПИСАНИЕ</w:t>
      </w:r>
      <w:r w:rsidRPr="00C13F89">
        <w:rPr>
          <w:rFonts w:ascii="Liberation Serif" w:hAnsi="Liberation Serif" w:cs="Liberation Serif"/>
        </w:rPr>
        <w:br/>
        <w:t>период действия ______________________</w:t>
      </w:r>
    </w:p>
    <w:p w14:paraId="44DAFB96" w14:textId="77777777" w:rsidR="008F2BA1" w:rsidRPr="00C13F89" w:rsidRDefault="008F2BA1" w:rsidP="0060191E">
      <w:pPr>
        <w:rPr>
          <w:rFonts w:ascii="Liberation Serif" w:hAnsi="Liberation Serif" w:cs="Liberation Serif"/>
        </w:rPr>
      </w:pPr>
    </w:p>
    <w:p w14:paraId="1FF2891A" w14:textId="77777777" w:rsidR="008F2BA1" w:rsidRPr="00C13F89" w:rsidRDefault="008F2BA1" w:rsidP="0060191E">
      <w:pPr>
        <w:rPr>
          <w:rFonts w:ascii="Liberation Serif" w:hAnsi="Liberation Serif" w:cs="Liberation Serif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1090"/>
        <w:gridCol w:w="1238"/>
        <w:gridCol w:w="1673"/>
        <w:gridCol w:w="1952"/>
        <w:gridCol w:w="1673"/>
        <w:gridCol w:w="1733"/>
        <w:gridCol w:w="1673"/>
        <w:gridCol w:w="1583"/>
      </w:tblGrid>
      <w:tr w:rsidR="008F2BA1" w:rsidRPr="00C13F89" w14:paraId="2E2D93B8" w14:textId="77777777">
        <w:tc>
          <w:tcPr>
            <w:tcW w:w="240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27B98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C4531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Регистра ционный</w:t>
            </w:r>
          </w:p>
          <w:p w14:paraId="258753E0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номер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98181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Интервал суток</w:t>
            </w:r>
          </w:p>
        </w:tc>
        <w:tc>
          <w:tcPr>
            <w:tcW w:w="362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A167E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Интервал отправления</w:t>
            </w:r>
          </w:p>
          <w:p w14:paraId="519DB770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в мин. или время отправления в час:мин.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33176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Время отправления</w:t>
            </w:r>
          </w:p>
          <w:p w14:paraId="6BDD3350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первого рейса,</w:t>
            </w:r>
          </w:p>
          <w:p w14:paraId="20066DCA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час:мин.</w:t>
            </w:r>
          </w:p>
        </w:tc>
        <w:tc>
          <w:tcPr>
            <w:tcW w:w="3256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E9D40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Время отправления</w:t>
            </w:r>
          </w:p>
          <w:p w14:paraId="12D362F0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последнего рейса,</w:t>
            </w:r>
          </w:p>
          <w:p w14:paraId="52875DFD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час:мин.</w:t>
            </w:r>
          </w:p>
        </w:tc>
      </w:tr>
      <w:tr w:rsidR="008F2BA1" w:rsidRPr="00C13F89" w14:paraId="19939B3C" w14:textId="77777777">
        <w:trPr>
          <w:trHeight w:val="518"/>
        </w:trPr>
        <w:tc>
          <w:tcPr>
            <w:tcW w:w="2406" w:type="dxa"/>
            <w:vMerge/>
            <w:shd w:val="clear" w:color="auto" w:fill="auto"/>
            <w:vAlign w:val="center"/>
          </w:tcPr>
          <w:p w14:paraId="2588C765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0B564776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8001E36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3B4C5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A910E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B955D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DCB02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1C45F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756A4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в обратном направлении</w:t>
            </w:r>
          </w:p>
        </w:tc>
      </w:tr>
      <w:tr w:rsidR="008F2BA1" w:rsidRPr="00C13F89" w14:paraId="4461C022" w14:textId="77777777"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7157A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color w:val="auto"/>
                <w:szCs w:val="24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FCA80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880E5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59659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5C746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A947C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F1A8A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9CA2A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DA9A3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</w:tr>
      <w:tr w:rsidR="008F2BA1" w:rsidRPr="00C13F89" w14:paraId="1E250126" w14:textId="77777777">
        <w:trPr>
          <w:trHeight w:val="586"/>
        </w:trPr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4C418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3D491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E7E4A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FBEE5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AFAC9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3AF36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57B50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89DF5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07714" w14:textId="77777777" w:rsidR="008F2BA1" w:rsidRPr="00C13F89" w:rsidRDefault="008F2BA1" w:rsidP="0060191E">
            <w:pPr>
              <w:rPr>
                <w:rFonts w:ascii="Liberation Serif" w:hAnsi="Liberation Serif" w:cs="Liberation Serif"/>
                <w:color w:val="auto"/>
                <w:sz w:val="20"/>
              </w:rPr>
            </w:pPr>
          </w:p>
        </w:tc>
      </w:tr>
    </w:tbl>
    <w:p w14:paraId="0CA9E234" w14:textId="77777777" w:rsidR="008F2BA1" w:rsidRPr="00C13F89" w:rsidRDefault="008F2BA1" w:rsidP="0060191E">
      <w:pPr>
        <w:rPr>
          <w:rFonts w:ascii="Liberation Serif" w:hAnsi="Liberation Serif" w:cs="Liberation Serif"/>
        </w:rPr>
      </w:pPr>
    </w:p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5178"/>
      </w:tblGrid>
      <w:tr w:rsidR="008F2BA1" w:rsidRPr="00C13F89" w14:paraId="7E96519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79EBC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174D3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BBD76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0269D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1692DB0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3FD51" w14:textId="77777777" w:rsidR="008F2BA1" w:rsidRPr="00C13F89" w:rsidRDefault="00B77A5C" w:rsidP="0060191E">
            <w:pPr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9FDF1" w14:textId="77777777" w:rsidR="008F2BA1" w:rsidRPr="00C13F89" w:rsidRDefault="00B77A5C" w:rsidP="0060191E">
            <w:pPr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FE783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141B7" w14:textId="77777777" w:rsidR="008F2BA1" w:rsidRPr="00C13F89" w:rsidRDefault="00B77A5C" w:rsidP="0060191E">
            <w:pPr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</w:rPr>
              <w:t>(Ф.И.О.)</w:t>
            </w:r>
          </w:p>
        </w:tc>
      </w:tr>
    </w:tbl>
    <w:p w14:paraId="1AE880D2" w14:textId="77777777" w:rsidR="008F2BA1" w:rsidRPr="00C13F89" w:rsidRDefault="008F2BA1" w:rsidP="0060191E">
      <w:pPr>
        <w:rPr>
          <w:rFonts w:ascii="Liberation Serif" w:hAnsi="Liberation Serif" w:cs="Liberation Serif"/>
        </w:rPr>
      </w:pPr>
    </w:p>
    <w:p w14:paraId="64A2A864" w14:textId="77777777" w:rsidR="008F2BA1" w:rsidRPr="00C13F89" w:rsidRDefault="008F2BA1" w:rsidP="0060191E">
      <w:pPr>
        <w:rPr>
          <w:rFonts w:ascii="Liberation Serif" w:hAnsi="Liberation Serif" w:cs="Liberation Serif"/>
        </w:rPr>
      </w:pPr>
    </w:p>
    <w:p w14:paraId="4F22F5B2" w14:textId="77777777" w:rsidR="008F2BA1" w:rsidRPr="00C13F89" w:rsidRDefault="00B77A5C" w:rsidP="0060191E">
      <w:pPr>
        <w:pageBreakBefore/>
        <w:jc w:val="right"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</w:rPr>
        <w:lastRenderedPageBreak/>
        <w:t>Приложение № 2</w:t>
      </w:r>
      <w:r w:rsidRPr="00C13F89">
        <w:rPr>
          <w:rFonts w:ascii="Liberation Serif" w:hAnsi="Liberation Serif" w:cs="Liberation Serif"/>
        </w:rPr>
        <w:br/>
        <w:t>к форме бланка свидетельства</w:t>
      </w:r>
      <w:r w:rsidRPr="00C13F89">
        <w:rPr>
          <w:rFonts w:ascii="Liberation Serif" w:hAnsi="Liberation Serif" w:cs="Liberation Serif"/>
        </w:rPr>
        <w:br/>
        <w:t>об осуществлении перевозок по</w:t>
      </w:r>
      <w:r w:rsidRPr="00C13F89">
        <w:rPr>
          <w:rFonts w:ascii="Liberation Serif" w:hAnsi="Liberation Serif" w:cs="Liberation Serif"/>
        </w:rPr>
        <w:br/>
        <w:t>маршруту регулярных перевозок</w:t>
      </w:r>
    </w:p>
    <w:p w14:paraId="0B3880B0" w14:textId="77777777" w:rsidR="008F2BA1" w:rsidRPr="00C13F89" w:rsidRDefault="008F2BA1" w:rsidP="0060191E">
      <w:pPr>
        <w:rPr>
          <w:rFonts w:ascii="Liberation Serif" w:hAnsi="Liberation Serif" w:cs="Liberation Serif"/>
        </w:rPr>
      </w:pPr>
    </w:p>
    <w:p w14:paraId="11AD9D4F" w14:textId="77777777" w:rsidR="008F2BA1" w:rsidRPr="00C13F89" w:rsidRDefault="008F2BA1" w:rsidP="0060191E">
      <w:pPr>
        <w:rPr>
          <w:rFonts w:ascii="Liberation Serif" w:hAnsi="Liberation Serif" w:cs="Liberation Serif"/>
        </w:rPr>
      </w:pPr>
    </w:p>
    <w:p w14:paraId="4C788A1C" w14:textId="77777777" w:rsidR="008F2BA1" w:rsidRPr="00C13F89" w:rsidRDefault="00B77A5C" w:rsidP="0060191E">
      <w:pPr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</w:rPr>
        <w:t>РАСПИСАНИЕ</w:t>
      </w:r>
      <w:r w:rsidRPr="00C13F89">
        <w:rPr>
          <w:rFonts w:ascii="Liberation Serif" w:hAnsi="Liberation Serif" w:cs="Liberation Serif"/>
        </w:rPr>
        <w:br/>
        <w:t>период действия _____________________</w:t>
      </w:r>
    </w:p>
    <w:p w14:paraId="475726AB" w14:textId="77777777" w:rsidR="008F2BA1" w:rsidRPr="00C13F89" w:rsidRDefault="008F2BA1" w:rsidP="0060191E">
      <w:pPr>
        <w:rPr>
          <w:rFonts w:ascii="Liberation Serif" w:hAnsi="Liberation Serif" w:cs="Liberation Serif"/>
        </w:rPr>
      </w:pPr>
    </w:p>
    <w:p w14:paraId="7573476F" w14:textId="77777777" w:rsidR="008F2BA1" w:rsidRPr="00C13F89" w:rsidRDefault="008F2BA1" w:rsidP="0060191E">
      <w:pPr>
        <w:rPr>
          <w:rFonts w:ascii="Liberation Serif" w:hAnsi="Liberation Serif" w:cs="Liberation Serif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826"/>
        <w:gridCol w:w="1868"/>
        <w:gridCol w:w="3068"/>
        <w:gridCol w:w="1868"/>
        <w:gridCol w:w="3068"/>
      </w:tblGrid>
      <w:tr w:rsidR="008F2BA1" w:rsidRPr="00C13F89" w14:paraId="626D656D" w14:textId="77777777">
        <w:tc>
          <w:tcPr>
            <w:tcW w:w="339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85AF1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5C5DD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Регистрационный</w:t>
            </w:r>
          </w:p>
          <w:p w14:paraId="725481DA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номер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68ED8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Прямое направление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2B7AE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Обратное направление</w:t>
            </w:r>
          </w:p>
        </w:tc>
      </w:tr>
      <w:tr w:rsidR="008F2BA1" w:rsidRPr="00C13F89" w14:paraId="08611551" w14:textId="77777777">
        <w:tc>
          <w:tcPr>
            <w:tcW w:w="3397" w:type="dxa"/>
            <w:vMerge/>
            <w:shd w:val="clear" w:color="auto" w:fill="auto"/>
            <w:vAlign w:val="center"/>
          </w:tcPr>
          <w:p w14:paraId="19D8F0EC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329F5DE9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274C2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дни отправления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60A65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время отправления, час:мин.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9AF50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дни отправления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77C1C" w14:textId="77777777" w:rsidR="008F2BA1" w:rsidRPr="00C13F89" w:rsidRDefault="00B77A5C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3F89">
              <w:rPr>
                <w:rFonts w:ascii="Liberation Serif" w:hAnsi="Liberation Serif" w:cs="Liberation Serif"/>
                <w:sz w:val="22"/>
                <w:szCs w:val="22"/>
              </w:rPr>
              <w:t>время отправления, час:мин.</w:t>
            </w:r>
          </w:p>
        </w:tc>
      </w:tr>
      <w:tr w:rsidR="008F2BA1" w:rsidRPr="00C13F89" w14:paraId="6E9BC16B" w14:textId="77777777">
        <w:tc>
          <w:tcPr>
            <w:tcW w:w="33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B816C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0BA2B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2C45C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3D4DD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9FB26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4CAFA" w14:textId="77777777" w:rsidR="008F2BA1" w:rsidRPr="00C13F89" w:rsidRDefault="008F2BA1" w:rsidP="006019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8F2BA1" w:rsidRPr="00C13F89" w14:paraId="69CE5106" w14:textId="77777777">
        <w:trPr>
          <w:trHeight w:val="32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81596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1151B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358B7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F4F41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0443C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6808C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5A8323BA" w14:textId="77777777">
        <w:trPr>
          <w:trHeight w:val="313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74F0A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FEFC6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E612A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240C0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B044F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0F63C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33261F28" w14:textId="77777777">
        <w:trPr>
          <w:trHeight w:val="22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E8A42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AF134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408AB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D6B79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0FB9E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19D23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73762283" w14:textId="77777777">
        <w:trPr>
          <w:trHeight w:val="415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61A65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F7EDE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2CCE4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AE9D2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8F077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DAA2B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</w:tr>
    </w:tbl>
    <w:p w14:paraId="1616F534" w14:textId="77777777" w:rsidR="008F2BA1" w:rsidRPr="00C13F89" w:rsidRDefault="008F2BA1" w:rsidP="0060191E">
      <w:pPr>
        <w:rPr>
          <w:rFonts w:ascii="Liberation Serif" w:hAnsi="Liberation Serif" w:cs="Liberation Serif"/>
        </w:rPr>
      </w:pPr>
    </w:p>
    <w:p w14:paraId="09C977E1" w14:textId="77777777" w:rsidR="008F2BA1" w:rsidRPr="00C13F89" w:rsidRDefault="008F2BA1" w:rsidP="0060191E">
      <w:pPr>
        <w:rPr>
          <w:rFonts w:ascii="Liberation Serif" w:hAnsi="Liberation Serif" w:cs="Liberation Serif"/>
        </w:rPr>
      </w:pPr>
    </w:p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5178"/>
      </w:tblGrid>
      <w:tr w:rsidR="008F2BA1" w:rsidRPr="00C13F89" w14:paraId="0E61C46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897C2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2969E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8D42A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FFB8B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25EFFDC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7C8FA" w14:textId="77777777" w:rsidR="008F2BA1" w:rsidRPr="00C13F89" w:rsidRDefault="00B77A5C" w:rsidP="0060191E">
            <w:pPr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615CF" w14:textId="77777777" w:rsidR="008F2BA1" w:rsidRPr="00C13F89" w:rsidRDefault="00B77A5C" w:rsidP="0060191E">
            <w:pPr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F6AC2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F760A" w14:textId="77777777" w:rsidR="008F2BA1" w:rsidRPr="00C13F89" w:rsidRDefault="00B77A5C" w:rsidP="0060191E">
            <w:pPr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</w:rPr>
              <w:t>(Ф.И.О.)</w:t>
            </w:r>
          </w:p>
        </w:tc>
      </w:tr>
    </w:tbl>
    <w:p w14:paraId="02E79237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 w:cs="Liberation Serif"/>
        </w:rPr>
      </w:pPr>
    </w:p>
    <w:p w14:paraId="08E0F012" w14:textId="77777777" w:rsidR="008F2BA1" w:rsidRPr="00C13F89" w:rsidRDefault="00B77A5C" w:rsidP="00F021FF">
      <w:pPr>
        <w:pageBreakBefore/>
        <w:widowControl w:val="0"/>
        <w:ind w:left="10632"/>
        <w:contextualSpacing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lastRenderedPageBreak/>
        <w:t>Приложение № 8</w:t>
      </w:r>
    </w:p>
    <w:p w14:paraId="38669CD6" w14:textId="77777777" w:rsidR="008F2BA1" w:rsidRPr="00C13F89" w:rsidRDefault="00B77A5C" w:rsidP="00F021FF">
      <w:pPr>
        <w:widowControl w:val="0"/>
        <w:ind w:left="10632" w:right="-1"/>
        <w:contextualSpacing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 xml:space="preserve">к Административному регламенту </w:t>
      </w:r>
    </w:p>
    <w:p w14:paraId="12970A5A" w14:textId="62E04368" w:rsidR="008F2BA1" w:rsidRPr="00C13F89" w:rsidRDefault="00B77A5C" w:rsidP="00F021FF">
      <w:pPr>
        <w:widowControl w:val="0"/>
        <w:ind w:left="10632" w:right="-1"/>
        <w:contextualSpacing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по предоставлению муниципальной услуги</w:t>
      </w:r>
    </w:p>
    <w:p w14:paraId="4774E760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b/>
          <w:bCs/>
          <w:sz w:val="28"/>
        </w:rPr>
      </w:pPr>
    </w:p>
    <w:p w14:paraId="6ADD2F0E" w14:textId="77777777" w:rsidR="008F2BA1" w:rsidRPr="00F021FF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sz w:val="28"/>
        </w:rPr>
      </w:pPr>
      <w:r w:rsidRPr="00F021FF">
        <w:rPr>
          <w:rFonts w:ascii="Liberation Serif" w:hAnsi="Liberation Serif" w:cs="Liberation Serif"/>
          <w:sz w:val="28"/>
        </w:rPr>
        <w:t>Форма бланка карты маршрута регулярных перевозок</w:t>
      </w:r>
    </w:p>
    <w:p w14:paraId="42631C7B" w14:textId="77777777" w:rsidR="008F2BA1" w:rsidRPr="00C13F89" w:rsidRDefault="00B77A5C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 w:cs="Liberation Serif"/>
          <w:b/>
          <w:bCs/>
          <w:sz w:val="28"/>
        </w:rPr>
      </w:pPr>
      <w:r w:rsidRPr="00C13F89">
        <w:rPr>
          <w:rFonts w:ascii="Liberation Serif" w:hAnsi="Liberation Serif" w:cs="Liberation Serif"/>
          <w:b/>
          <w:bCs/>
          <w:sz w:val="28"/>
        </w:rPr>
        <w:t>     </w:t>
      </w: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294"/>
        <w:gridCol w:w="1109"/>
        <w:gridCol w:w="1109"/>
        <w:gridCol w:w="1206"/>
        <w:gridCol w:w="185"/>
        <w:gridCol w:w="739"/>
        <w:gridCol w:w="1663"/>
        <w:gridCol w:w="2032"/>
        <w:gridCol w:w="915"/>
        <w:gridCol w:w="2903"/>
      </w:tblGrid>
      <w:tr w:rsidR="008F2BA1" w:rsidRPr="00C13F89" w14:paraId="00542A1B" w14:textId="77777777">
        <w:trPr>
          <w:trHeight w:val="15"/>
        </w:trPr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F485FD7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2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691AE0C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DCECE69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1D179FE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C41FC09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A6EBB49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513CD71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3BD2D6F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0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B84DCCD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317B0BD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EE41DB3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292ACD59" w14:textId="77777777">
        <w:tc>
          <w:tcPr>
            <w:tcW w:w="14742" w:type="dxa"/>
            <w:gridSpan w:val="11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7E00BA0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C13F89">
              <w:rPr>
                <w:rFonts w:ascii="Liberation Serif" w:hAnsi="Liberation Serif" w:cs="Liberation Serif"/>
                <w:b/>
                <w:bCs/>
                <w:szCs w:val="24"/>
              </w:rPr>
              <w:br/>
            </w:r>
            <w:r w:rsidRPr="00C13F89">
              <w:rPr>
                <w:rFonts w:ascii="Liberation Serif" w:hAnsi="Liberation Serif" w:cs="Liberation Serif"/>
                <w:bCs/>
                <w:szCs w:val="24"/>
              </w:rPr>
              <w:t>КАРТА МАРШРУТА РЕГУЛЯРНЫХ ПЕРЕВОЗОК серия 000000 N 000000</w:t>
            </w:r>
          </w:p>
        </w:tc>
      </w:tr>
      <w:tr w:rsidR="008F2BA1" w:rsidRPr="00C13F89" w14:paraId="4BDD3E39" w14:textId="77777777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14977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i/>
                <w:iCs/>
                <w:sz w:val="28"/>
              </w:rPr>
              <w:t>выдана</w:t>
            </w:r>
          </w:p>
        </w:tc>
        <w:tc>
          <w:tcPr>
            <w:tcW w:w="13155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3046D2E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8F2BA1" w:rsidRPr="00C13F89" w14:paraId="285B34D2" w14:textId="77777777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1A8F99C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3155" w:type="dxa"/>
            <w:gridSpan w:val="10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7C9489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i/>
                <w:iCs/>
                <w:szCs w:val="24"/>
              </w:rPr>
              <w:t>(наименование уполномоченного органа исполнительной власти, выдавшего карту маршрута регулярных перевозок)</w:t>
            </w:r>
          </w:p>
        </w:tc>
      </w:tr>
      <w:tr w:rsidR="008F2BA1" w:rsidRPr="00C13F89" w14:paraId="0E78CD6D" w14:textId="77777777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E06348E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  <w:p w14:paraId="5F1B0460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  <w:p w14:paraId="2A83BA15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867DFD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9C1BE4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  <w:p w14:paraId="63E6D085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5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8DA5E3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с __________ 20__ г. по ________ 20__ г.</w:t>
            </w: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C5D9DBA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8F2BA1" w:rsidRPr="00C13F89" w14:paraId="6D56D2B6" w14:textId="77777777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6D94CE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2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5F2843E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3C81D76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F1EF0AA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5349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037775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D0AAB35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8F2BA1" w:rsidRPr="00C13F89" w14:paraId="690362E4" w14:textId="77777777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DE94BE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1. Маршрут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FD03F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Регистрационный номер в реестре</w:t>
            </w: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8E8E8B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Порядковый номер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3FF6CF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Наименование</w:t>
            </w:r>
          </w:p>
        </w:tc>
      </w:tr>
      <w:tr w:rsidR="008F2BA1" w:rsidRPr="00C13F89" w14:paraId="0E49AB45" w14:textId="77777777">
        <w:tc>
          <w:tcPr>
            <w:tcW w:w="2881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1F5C302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C46F913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9CDFD1C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73DF49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8F2BA1" w:rsidRPr="00C13F89" w14:paraId="0D45B8C0" w14:textId="77777777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3C2EF0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E181D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Наименование (Ф.И.О.)</w:t>
            </w: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C3F922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Место нахождения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DD631E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ИНН</w:t>
            </w:r>
          </w:p>
        </w:tc>
      </w:tr>
      <w:tr w:rsidR="008F2BA1" w:rsidRPr="00C13F89" w14:paraId="4D33A7DA" w14:textId="77777777">
        <w:tc>
          <w:tcPr>
            <w:tcW w:w="2881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6CD4FF4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2. Перевозчик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8111F1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B9A1D45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261CE4A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8F2BA1" w:rsidRPr="00C13F89" w14:paraId="480EAF27" w14:textId="77777777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BB2E29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3. Вид транспортного средства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E6BE2D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31A91A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72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4. Класс транспортного средства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D535EB5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651CE5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5. Экологические характеристики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C12608C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8F2BA1" w:rsidRPr="00C13F89" w14:paraId="1B1C6C2B" w14:textId="77777777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625244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6. Характеристики транспортного средства</w:t>
            </w:r>
          </w:p>
        </w:tc>
        <w:tc>
          <w:tcPr>
            <w:tcW w:w="118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FAF882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Cs w:val="24"/>
              </w:rPr>
            </w:pPr>
          </w:p>
        </w:tc>
      </w:tr>
    </w:tbl>
    <w:p w14:paraId="2C6E7867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 w:cs="Liberation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8F2BA1" w:rsidRPr="00C13F89" w14:paraId="5B137D0D" w14:textId="77777777">
        <w:trPr>
          <w:trHeight w:val="15"/>
        </w:trPr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50DC589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C5FE280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5811827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48846DD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014CFA01" w14:textId="77777777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B143BA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7FEE8B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F1845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2FDBD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1BB067B3" w14:textId="77777777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1FB0A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М.П.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C82081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93B830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0DC0F6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i/>
                <w:iCs/>
                <w:sz w:val="28"/>
              </w:rPr>
              <w:t>(Ф.И.О.)</w:t>
            </w:r>
          </w:p>
        </w:tc>
      </w:tr>
    </w:tbl>
    <w:p w14:paraId="5986F8B2" w14:textId="77777777" w:rsidR="008F2BA1" w:rsidRPr="00C13F89" w:rsidRDefault="00B77A5C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 w:cs="Liberation Serif"/>
          <w:b/>
          <w:bCs/>
          <w:sz w:val="28"/>
        </w:rPr>
      </w:pPr>
      <w:r w:rsidRPr="00C13F89">
        <w:rPr>
          <w:rFonts w:ascii="Liberation Serif" w:hAnsi="Liberation Serif" w:cs="Liberation Serif"/>
          <w:b/>
          <w:bCs/>
          <w:sz w:val="28"/>
        </w:rPr>
        <w:t>     </w:t>
      </w:r>
    </w:p>
    <w:p w14:paraId="65E9A49B" w14:textId="77777777" w:rsidR="008F2BA1" w:rsidRPr="00F021FF" w:rsidRDefault="00B77A5C" w:rsidP="00F021FF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 w:cs="Liberation Serif"/>
          <w:sz w:val="28"/>
        </w:rPr>
      </w:pPr>
      <w:r w:rsidRPr="00F021FF">
        <w:rPr>
          <w:rFonts w:ascii="Liberation Serif" w:hAnsi="Liberation Serif" w:cs="Liberation Serif"/>
          <w:sz w:val="28"/>
        </w:rPr>
        <w:lastRenderedPageBreak/>
        <w:t>Оборотная сторона</w:t>
      </w:r>
    </w:p>
    <w:p w14:paraId="4F5CAB25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 w:cs="Liberation Serif"/>
          <w:sz w:val="28"/>
        </w:rPr>
      </w:pPr>
    </w:p>
    <w:p w14:paraId="311E864E" w14:textId="77777777" w:rsidR="008F2BA1" w:rsidRPr="00C13F89" w:rsidRDefault="00B77A5C" w:rsidP="0060191E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 w:cs="Liberation Serif"/>
          <w:sz w:val="28"/>
        </w:rPr>
      </w:pPr>
      <w:r w:rsidRPr="00C13F89">
        <w:rPr>
          <w:rFonts w:ascii="Liberation Serif" w:hAnsi="Liberation Serif" w:cs="Liberation Serif"/>
          <w:sz w:val="28"/>
        </w:rPr>
        <w:t>Прочие перевозчики:</w:t>
      </w:r>
    </w:p>
    <w:p w14:paraId="7B132C55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 w:cs="Liberation Serif"/>
          <w:sz w:val="28"/>
        </w:rPr>
      </w:pP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805"/>
        <w:gridCol w:w="3980"/>
        <w:gridCol w:w="4961"/>
      </w:tblGrid>
      <w:tr w:rsidR="008F2BA1" w:rsidRPr="00C13F89" w14:paraId="57E0B772" w14:textId="77777777">
        <w:trPr>
          <w:trHeight w:val="15"/>
        </w:trPr>
        <w:tc>
          <w:tcPr>
            <w:tcW w:w="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998BC74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382867B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9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16DFC72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37A5A23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69DF1D52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EA7C3C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N</w:t>
            </w:r>
            <w:r w:rsidRPr="00C13F89">
              <w:rPr>
                <w:rFonts w:ascii="Liberation Serif" w:hAnsi="Liberation Serif" w:cs="Liberation Serif"/>
                <w:szCs w:val="24"/>
              </w:rPr>
              <w:br/>
              <w:t>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8ACF23F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Наименование (Ф.И.О.)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DD63CA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E24789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C13F89">
              <w:rPr>
                <w:rFonts w:ascii="Liberation Serif" w:hAnsi="Liberation Serif" w:cs="Liberation Serif"/>
                <w:szCs w:val="24"/>
              </w:rPr>
              <w:t>ИНН</w:t>
            </w:r>
          </w:p>
        </w:tc>
      </w:tr>
      <w:tr w:rsidR="008F2BA1" w:rsidRPr="00C13F89" w14:paraId="02458084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F74C8B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455DAA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271149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CEDEC9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22AABA01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F6003F9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1852DE4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3E6AC7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E934429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772CD6F9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AE7B6D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C1CDE0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003FCF1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40B78F9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0450EF1E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400BAA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0C4050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30C28CF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866EAF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6B24A7EC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FF2069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F3037A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D9437F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CFF59CA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670A308D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4AE737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952B21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1A47E76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9436E2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548416CE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CF570C2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EF38CA8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67DC21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74A253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5475CF9E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6BAFB4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040888C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C33BE1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DCD220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7282F6EF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6AAD0DE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21BA0C7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8F3BAC0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9502407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1EB9B40A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5481939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9FC76D9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5684630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C5973BB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</w:tbl>
    <w:p w14:paraId="553C94B6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 w:cs="Liberation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8F2BA1" w:rsidRPr="00C13F89" w14:paraId="09AC0CED" w14:textId="77777777">
        <w:trPr>
          <w:trHeight w:val="15"/>
        </w:trPr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021E2FC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F0DA15A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8F408A9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4FD04C0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2C21B920" w14:textId="77777777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78850A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94992A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C4B382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272E22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8F2BA1" w:rsidRPr="00C13F89" w14:paraId="1C9DB73A" w14:textId="77777777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C7D43F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sz w:val="28"/>
              </w:rPr>
              <w:t>М.П.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2643A3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D9A62" w14:textId="77777777" w:rsidR="008F2BA1" w:rsidRPr="00C13F89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187718" w14:textId="77777777" w:rsidR="008F2BA1" w:rsidRPr="00C13F89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 w:cs="Liberation Serif"/>
                <w:sz w:val="28"/>
              </w:rPr>
            </w:pPr>
            <w:r w:rsidRPr="00C13F89">
              <w:rPr>
                <w:rFonts w:ascii="Liberation Serif" w:hAnsi="Liberation Serif" w:cs="Liberation Serif"/>
                <w:i/>
                <w:iCs/>
                <w:sz w:val="28"/>
              </w:rPr>
              <w:t>(Ф.И.О.)</w:t>
            </w:r>
          </w:p>
        </w:tc>
      </w:tr>
    </w:tbl>
    <w:p w14:paraId="698AE7F0" w14:textId="77777777" w:rsidR="008F2BA1" w:rsidRPr="00C13F89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 w:cs="Liberation Serif"/>
          <w:sz w:val="28"/>
        </w:rPr>
      </w:pPr>
    </w:p>
    <w:p w14:paraId="10F0C10D" w14:textId="77777777" w:rsidR="008F2BA1" w:rsidRPr="00C13F89" w:rsidRDefault="00B77A5C" w:rsidP="00F021FF">
      <w:pPr>
        <w:pageBreakBefore/>
        <w:widowControl w:val="0"/>
        <w:ind w:left="9781"/>
        <w:contextualSpacing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lastRenderedPageBreak/>
        <w:t>Приложение № 9</w:t>
      </w:r>
    </w:p>
    <w:p w14:paraId="7F2AC18C" w14:textId="77777777" w:rsidR="008F2BA1" w:rsidRPr="00C13F89" w:rsidRDefault="00B77A5C" w:rsidP="00F021FF">
      <w:pPr>
        <w:widowControl w:val="0"/>
        <w:ind w:left="9781" w:right="-1"/>
        <w:contextualSpacing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к Административному регламенту </w:t>
      </w:r>
    </w:p>
    <w:p w14:paraId="68845D52" w14:textId="4E1C22C6" w:rsidR="008F2BA1" w:rsidRPr="00C13F89" w:rsidRDefault="00B77A5C" w:rsidP="00F021FF">
      <w:pPr>
        <w:widowControl w:val="0"/>
        <w:ind w:left="9781" w:right="-1"/>
        <w:contextualSpacing/>
        <w:rPr>
          <w:rFonts w:ascii="Liberation Serif" w:hAnsi="Liberation Serif" w:cs="Liberation Serif"/>
        </w:rPr>
      </w:pPr>
      <w:r w:rsidRPr="00C13F89">
        <w:rPr>
          <w:rFonts w:ascii="Liberation Serif" w:hAnsi="Liberation Serif" w:cs="Liberation Serif"/>
          <w:sz w:val="28"/>
        </w:rPr>
        <w:t xml:space="preserve">по предоставлению муниципальной услуги </w:t>
      </w:r>
    </w:p>
    <w:p w14:paraId="38FCFF23" w14:textId="77777777" w:rsidR="008F2BA1" w:rsidRPr="00C13F89" w:rsidRDefault="008F2BA1" w:rsidP="0060191E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 w:cs="Liberation Serif"/>
          <w:b/>
          <w:sz w:val="28"/>
          <w:highlight w:val="yellow"/>
        </w:rPr>
      </w:pPr>
    </w:p>
    <w:p w14:paraId="5CD4AE37" w14:textId="77777777" w:rsidR="008F2BA1" w:rsidRPr="00821F6F" w:rsidRDefault="00B77A5C" w:rsidP="0060191E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 w:cs="Liberation Serif"/>
          <w:bCs/>
        </w:rPr>
      </w:pPr>
      <w:r w:rsidRPr="00821F6F">
        <w:rPr>
          <w:rFonts w:ascii="Liberation Serif" w:hAnsi="Liberation Serif" w:cs="Liberation Serif"/>
          <w:bCs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152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8"/>
        <w:gridCol w:w="3827"/>
        <w:gridCol w:w="1389"/>
        <w:gridCol w:w="1730"/>
        <w:gridCol w:w="1746"/>
        <w:gridCol w:w="1808"/>
        <w:gridCol w:w="2499"/>
      </w:tblGrid>
      <w:tr w:rsidR="008F2BA1" w:rsidRPr="00C13F89" w14:paraId="43DAC0B7" w14:textId="77777777">
        <w:trPr>
          <w:trHeight w:val="113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5F47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04D4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Содержание административных действий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1148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Срок выполнения административных действий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CFF2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5A1F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1D9F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Критерии принятия решения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25BD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Результат административного действия, способ фиксации</w:t>
            </w:r>
          </w:p>
        </w:tc>
      </w:tr>
    </w:tbl>
    <w:p w14:paraId="3A200C77" w14:textId="77777777" w:rsidR="008F2BA1" w:rsidRPr="00C13F89" w:rsidRDefault="008F2BA1" w:rsidP="0060191E">
      <w:pPr>
        <w:ind w:left="9204" w:right="-598"/>
        <w:rPr>
          <w:rFonts w:ascii="Liberation Serif" w:hAnsi="Liberation Serif" w:cs="Liberation Serif"/>
          <w:sz w:val="2"/>
        </w:rPr>
      </w:pPr>
    </w:p>
    <w:tbl>
      <w:tblPr>
        <w:tblW w:w="152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46"/>
        <w:gridCol w:w="82"/>
        <w:gridCol w:w="3755"/>
        <w:gridCol w:w="1490"/>
        <w:gridCol w:w="45"/>
        <w:gridCol w:w="1726"/>
        <w:gridCol w:w="1701"/>
        <w:gridCol w:w="1859"/>
        <w:gridCol w:w="2493"/>
      </w:tblGrid>
      <w:tr w:rsidR="008F2BA1" w:rsidRPr="00C13F89" w14:paraId="382DCC66" w14:textId="77777777">
        <w:trPr>
          <w:tblHeader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FEDA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F84B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1BE8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51C6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DF23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231E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3B32" w14:textId="77777777" w:rsidR="008F2BA1" w:rsidRPr="00C13F89" w:rsidRDefault="00B77A5C" w:rsidP="0060191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7</w:t>
            </w:r>
          </w:p>
        </w:tc>
      </w:tr>
      <w:tr w:rsidR="008F2BA1" w:rsidRPr="00C13F89" w14:paraId="403E51C9" w14:textId="77777777"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39B9" w14:textId="77777777" w:rsidR="008F2BA1" w:rsidRPr="00C13F89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Проверка документов и регистрация заявления</w:t>
            </w:r>
          </w:p>
        </w:tc>
      </w:tr>
      <w:tr w:rsidR="008F2BA1" w:rsidRPr="00C13F89" w14:paraId="6068414D" w14:textId="77777777">
        <w:trPr>
          <w:trHeight w:val="541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7538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C015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14:paraId="5E52BE31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5277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1 рабочий день</w:t>
            </w:r>
          </w:p>
          <w:p w14:paraId="5C0371F3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6580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9A64" w14:textId="77777777" w:rsidR="008F2BA1" w:rsidRPr="00C13F89" w:rsidRDefault="00B77A5C" w:rsidP="0060191E">
            <w:pPr>
              <w:widowControl w:val="0"/>
              <w:ind w:left="-108" w:right="-58"/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Уполномоченный орган / ГИС</w:t>
            </w:r>
          </w:p>
          <w:p w14:paraId="4158E5B0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7858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–</w:t>
            </w:r>
          </w:p>
          <w:p w14:paraId="17C56E8F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2C55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регистрация заявления и документов в ГИС (присвоение номера и датирование); </w:t>
            </w:r>
          </w:p>
          <w:p w14:paraId="08C47E31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14:paraId="7529D1F3" w14:textId="77777777" w:rsidR="008F2BA1" w:rsidRPr="00C13F89" w:rsidRDefault="008F2BA1" w:rsidP="0060191E">
            <w:pPr>
              <w:pStyle w:val="af4"/>
              <w:widowControl w:val="0"/>
              <w:tabs>
                <w:tab w:val="left" w:pos="391"/>
              </w:tabs>
              <w:ind w:left="0"/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18C38CD0" w14:textId="77777777">
        <w:trPr>
          <w:trHeight w:val="69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01B7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7BAF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2.9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B6E0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1 рабочий день</w:t>
            </w:r>
          </w:p>
          <w:p w14:paraId="5EE98218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C0F0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9872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1E6A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898D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406CCC1C" w14:textId="77777777">
        <w:trPr>
          <w:trHeight w:val="2600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CFF2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3C39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3138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  <w:p w14:paraId="6EAB1B5D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  <w:p w14:paraId="3545BFE3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  <w:p w14:paraId="4FDF401B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  <w:p w14:paraId="42AB2114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trike/>
              </w:rPr>
            </w:pPr>
          </w:p>
          <w:p w14:paraId="3A20CADE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trike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6EE2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8B79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83B6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C664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36609230" w14:textId="77777777">
        <w:trPr>
          <w:trHeight w:val="170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2996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2A0D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DDEF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EFEA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D8E6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Уполномоченный орган/ГИС 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B0D0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23C8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4D0385D8" w14:textId="77777777">
        <w:trPr>
          <w:trHeight w:val="1202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0FCF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3FE8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7A9B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3F30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D4BB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Уполномоченный орган/ГИС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B790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–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00E8" w14:textId="77777777" w:rsidR="008F2BA1" w:rsidRPr="00C13F89" w:rsidRDefault="00B77A5C" w:rsidP="0060191E">
            <w:pPr>
              <w:pStyle w:val="af4"/>
              <w:widowControl w:val="0"/>
              <w:tabs>
                <w:tab w:val="left" w:pos="391"/>
              </w:tabs>
              <w:ind w:left="0"/>
              <w:contextualSpacing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8F2BA1" w:rsidRPr="00C13F89" w14:paraId="562B27C7" w14:textId="77777777">
        <w:trPr>
          <w:trHeight w:val="45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86D6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91A3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0882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4B74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6E05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773B" w14:textId="77777777" w:rsidR="008F2BA1" w:rsidRPr="00C13F89" w:rsidRDefault="00B77A5C" w:rsidP="0060191E">
            <w:pPr>
              <w:widowControl w:val="0"/>
              <w:ind w:right="-91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наличие/отсутствие оснований для отказа в приеме документов, предусмотренных пунктом 2.9 Административного регламента</w:t>
            </w:r>
          </w:p>
          <w:p w14:paraId="4FB0DBDD" w14:textId="77777777" w:rsidR="008F2BA1" w:rsidRPr="00C13F89" w:rsidRDefault="008F2BA1" w:rsidP="0060191E">
            <w:pPr>
              <w:widowControl w:val="0"/>
              <w:ind w:right="-91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876C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6EFD2009" w14:textId="77777777">
        <w:trPr>
          <w:trHeight w:val="300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EC90" w14:textId="77777777" w:rsidR="008F2BA1" w:rsidRPr="00C13F89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Получение сведений посредством СМЭВ</w:t>
            </w:r>
          </w:p>
        </w:tc>
      </w:tr>
      <w:tr w:rsidR="008F2BA1" w:rsidRPr="00C13F89" w14:paraId="7251ED85" w14:textId="77777777">
        <w:trPr>
          <w:trHeight w:val="126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DD4C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пакет зарегистрированных документов, поступивших должностному лицу,</w:t>
            </w:r>
          </w:p>
          <w:p w14:paraId="71B09954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ответственному за предоставление </w:t>
            </w: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муниципальной услуги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1AF0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2090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в день регистрации заявления и документов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F0B4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должностное лицо Уполномоченного органа, ответственное за предоставление муниципальной </w:t>
            </w: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12AA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Уполномоченный орган/ГИС/ СМЭВ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E577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отсутствие документов, необходимых для предоставления муниципальной услуги, находящихся в </w:t>
            </w: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распоряжении государственных органов (организаций)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DAAD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пунктом 2.9 Административного регламента, в том числе с использованием СМЭВ</w:t>
            </w:r>
          </w:p>
        </w:tc>
      </w:tr>
      <w:tr w:rsidR="008F2BA1" w:rsidRPr="00C13F89" w14:paraId="5FD971EC" w14:textId="77777777">
        <w:trPr>
          <w:trHeight w:val="135"/>
        </w:trPr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FCE1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1D6D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C8B2" w14:textId="77777777" w:rsidR="008F2BA1" w:rsidRPr="00C13F89" w:rsidRDefault="00B77A5C" w:rsidP="0060191E">
            <w:pPr>
              <w:widowControl w:val="0"/>
              <w:ind w:right="-178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3 рабочих дня со дня направления межведомст-венного запроса в орган или организацию, предоставляющие документ и информацию, если иные сроки не предусмотрены законодатель-ством РФ и субъекта РФ </w:t>
            </w:r>
          </w:p>
          <w:p w14:paraId="70F8364B" w14:textId="77777777" w:rsidR="008F2BA1" w:rsidRPr="00C13F89" w:rsidRDefault="008F2BA1" w:rsidP="0060191E">
            <w:pPr>
              <w:widowControl w:val="0"/>
              <w:ind w:right="-178"/>
              <w:rPr>
                <w:rFonts w:ascii="Liberation Serif" w:hAnsi="Liberation Serif" w:cs="Liberation Serif"/>
                <w:sz w:val="20"/>
              </w:rPr>
            </w:pPr>
          </w:p>
          <w:p w14:paraId="7D47CF15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51F0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4107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Уполномоченный орган) /ГИС/ СМЭВ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5F0A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F6FE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F2BA1" w:rsidRPr="00C13F89" w14:paraId="3DCC4381" w14:textId="77777777">
        <w:trPr>
          <w:trHeight w:val="523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4A1F" w14:textId="77777777" w:rsidR="008F2BA1" w:rsidRPr="00C13F89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Рассмотрение документов и сведений</w:t>
            </w:r>
          </w:p>
        </w:tc>
      </w:tr>
      <w:tr w:rsidR="008F2BA1" w:rsidRPr="00C13F89" w14:paraId="48528A5F" w14:textId="77777777">
        <w:trPr>
          <w:cantSplit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8733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пакет зарегистрированных документов, поступивших должностному лицу,</w:t>
            </w:r>
          </w:p>
          <w:p w14:paraId="0CBD997B" w14:textId="77777777" w:rsidR="008F2BA1" w:rsidRPr="00C13F89" w:rsidRDefault="00B77A5C" w:rsidP="0060191E">
            <w:pPr>
              <w:widowControl w:val="0"/>
              <w:ind w:left="34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ответственному за предоставление муниципальной услуги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B103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BC2C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1 рабочий день</w:t>
            </w:r>
          </w:p>
          <w:p w14:paraId="0EC3B609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26C7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14:paraId="637B59E9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</w:p>
          <w:p w14:paraId="0E3533A3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</w:p>
          <w:p w14:paraId="2A0AAE96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</w:p>
          <w:p w14:paraId="76D87712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</w:p>
          <w:p w14:paraId="695CF1C9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</w:p>
          <w:p w14:paraId="2DB49CCA" w14:textId="77777777" w:rsidR="008F2BA1" w:rsidRPr="00C13F89" w:rsidRDefault="008F2BA1" w:rsidP="0060191E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B306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Уполномоченный орган) / 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A526" w14:textId="77777777" w:rsidR="008F2BA1" w:rsidRPr="00C13F89" w:rsidRDefault="00B77A5C" w:rsidP="0060191E">
            <w:pPr>
              <w:widowControl w:val="0"/>
              <w:ind w:right="-233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основания отказа в предоставлении муниципальной услуги, предусмотренные пунктом 2.16 Административного регламента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96F1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проект результата предоставления муниципальной услуги по форме, приведенной в приложении № к Административному регламенту</w:t>
            </w:r>
          </w:p>
        </w:tc>
      </w:tr>
      <w:tr w:rsidR="008F2BA1" w:rsidRPr="00C13F89" w14:paraId="25DD5DC7" w14:textId="77777777">
        <w:trPr>
          <w:trHeight w:val="459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2ACA" w14:textId="77777777" w:rsidR="008F2BA1" w:rsidRPr="00C13F89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Принятие решения</w:t>
            </w:r>
          </w:p>
        </w:tc>
      </w:tr>
      <w:tr w:rsidR="008F2BA1" w:rsidRPr="00C13F89" w14:paraId="5ADAEAD7" w14:textId="77777777">
        <w:trPr>
          <w:trHeight w:val="2175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5F54" w14:textId="77777777" w:rsidR="008F2BA1" w:rsidRPr="00C13F89" w:rsidRDefault="00B77A5C" w:rsidP="0060191E">
            <w:pPr>
              <w:widowControl w:val="0"/>
              <w:ind w:left="34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проект результата предоставления муниципальной услуги по форме согласно приложению № к Административному регламенту</w:t>
            </w:r>
          </w:p>
          <w:p w14:paraId="574CF0A8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4063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14:paraId="06E7EA43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CD15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1 рабочий день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4FB6" w14:textId="77777777" w:rsidR="008F2BA1" w:rsidRPr="00C13F89" w:rsidRDefault="00B77A5C" w:rsidP="0060191E">
            <w:pPr>
              <w:widowControl w:val="0"/>
              <w:ind w:right="-108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14:paraId="06C8AB9F" w14:textId="77777777" w:rsidR="008F2BA1" w:rsidRPr="00C13F89" w:rsidRDefault="00B77A5C" w:rsidP="0060191E">
            <w:pPr>
              <w:widowControl w:val="0"/>
              <w:ind w:right="-108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B692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Уполномоченный орган) / ГИС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E7A3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–</w:t>
            </w:r>
          </w:p>
          <w:p w14:paraId="755747EE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6F12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Результат предоставления муниципальной услуги по форме, приведенной в приложении № 1 и № 2 </w:t>
            </w:r>
            <w:r w:rsidRPr="00C13F89">
              <w:rPr>
                <w:rFonts w:ascii="Liberation Serif" w:hAnsi="Liberation Serif" w:cs="Liberation Serif"/>
                <w:sz w:val="20"/>
              </w:rPr>
              <w:br/>
              <w:t>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14:paraId="3E04D7E3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35B83B63" w14:textId="77777777">
        <w:trPr>
          <w:trHeight w:val="1269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2FF8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0C38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14:paraId="55FA92FD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  <w:p w14:paraId="08E5DB2A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9945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E30D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54A5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1F80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3829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</w:tr>
      <w:tr w:rsidR="008F2BA1" w:rsidRPr="00C13F89" w14:paraId="43787864" w14:textId="77777777">
        <w:trPr>
          <w:trHeight w:val="420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0B2B" w14:textId="77777777" w:rsidR="008F2BA1" w:rsidRPr="00C13F89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Выдача результата </w:t>
            </w:r>
          </w:p>
        </w:tc>
      </w:tr>
      <w:tr w:rsidR="008F2BA1" w:rsidRPr="00C13F89" w14:paraId="1AEE426C" w14:textId="77777777">
        <w:trPr>
          <w:trHeight w:val="3900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7342" w14:textId="77777777" w:rsidR="008F2BA1" w:rsidRPr="00C13F89" w:rsidRDefault="00B77A5C" w:rsidP="0060191E">
            <w:pPr>
              <w:widowControl w:val="0"/>
              <w:ind w:left="34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B081" w14:textId="77777777" w:rsidR="008F2BA1" w:rsidRPr="00C13F89" w:rsidRDefault="00B77A5C" w:rsidP="0060191E">
            <w:pPr>
              <w:widowControl w:val="0"/>
              <w:ind w:left="32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Регистрация результата предоставления муниципальной услуги </w:t>
            </w:r>
          </w:p>
          <w:p w14:paraId="6EB0EC59" w14:textId="77777777" w:rsidR="008F2BA1" w:rsidRPr="00C13F89" w:rsidRDefault="008F2BA1" w:rsidP="0060191E">
            <w:pPr>
              <w:widowControl w:val="0"/>
              <w:ind w:left="32"/>
              <w:rPr>
                <w:rFonts w:ascii="Liberation Serif" w:hAnsi="Liberation Serif" w:cs="Liberation Serif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07F9" w14:textId="77777777" w:rsidR="008F2BA1" w:rsidRPr="00C13F89" w:rsidRDefault="00B77A5C" w:rsidP="0060191E">
            <w:pPr>
              <w:widowControl w:val="0"/>
              <w:ind w:right="-133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95D3" w14:textId="77777777" w:rsidR="008F2BA1" w:rsidRPr="00C13F89" w:rsidRDefault="00B77A5C" w:rsidP="0060191E">
            <w:pPr>
              <w:widowControl w:val="0"/>
              <w:ind w:left="28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AC98" w14:textId="77777777" w:rsidR="008F2BA1" w:rsidRPr="00C13F89" w:rsidRDefault="00B77A5C" w:rsidP="0060191E">
            <w:pPr>
              <w:widowControl w:val="0"/>
              <w:ind w:left="-108" w:right="-108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Уполномоченный орган) / 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479E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50BC" w14:textId="77777777" w:rsidR="008F2BA1" w:rsidRPr="00C13F89" w:rsidRDefault="00B77A5C" w:rsidP="0060191E">
            <w:pPr>
              <w:widowControl w:val="0"/>
              <w:ind w:left="47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8F2BA1" w:rsidRPr="00C13F89" w14:paraId="5857ABC5" w14:textId="77777777">
        <w:trPr>
          <w:trHeight w:val="809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E21B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FA7B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Направление в МФЦ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</w:t>
            </w: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подписью уполномоченного должностного лица Уполномоченного органа</w:t>
            </w:r>
          </w:p>
          <w:p w14:paraId="3AB1FDE7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49C1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в сроки, установленные соглашением о взаимодействии между Уполномоченн</w:t>
            </w: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ым органом и МФЦ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4BDA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C2C2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Уполномоченный орган) / АИС МФЦ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8123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Указание заявителем в Запросе способа выдачи результата муниципальной услуги в МФЦ, а </w:t>
            </w: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>также подача Запроса через МФЦ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14CE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 xml:space="preserve">выдача результата муниципальной услуги заявителю в форме бумажного документа, подтверждающего содержание электронного </w:t>
            </w:r>
            <w:r w:rsidRPr="00C13F89">
              <w:rPr>
                <w:rFonts w:ascii="Liberation Serif" w:hAnsi="Liberation Serif" w:cs="Liberation Serif"/>
                <w:sz w:val="20"/>
              </w:rPr>
              <w:lastRenderedPageBreak/>
              <w:t xml:space="preserve">документа, заверенного печатью МФЦ; </w:t>
            </w:r>
          </w:p>
          <w:p w14:paraId="036BC455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внесение сведений в ГИС о выдаче результата муниципальной услуги</w:t>
            </w:r>
          </w:p>
        </w:tc>
      </w:tr>
      <w:tr w:rsidR="008F2BA1" w:rsidRPr="00C13F89" w14:paraId="0B069F03" w14:textId="77777777">
        <w:trPr>
          <w:trHeight w:val="243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9BEE" w14:textId="77777777" w:rsidR="008F2BA1" w:rsidRPr="00C13F89" w:rsidRDefault="008F2BA1" w:rsidP="006019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BA7F" w14:textId="77777777" w:rsidR="008F2BA1" w:rsidRPr="00C13F89" w:rsidRDefault="00B77A5C" w:rsidP="0060191E">
            <w:pPr>
              <w:widowControl w:val="0"/>
              <w:ind w:left="32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8D74" w14:textId="77777777" w:rsidR="008F2BA1" w:rsidRPr="00C13F89" w:rsidRDefault="00B77A5C" w:rsidP="0060191E">
            <w:pPr>
              <w:widowControl w:val="0"/>
              <w:ind w:right="-133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6398" w14:textId="77777777" w:rsidR="008F2BA1" w:rsidRPr="00C13F89" w:rsidRDefault="00B77A5C" w:rsidP="0060191E">
            <w:pPr>
              <w:widowControl w:val="0"/>
              <w:ind w:left="28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B0DC" w14:textId="77777777" w:rsidR="008F2BA1" w:rsidRPr="00C13F89" w:rsidRDefault="00B77A5C" w:rsidP="0060191E">
            <w:pPr>
              <w:widowControl w:val="0"/>
              <w:ind w:left="28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BE50" w14:textId="77777777" w:rsidR="008F2BA1" w:rsidRPr="00C13F89" w:rsidRDefault="008F2BA1" w:rsidP="0060191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ED75" w14:textId="77777777" w:rsidR="008F2BA1" w:rsidRPr="00C13F89" w:rsidRDefault="00B77A5C" w:rsidP="0060191E">
            <w:pPr>
              <w:widowControl w:val="0"/>
              <w:jc w:val="both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8F2BA1" w:rsidRPr="00C13F89" w14:paraId="109320CC" w14:textId="77777777">
        <w:trPr>
          <w:trHeight w:val="243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F329" w14:textId="77777777" w:rsidR="008F2BA1" w:rsidRPr="00C13F89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Внесение результата муниципальной услуги в реестр решений</w:t>
            </w:r>
          </w:p>
        </w:tc>
      </w:tr>
      <w:tr w:rsidR="008F2BA1" w:rsidRPr="00C13F89" w14:paraId="34F5B568" w14:textId="77777777">
        <w:trPr>
          <w:trHeight w:val="355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EEB9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2D62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044F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2044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BB2E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8B74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E6BE" w14:textId="77777777" w:rsidR="008F2BA1" w:rsidRPr="00C13F89" w:rsidRDefault="00B77A5C" w:rsidP="0060191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 w:rsidRPr="00C13F89">
              <w:rPr>
                <w:rFonts w:ascii="Liberation Serif" w:hAnsi="Liberation Serif" w:cs="Liberation Serif"/>
                <w:sz w:val="20"/>
              </w:rPr>
              <w:t xml:space="preserve">Результат предоставления муниципальной услуги, указанный в пункте 2.5 Административного регламента внесен в реестр </w:t>
            </w:r>
          </w:p>
        </w:tc>
      </w:tr>
    </w:tbl>
    <w:p w14:paraId="513D1AF7" w14:textId="77777777" w:rsidR="008F2BA1" w:rsidRPr="00C13F89" w:rsidRDefault="008F2BA1" w:rsidP="0060191E">
      <w:pPr>
        <w:widowControl w:val="0"/>
        <w:rPr>
          <w:rFonts w:ascii="Liberation Serif" w:hAnsi="Liberation Serif" w:cs="Liberation Serif"/>
          <w:sz w:val="20"/>
        </w:rPr>
      </w:pPr>
    </w:p>
    <w:sectPr w:rsidR="008F2BA1" w:rsidRPr="00C13F89">
      <w:headerReference w:type="default" r:id="rId12"/>
      <w:headerReference w:type="first" r:id="rId13"/>
      <w:pgSz w:w="16838" w:h="11906" w:orient="landscape"/>
      <w:pgMar w:top="567" w:right="678" w:bottom="1134" w:left="1134" w:header="425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0A797" w14:textId="77777777" w:rsidR="00ED546A" w:rsidRDefault="00ED546A">
      <w:r>
        <w:separator/>
      </w:r>
    </w:p>
  </w:endnote>
  <w:endnote w:type="continuationSeparator" w:id="0">
    <w:p w14:paraId="328C6488" w14:textId="77777777" w:rsidR="00ED546A" w:rsidRDefault="00ED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ndar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E7F78" w14:textId="77777777" w:rsidR="00ED546A" w:rsidRDefault="00ED546A">
      <w:r>
        <w:separator/>
      </w:r>
    </w:p>
  </w:footnote>
  <w:footnote w:type="continuationSeparator" w:id="0">
    <w:p w14:paraId="64EDE2F5" w14:textId="77777777" w:rsidR="00ED546A" w:rsidRDefault="00ED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676745"/>
      <w:docPartObj>
        <w:docPartGallery w:val="Page Numbers (Top of Page)"/>
        <w:docPartUnique/>
      </w:docPartObj>
    </w:sdtPr>
    <w:sdtEndPr/>
    <w:sdtContent>
      <w:p w14:paraId="466883CC" w14:textId="7896F76A" w:rsidR="00ED6CB5" w:rsidRDefault="00ED6CB5">
        <w:pPr>
          <w:pStyle w:val="af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93C">
          <w:rPr>
            <w:noProof/>
          </w:rPr>
          <w:t>2</w:t>
        </w:r>
        <w:r>
          <w:fldChar w:fldCharType="end"/>
        </w:r>
      </w:p>
    </w:sdtContent>
  </w:sdt>
  <w:p w14:paraId="0A596E05" w14:textId="77777777" w:rsidR="00ED6CB5" w:rsidRDefault="00ED6CB5">
    <w:pPr>
      <w:pStyle w:val="aff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4CF73" w14:textId="3B5EAB72" w:rsidR="00ED6CB5" w:rsidRDefault="00ED6CB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FF093C">
      <w:rPr>
        <w:noProof/>
      </w:rPr>
      <w:t>10</w:t>
    </w:r>
    <w:r>
      <w:fldChar w:fldCharType="end"/>
    </w:r>
  </w:p>
  <w:p w14:paraId="32B73CEE" w14:textId="77777777" w:rsidR="00ED6CB5" w:rsidRDefault="00ED6CB5">
    <w:pPr>
      <w:pStyle w:val="affb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2A67BB" wp14:editId="71DA441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D738B1C" w14:textId="77777777" w:rsidR="00ED6CB5" w:rsidRDefault="00ED6CB5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C2A67BB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.05pt;width:6.05pt;height:13.8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" stroked="f">
              <v:fill opacity="0"/>
              <v:textbox style="mso-fit-shape-to-text:t" inset="0,0,0,0">
                <w:txbxContent>
                  <w:p w14:paraId="5D738B1C" w14:textId="77777777" w:rsidR="00AF590A" w:rsidRDefault="00AF590A"/>
                </w:txbxContent>
              </v:textbox>
              <w10:wrap type="square" anchorx="margin"/>
            </v:shape>
          </w:pict>
        </mc:Fallback>
      </mc:AlternateContent>
    </w:r>
  </w:p>
  <w:p w14:paraId="3AA93B3F" w14:textId="77777777" w:rsidR="00ED6CB5" w:rsidRDefault="00ED6CB5">
    <w:pPr>
      <w:pStyle w:val="aff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370E" w14:textId="77777777" w:rsidR="00ED6CB5" w:rsidRDefault="00ED6CB5">
    <w:pPr>
      <w:pStyle w:val="af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F5A"/>
    <w:multiLevelType w:val="hybridMultilevel"/>
    <w:tmpl w:val="2D880C7E"/>
    <w:lvl w:ilvl="0" w:tplc="AB28CEAE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 w:tplc="71EE2D1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plc="20C8E03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plc="24F07FE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plc="48065B6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plc="2D24337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plc="29C4B63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plc="7CD0D06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plc="3862548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13E748CA"/>
    <w:multiLevelType w:val="multilevel"/>
    <w:tmpl w:val="877AC2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4667DD"/>
    <w:multiLevelType w:val="hybridMultilevel"/>
    <w:tmpl w:val="B99C2202"/>
    <w:lvl w:ilvl="0" w:tplc="EAFC8C1A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4CAE2BD6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2878C92C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51F8151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6B6A5856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3C84145E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973A2E9A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2ED4F20C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57442EEC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34CA7061"/>
    <w:multiLevelType w:val="multilevel"/>
    <w:tmpl w:val="BA969E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F8E776F"/>
    <w:multiLevelType w:val="hybridMultilevel"/>
    <w:tmpl w:val="7026F874"/>
    <w:lvl w:ilvl="0" w:tplc="3754FF2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8980C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E8BB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04483A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5740B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F831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96BB9C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E58EFA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63495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4E7BC3"/>
    <w:multiLevelType w:val="hybridMultilevel"/>
    <w:tmpl w:val="95E61C9A"/>
    <w:lvl w:ilvl="0" w:tplc="A030F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E2A3E">
      <w:start w:val="1"/>
      <w:numFmt w:val="lowerLetter"/>
      <w:lvlText w:val="%2."/>
      <w:lvlJc w:val="left"/>
      <w:pPr>
        <w:ind w:left="1440" w:hanging="360"/>
      </w:pPr>
    </w:lvl>
    <w:lvl w:ilvl="2" w:tplc="EB444F90">
      <w:start w:val="1"/>
      <w:numFmt w:val="lowerRoman"/>
      <w:lvlText w:val="%3."/>
      <w:lvlJc w:val="right"/>
      <w:pPr>
        <w:ind w:left="2160" w:hanging="180"/>
      </w:pPr>
    </w:lvl>
    <w:lvl w:ilvl="3" w:tplc="CAFCD9AA">
      <w:start w:val="1"/>
      <w:numFmt w:val="decimal"/>
      <w:lvlText w:val="%4."/>
      <w:lvlJc w:val="left"/>
      <w:pPr>
        <w:ind w:left="2880" w:hanging="360"/>
      </w:pPr>
    </w:lvl>
    <w:lvl w:ilvl="4" w:tplc="DAD019E6">
      <w:start w:val="1"/>
      <w:numFmt w:val="lowerLetter"/>
      <w:lvlText w:val="%5."/>
      <w:lvlJc w:val="left"/>
      <w:pPr>
        <w:ind w:left="3600" w:hanging="360"/>
      </w:pPr>
    </w:lvl>
    <w:lvl w:ilvl="5" w:tplc="F7D08570">
      <w:start w:val="1"/>
      <w:numFmt w:val="lowerRoman"/>
      <w:lvlText w:val="%6."/>
      <w:lvlJc w:val="right"/>
      <w:pPr>
        <w:ind w:left="4320" w:hanging="180"/>
      </w:pPr>
    </w:lvl>
    <w:lvl w:ilvl="6" w:tplc="A2ECE45C">
      <w:start w:val="1"/>
      <w:numFmt w:val="decimal"/>
      <w:lvlText w:val="%7."/>
      <w:lvlJc w:val="left"/>
      <w:pPr>
        <w:ind w:left="5040" w:hanging="360"/>
      </w:pPr>
    </w:lvl>
    <w:lvl w:ilvl="7" w:tplc="509A74D6">
      <w:start w:val="1"/>
      <w:numFmt w:val="lowerLetter"/>
      <w:lvlText w:val="%8."/>
      <w:lvlJc w:val="left"/>
      <w:pPr>
        <w:ind w:left="5760" w:hanging="360"/>
      </w:pPr>
    </w:lvl>
    <w:lvl w:ilvl="8" w:tplc="97FC42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F7719"/>
    <w:multiLevelType w:val="multilevel"/>
    <w:tmpl w:val="B80A0C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61012FA"/>
    <w:multiLevelType w:val="multilevel"/>
    <w:tmpl w:val="BCC8F3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311F9C"/>
    <w:multiLevelType w:val="multilevel"/>
    <w:tmpl w:val="57DC0B4E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9" w15:restartNumberingAfterBreak="0">
    <w:nsid w:val="56C9193E"/>
    <w:multiLevelType w:val="multilevel"/>
    <w:tmpl w:val="240685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5105461"/>
    <w:multiLevelType w:val="multilevel"/>
    <w:tmpl w:val="CEF87E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A1"/>
    <w:rsid w:val="000159C3"/>
    <w:rsid w:val="00034821"/>
    <w:rsid w:val="00062601"/>
    <w:rsid w:val="00076CD8"/>
    <w:rsid w:val="001E2426"/>
    <w:rsid w:val="001F2AC8"/>
    <w:rsid w:val="00203ACB"/>
    <w:rsid w:val="002371AE"/>
    <w:rsid w:val="00304B7D"/>
    <w:rsid w:val="00337E14"/>
    <w:rsid w:val="00344515"/>
    <w:rsid w:val="003F7E1D"/>
    <w:rsid w:val="00435520"/>
    <w:rsid w:val="004476C9"/>
    <w:rsid w:val="00453032"/>
    <w:rsid w:val="0048151B"/>
    <w:rsid w:val="00557782"/>
    <w:rsid w:val="005B324F"/>
    <w:rsid w:val="005B416E"/>
    <w:rsid w:val="0060191E"/>
    <w:rsid w:val="00611AF9"/>
    <w:rsid w:val="006A53C6"/>
    <w:rsid w:val="006E7ABA"/>
    <w:rsid w:val="006F2DDB"/>
    <w:rsid w:val="007169F8"/>
    <w:rsid w:val="007377FD"/>
    <w:rsid w:val="00791ED4"/>
    <w:rsid w:val="00796C47"/>
    <w:rsid w:val="008024E8"/>
    <w:rsid w:val="00821F6F"/>
    <w:rsid w:val="00866D3E"/>
    <w:rsid w:val="008748E6"/>
    <w:rsid w:val="00890863"/>
    <w:rsid w:val="008F2BA1"/>
    <w:rsid w:val="00931C15"/>
    <w:rsid w:val="00952327"/>
    <w:rsid w:val="00971D30"/>
    <w:rsid w:val="00997C04"/>
    <w:rsid w:val="009F4F02"/>
    <w:rsid w:val="00A20DBB"/>
    <w:rsid w:val="00AF590A"/>
    <w:rsid w:val="00B00E73"/>
    <w:rsid w:val="00B2338A"/>
    <w:rsid w:val="00B5706D"/>
    <w:rsid w:val="00B77A5C"/>
    <w:rsid w:val="00BF6986"/>
    <w:rsid w:val="00C13F89"/>
    <w:rsid w:val="00C16033"/>
    <w:rsid w:val="00DB717D"/>
    <w:rsid w:val="00DE7A91"/>
    <w:rsid w:val="00ED546A"/>
    <w:rsid w:val="00ED6CB5"/>
    <w:rsid w:val="00F021FF"/>
    <w:rsid w:val="00F16535"/>
    <w:rsid w:val="00F4748D"/>
    <w:rsid w:val="00F779AC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A3D8"/>
  <w15:docId w15:val="{A821ACC1-2BC3-4567-8685-35DCDB43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0"/>
    <w:link w:val="11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customStyle="1" w:styleId="13">
    <w:name w:val="Текст сноски Знак1"/>
    <w:link w:val="a6"/>
    <w:uiPriority w:val="99"/>
    <w:rPr>
      <w:sz w:val="18"/>
    </w:rPr>
  </w:style>
  <w:style w:type="character" w:styleId="a7">
    <w:name w:val="footnote reference"/>
    <w:basedOn w:val="a1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8">
    <w:name w:val="endnote reference"/>
    <w:basedOn w:val="a1"/>
    <w:uiPriority w:val="99"/>
    <w:semiHidden/>
    <w:unhideWhenUsed/>
    <w:rPr>
      <w:vertAlign w:val="superscript"/>
    </w:r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  <w:rPr>
      <w:rFonts w:ascii="Times New Roman" w:hAnsi="Times New Roman"/>
      <w:color w:val="000000"/>
      <w:spacing w:val="0"/>
      <w:sz w:val="20"/>
    </w:rPr>
  </w:style>
  <w:style w:type="paragraph" w:customStyle="1" w:styleId="ab">
    <w:name w:val="Тема примечания Знак"/>
    <w:link w:val="ac"/>
    <w:rPr>
      <w:b/>
      <w:sz w:val="24"/>
    </w:rPr>
  </w:style>
  <w:style w:type="character" w:customStyle="1" w:styleId="ac">
    <w:name w:val="Тема примечания Знак"/>
    <w:link w:val="ab"/>
    <w:rPr>
      <w:rFonts w:ascii="Times New Roman" w:hAnsi="Times New Roman"/>
      <w:b/>
      <w:color w:val="000000"/>
      <w:spacing w:val="0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  <w:rPr>
      <w:rFonts w:ascii="Times New Roman" w:hAnsi="Times New Roman"/>
      <w:color w:val="000000"/>
      <w:spacing w:val="0"/>
      <w:sz w:val="20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  <w:rPr>
      <w:rFonts w:ascii="Times New Roman" w:hAnsi="Times New Roman"/>
      <w:color w:val="000000"/>
      <w:spacing w:val="0"/>
      <w:sz w:val="20"/>
    </w:rPr>
  </w:style>
  <w:style w:type="paragraph" w:styleId="ad">
    <w:name w:val="annotation text"/>
    <w:link w:val="14"/>
  </w:style>
  <w:style w:type="character" w:customStyle="1" w:styleId="15">
    <w:name w:val="Текст примечания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ae">
    <w:name w:val="МУ Обычный стиль"/>
    <w:basedOn w:val="a"/>
    <w:link w:val="a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f">
    <w:name w:val="МУ Обычный стиль"/>
    <w:basedOn w:val="10"/>
    <w:link w:val="ae"/>
    <w:rPr>
      <w:rFonts w:ascii="Times New Roman" w:hAnsi="Times New Roman"/>
      <w:color w:val="000000"/>
      <w:spacing w:val="0"/>
      <w:sz w:val="28"/>
      <w:highlight w:val="white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customStyle="1" w:styleId="P16">
    <w:name w:val="P16"/>
    <w:link w:val="P160"/>
    <w:rPr>
      <w:b/>
    </w:rPr>
  </w:style>
  <w:style w:type="character" w:customStyle="1" w:styleId="P160">
    <w:name w:val="P16"/>
    <w:link w:val="P16"/>
    <w:rPr>
      <w:b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  <w:color w:val="000000"/>
      <w:spacing w:val="0"/>
      <w:sz w:val="20"/>
    </w:rPr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P59">
    <w:name w:val="P59"/>
    <w:basedOn w:val="a"/>
    <w:link w:val="P590"/>
    <w:pPr>
      <w:widowControl w:val="0"/>
      <w:jc w:val="center"/>
    </w:pPr>
  </w:style>
  <w:style w:type="character" w:customStyle="1" w:styleId="P590">
    <w:name w:val="P59"/>
    <w:basedOn w:val="10"/>
    <w:link w:val="P59"/>
    <w:rPr>
      <w:rFonts w:ascii="Times New Roman" w:hAnsi="Times New Roman"/>
      <w:color w:val="000000"/>
      <w:spacing w:val="0"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  <w:rPr>
      <w:rFonts w:ascii="Times New Roman" w:hAnsi="Times New Roman"/>
      <w:color w:val="000000"/>
      <w:spacing w:val="0"/>
      <w:sz w:val="20"/>
    </w:rPr>
  </w:style>
  <w:style w:type="paragraph" w:customStyle="1" w:styleId="af0">
    <w:name w:val="Посещённая гиперссылка"/>
    <w:link w:val="af1"/>
    <w:rPr>
      <w:color w:val="800080"/>
      <w:u w:val="single"/>
    </w:rPr>
  </w:style>
  <w:style w:type="character" w:customStyle="1" w:styleId="af1">
    <w:name w:val="Посещённая гиперссылка"/>
    <w:link w:val="af0"/>
    <w:rPr>
      <w:color w:val="800080"/>
      <w:u w:val="single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  <w:rPr>
      <w:rFonts w:ascii="Times New Roman" w:hAnsi="Times New Roman"/>
      <w:color w:val="000000"/>
      <w:spacing w:val="0"/>
      <w:sz w:val="20"/>
    </w:rPr>
  </w:style>
  <w:style w:type="paragraph" w:customStyle="1" w:styleId="WW8Num36z5">
    <w:name w:val="WW8Num36z5"/>
    <w:link w:val="WW8Num36z50"/>
  </w:style>
  <w:style w:type="character" w:customStyle="1" w:styleId="WW8Num36z50">
    <w:name w:val="WW8Num36z5"/>
    <w:link w:val="WW8Num36z5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styleId="26">
    <w:name w:val="Body Text Indent 2"/>
    <w:basedOn w:val="a"/>
    <w:link w:val="210"/>
    <w:pPr>
      <w:spacing w:after="120" w:line="480" w:lineRule="auto"/>
      <w:ind w:left="283"/>
    </w:pPr>
  </w:style>
  <w:style w:type="character" w:customStyle="1" w:styleId="211">
    <w:name w:val="Основной текст с отступом 21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  <w:rPr>
      <w:rFonts w:ascii="Times New Roman" w:hAnsi="Times New Roman"/>
      <w:color w:val="000000"/>
      <w:spacing w:val="0"/>
      <w:sz w:val="20"/>
    </w:rPr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  <w:rPr>
      <w:rFonts w:ascii="Times New Roman" w:hAnsi="Times New Roman"/>
      <w:color w:val="000000"/>
      <w:spacing w:val="0"/>
      <w:sz w:val="20"/>
    </w:rPr>
  </w:style>
  <w:style w:type="paragraph" w:customStyle="1" w:styleId="af2">
    <w:name w:val="Содержимое таблицы"/>
    <w:basedOn w:val="a"/>
    <w:link w:val="af3"/>
    <w:pPr>
      <w:widowControl w:val="0"/>
    </w:pPr>
  </w:style>
  <w:style w:type="character" w:customStyle="1" w:styleId="af3">
    <w:name w:val="Содержимое таблицы"/>
    <w:basedOn w:val="10"/>
    <w:link w:val="af2"/>
    <w:rPr>
      <w:rFonts w:ascii="Times New Roman" w:hAnsi="Times New Roman"/>
      <w:color w:val="000000"/>
      <w:spacing w:val="0"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  <w:rPr>
      <w:rFonts w:ascii="Times New Roman" w:hAnsi="Times New Roman"/>
      <w:color w:val="000000"/>
      <w:spacing w:val="0"/>
      <w:sz w:val="20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  <w:rPr>
      <w:rFonts w:ascii="Times New Roman" w:hAnsi="Times New Roman"/>
      <w:color w:val="000000"/>
      <w:spacing w:val="0"/>
      <w:sz w:val="20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styleId="af4">
    <w:name w:val="List Paragraph"/>
    <w:basedOn w:val="a"/>
    <w:link w:val="16"/>
    <w:pPr>
      <w:ind w:left="720"/>
    </w:pPr>
  </w:style>
  <w:style w:type="character" w:customStyle="1" w:styleId="17">
    <w:name w:val="Абзац списка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  <w:rPr>
      <w:rFonts w:ascii="Times New Roman" w:hAnsi="Times New Roman"/>
      <w:color w:val="000000"/>
      <w:spacing w:val="0"/>
      <w:sz w:val="20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af5">
    <w:name w:val="Текст выноски Знак"/>
    <w:link w:val="af6"/>
    <w:rPr>
      <w:rFonts w:ascii="Tahoma" w:hAnsi="Tahoma"/>
      <w:sz w:val="16"/>
    </w:rPr>
  </w:style>
  <w:style w:type="character" w:customStyle="1" w:styleId="af6">
    <w:name w:val="Текст выноски Знак"/>
    <w:link w:val="af5"/>
    <w:rPr>
      <w:rFonts w:ascii="Tahoma" w:hAnsi="Tahoma"/>
      <w:sz w:val="16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  <w:rPr>
      <w:rFonts w:ascii="Times New Roman" w:hAnsi="Times New Roman"/>
      <w:color w:val="000000"/>
      <w:spacing w:val="0"/>
      <w:sz w:val="20"/>
    </w:rPr>
  </w:style>
  <w:style w:type="paragraph" w:customStyle="1" w:styleId="af7">
    <w:name w:val="Обычный (веб) Знак"/>
    <w:link w:val="af8"/>
    <w:rPr>
      <w:sz w:val="24"/>
    </w:rPr>
  </w:style>
  <w:style w:type="character" w:customStyle="1" w:styleId="af8">
    <w:name w:val="Обычный (веб) Знак"/>
    <w:link w:val="af7"/>
    <w:rPr>
      <w:color w:val="000000"/>
      <w:sz w:val="24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  <w:rPr>
      <w:rFonts w:ascii="Times New Roman" w:hAnsi="Times New Roman"/>
      <w:color w:val="000000"/>
      <w:spacing w:val="0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rPr>
      <w:rFonts w:ascii="Times New Roman" w:hAnsi="Times New Roman"/>
      <w:color w:val="000000"/>
      <w:spacing w:val="0"/>
      <w:sz w:val="20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  <w:rPr>
      <w:rFonts w:ascii="Times New Roman" w:hAnsi="Times New Roman"/>
      <w:color w:val="000000"/>
      <w:spacing w:val="0"/>
      <w:sz w:val="20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  <w:rPr>
      <w:rFonts w:ascii="Times New Roman" w:hAnsi="Times New Roman"/>
      <w:color w:val="000000"/>
      <w:spacing w:val="0"/>
      <w:sz w:val="20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  <w:rPr>
      <w:rFonts w:ascii="Times New Roman" w:hAnsi="Times New Roman"/>
      <w:color w:val="000000"/>
      <w:spacing w:val="0"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  <w:color w:val="000000"/>
      <w:spacing w:val="0"/>
      <w:sz w:val="20"/>
    </w:rPr>
  </w:style>
  <w:style w:type="paragraph" w:customStyle="1" w:styleId="T3">
    <w:name w:val="T3"/>
    <w:link w:val="T30"/>
    <w:rPr>
      <w:sz w:val="24"/>
    </w:rPr>
  </w:style>
  <w:style w:type="character" w:customStyle="1" w:styleId="T30">
    <w:name w:val="T3"/>
    <w:link w:val="T3"/>
    <w:rPr>
      <w:sz w:val="24"/>
    </w:rPr>
  </w:style>
  <w:style w:type="paragraph" w:customStyle="1" w:styleId="18">
    <w:name w:val="Выделение1"/>
    <w:rPr>
      <w:i/>
    </w:rPr>
  </w:style>
  <w:style w:type="character" w:styleId="af9">
    <w:name w:val="Emphasis"/>
    <w:link w:val="27"/>
    <w:rPr>
      <w:rFonts w:ascii="Times New Roman" w:hAnsi="Times New Roman"/>
      <w:i/>
      <w:color w:val="000000"/>
      <w:spacing w:val="0"/>
      <w:sz w:val="20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2z2">
    <w:name w:val="WW8Num32z2"/>
    <w:link w:val="WW8Num32z20"/>
    <w:rPr>
      <w:rFonts w:ascii="Symbol" w:hAnsi="Symbol"/>
    </w:rPr>
  </w:style>
  <w:style w:type="character" w:customStyle="1" w:styleId="WW8Num32z20">
    <w:name w:val="WW8Num32z2"/>
    <w:link w:val="WW8Num32z2"/>
    <w:rPr>
      <w:rFonts w:ascii="Symbol" w:hAnsi="Symbol"/>
      <w:color w:val="000000"/>
      <w:spacing w:val="0"/>
      <w:sz w:val="20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  <w:rPr>
      <w:rFonts w:ascii="Times New Roman" w:hAnsi="Times New Roman"/>
      <w:color w:val="000000"/>
      <w:spacing w:val="0"/>
      <w:sz w:val="20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8z2">
    <w:name w:val="WW8Num18z2"/>
    <w:link w:val="WW8Num18z20"/>
    <w:rPr>
      <w:sz w:val="28"/>
    </w:rPr>
  </w:style>
  <w:style w:type="character" w:customStyle="1" w:styleId="WW8Num18z20">
    <w:name w:val="WW8Num18z2"/>
    <w:link w:val="WW8Num18z2"/>
    <w:rPr>
      <w:sz w:val="28"/>
    </w:rPr>
  </w:style>
  <w:style w:type="paragraph" w:customStyle="1" w:styleId="WW8Num39z0">
    <w:name w:val="WW8Num39z0"/>
    <w:link w:val="WW8Num39z00"/>
    <w:rPr>
      <w:rFonts w:ascii="Symbol" w:hAnsi="Symbol"/>
    </w:rPr>
  </w:style>
  <w:style w:type="character" w:customStyle="1" w:styleId="WW8Num39z00">
    <w:name w:val="WW8Num39z0"/>
    <w:link w:val="WW8Num39z0"/>
    <w:rPr>
      <w:rFonts w:ascii="Symbol" w:hAnsi="Symbol"/>
      <w:color w:val="000000"/>
      <w:spacing w:val="0"/>
      <w:sz w:val="20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39z2">
    <w:name w:val="WW8Num39z2"/>
    <w:link w:val="WW8Num39z20"/>
    <w:rPr>
      <w:rFonts w:ascii="Wingdings" w:hAnsi="Wingdings"/>
    </w:rPr>
  </w:style>
  <w:style w:type="character" w:customStyle="1" w:styleId="WW8Num39z20">
    <w:name w:val="WW8Num39z2"/>
    <w:link w:val="WW8Num39z2"/>
    <w:rPr>
      <w:rFonts w:ascii="Wingdings" w:hAnsi="Wingdings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  <w:rPr>
      <w:rFonts w:ascii="Times New Roman" w:hAnsi="Times New Roman"/>
      <w:color w:val="000000"/>
      <w:spacing w:val="0"/>
      <w:sz w:val="20"/>
    </w:rPr>
  </w:style>
  <w:style w:type="paragraph" w:customStyle="1" w:styleId="WW8Num36z51">
    <w:name w:val="WW8Num36z5"/>
    <w:link w:val="WW8Num36z52"/>
  </w:style>
  <w:style w:type="character" w:customStyle="1" w:styleId="WW8Num36z52">
    <w:name w:val="WW8Num36z5"/>
    <w:link w:val="WW8Num36z51"/>
    <w:rPr>
      <w:rFonts w:ascii="Times New Roman" w:hAnsi="Times New Roman"/>
      <w:color w:val="000000"/>
      <w:spacing w:val="0"/>
      <w:sz w:val="20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19">
    <w:name w:val="Основной шрифт абзаца1"/>
  </w:style>
  <w:style w:type="paragraph" w:customStyle="1" w:styleId="WW8Num40z6">
    <w:name w:val="WW8Num40z6"/>
    <w:link w:val="WW8Num40z60"/>
  </w:style>
  <w:style w:type="character" w:customStyle="1" w:styleId="WW8Num40z60">
    <w:name w:val="WW8Num40z6"/>
    <w:link w:val="WW8Num40z6"/>
  </w:style>
  <w:style w:type="paragraph" w:customStyle="1" w:styleId="WW8Num32z21">
    <w:name w:val="WW8Num32z2"/>
    <w:link w:val="WW8Num32z22"/>
    <w:rPr>
      <w:rFonts w:ascii="Symbol" w:hAnsi="Symbol"/>
    </w:rPr>
  </w:style>
  <w:style w:type="character" w:customStyle="1" w:styleId="WW8Num32z22">
    <w:name w:val="WW8Num32z2"/>
    <w:link w:val="WW8Num32z21"/>
    <w:rPr>
      <w:rFonts w:ascii="Symbol" w:hAnsi="Symbol"/>
    </w:rPr>
  </w:style>
  <w:style w:type="paragraph" w:customStyle="1" w:styleId="1a">
    <w:name w:val="Тема примечания Знак1"/>
    <w:link w:val="1b"/>
    <w:rPr>
      <w:b/>
      <w:sz w:val="24"/>
    </w:rPr>
  </w:style>
  <w:style w:type="character" w:customStyle="1" w:styleId="1b">
    <w:name w:val="Тема примечания Знак1"/>
    <w:link w:val="1a"/>
    <w:rPr>
      <w:rFonts w:ascii="Times New Roman" w:hAnsi="Times New Roman"/>
      <w:b/>
      <w:color w:val="000000"/>
      <w:spacing w:val="0"/>
      <w:sz w:val="24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  <w:rPr>
      <w:rFonts w:ascii="Times New Roman" w:hAnsi="Times New Roman"/>
      <w:color w:val="000000"/>
      <w:spacing w:val="0"/>
      <w:sz w:val="20"/>
    </w:rPr>
  </w:style>
  <w:style w:type="paragraph" w:customStyle="1" w:styleId="WW8Num40z1">
    <w:name w:val="WW8Num40z1"/>
    <w:link w:val="WW8Num40z10"/>
  </w:style>
  <w:style w:type="character" w:customStyle="1" w:styleId="WW8Num40z10">
    <w:name w:val="WW8Num40z1"/>
    <w:link w:val="WW8Num40z1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afa">
    <w:name w:val="Верхний колонтитул Знак"/>
    <w:link w:val="afb"/>
    <w:rPr>
      <w:sz w:val="24"/>
    </w:rPr>
  </w:style>
  <w:style w:type="character" w:customStyle="1" w:styleId="afb">
    <w:name w:val="Верхний колонтитул Знак"/>
    <w:link w:val="afa"/>
    <w:rPr>
      <w:sz w:val="24"/>
    </w:rPr>
  </w:style>
  <w:style w:type="paragraph" w:customStyle="1" w:styleId="afc">
    <w:name w:val="Текст сноски Знак"/>
    <w:link w:val="afd"/>
  </w:style>
  <w:style w:type="character" w:customStyle="1" w:styleId="afd">
    <w:name w:val="Текст сноски Знак"/>
    <w:link w:val="afc"/>
  </w:style>
  <w:style w:type="paragraph" w:customStyle="1" w:styleId="WW8Num36z6">
    <w:name w:val="WW8Num36z6"/>
    <w:link w:val="WW8Num36z60"/>
  </w:style>
  <w:style w:type="character" w:customStyle="1" w:styleId="WW8Num36z60">
    <w:name w:val="WW8Num36z6"/>
    <w:link w:val="WW8Num36z6"/>
    <w:rPr>
      <w:rFonts w:ascii="Times New Roman" w:hAnsi="Times New Roman"/>
      <w:color w:val="000000"/>
      <w:spacing w:val="0"/>
      <w:sz w:val="20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  <w:rPr>
      <w:rFonts w:ascii="Times New Roman" w:hAnsi="Times New Roman"/>
      <w:color w:val="000000"/>
      <w:spacing w:val="0"/>
      <w:sz w:val="20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  <w:rPr>
      <w:rFonts w:ascii="Times New Roman" w:hAnsi="Times New Roman"/>
      <w:color w:val="000000"/>
      <w:spacing w:val="0"/>
      <w:sz w:val="20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  <w:rPr>
      <w:rFonts w:ascii="Times New Roman" w:hAnsi="Times New Roman"/>
      <w:color w:val="000000"/>
      <w:spacing w:val="0"/>
      <w:sz w:val="20"/>
    </w:rPr>
  </w:style>
  <w:style w:type="paragraph" w:customStyle="1" w:styleId="WW8Num21z81">
    <w:name w:val="WW8Num21z8"/>
    <w:link w:val="WW8Num21z82"/>
  </w:style>
  <w:style w:type="character" w:customStyle="1" w:styleId="WW8Num21z82">
    <w:name w:val="WW8Num21z8"/>
    <w:link w:val="WW8Num21z81"/>
  </w:style>
  <w:style w:type="paragraph" w:customStyle="1" w:styleId="WW8Num36z7">
    <w:name w:val="WW8Num36z7"/>
    <w:link w:val="WW8Num36z70"/>
  </w:style>
  <w:style w:type="character" w:customStyle="1" w:styleId="WW8Num36z70">
    <w:name w:val="WW8Num36z7"/>
    <w:link w:val="WW8Num36z7"/>
    <w:rPr>
      <w:rFonts w:ascii="Times New Roman" w:hAnsi="Times New Roman"/>
      <w:color w:val="000000"/>
      <w:spacing w:val="0"/>
      <w:sz w:val="20"/>
    </w:rPr>
  </w:style>
  <w:style w:type="paragraph" w:customStyle="1" w:styleId="afe">
    <w:name w:val="Нижний колонтитул Знак"/>
    <w:link w:val="aff"/>
    <w:rPr>
      <w:sz w:val="24"/>
    </w:rPr>
  </w:style>
  <w:style w:type="character" w:customStyle="1" w:styleId="aff">
    <w:name w:val="Нижний колонтитул Знак"/>
    <w:link w:val="afe"/>
    <w:rPr>
      <w:sz w:val="24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customStyle="1" w:styleId="WW8Num35z2">
    <w:name w:val="WW8Num35z2"/>
    <w:link w:val="WW8Num35z20"/>
    <w:rPr>
      <w:rFonts w:ascii="Wingdings" w:hAnsi="Wingdings"/>
    </w:rPr>
  </w:style>
  <w:style w:type="character" w:customStyle="1" w:styleId="WW8Num35z20">
    <w:name w:val="WW8Num35z2"/>
    <w:link w:val="WW8Num35z2"/>
    <w:rPr>
      <w:rFonts w:ascii="Wingdings" w:hAnsi="Wingdings"/>
    </w:rPr>
  </w:style>
  <w:style w:type="paragraph" w:customStyle="1" w:styleId="WW8Num28z61">
    <w:name w:val="WW8Num28z6"/>
    <w:link w:val="WW8Num28z62"/>
  </w:style>
  <w:style w:type="character" w:customStyle="1" w:styleId="WW8Num28z62">
    <w:name w:val="WW8Num28z6"/>
    <w:link w:val="WW8Num28z61"/>
  </w:style>
  <w:style w:type="paragraph" w:customStyle="1" w:styleId="WW8Num10z31">
    <w:name w:val="WW8Num10z3"/>
    <w:link w:val="WW8Num10z32"/>
  </w:style>
  <w:style w:type="character" w:customStyle="1" w:styleId="WW8Num10z32">
    <w:name w:val="WW8Num10z3"/>
    <w:link w:val="WW8Num10z31"/>
  </w:style>
  <w:style w:type="character" w:customStyle="1" w:styleId="310">
    <w:name w:val="Заголовок 31"/>
    <w:rPr>
      <w:rFonts w:ascii="xo thames" w:hAnsi="xo thames"/>
      <w:b/>
      <w:i/>
      <w:color w:val="000000"/>
      <w:spacing w:val="0"/>
      <w:sz w:val="20"/>
    </w:rPr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  <w:rPr>
      <w:rFonts w:ascii="Times New Roman" w:hAnsi="Times New Roman"/>
      <w:color w:val="000000"/>
      <w:spacing w:val="0"/>
      <w:sz w:val="20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  <w:rPr>
      <w:rFonts w:ascii="Times New Roman" w:hAnsi="Times New Roman"/>
      <w:color w:val="000000"/>
      <w:spacing w:val="0"/>
      <w:sz w:val="20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7z51">
    <w:name w:val="WW8Num27z5"/>
    <w:link w:val="WW8Num27z52"/>
  </w:style>
  <w:style w:type="character" w:customStyle="1" w:styleId="WW8Num27z52">
    <w:name w:val="WW8Num27z5"/>
    <w:link w:val="WW8Num27z51"/>
    <w:rPr>
      <w:rFonts w:ascii="Times New Roman" w:hAnsi="Times New Roman"/>
      <w:color w:val="000000"/>
      <w:spacing w:val="0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  <w:rPr>
      <w:rFonts w:ascii="Times New Roman" w:hAnsi="Times New Roman"/>
      <w:color w:val="000000"/>
      <w:spacing w:val="0"/>
      <w:sz w:val="20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9z01">
    <w:name w:val="WW8Num39z0"/>
    <w:link w:val="WW8Num39z02"/>
    <w:rPr>
      <w:rFonts w:ascii="Symbol" w:hAnsi="Symbol"/>
    </w:rPr>
  </w:style>
  <w:style w:type="character" w:customStyle="1" w:styleId="WW8Num39z02">
    <w:name w:val="WW8Num39z0"/>
    <w:link w:val="WW8Num39z01"/>
    <w:rPr>
      <w:rFonts w:ascii="Symbol" w:hAnsi="Symbol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  <w:rPr>
      <w:rFonts w:ascii="Times New Roman" w:hAnsi="Times New Roman"/>
      <w:color w:val="000000"/>
      <w:spacing w:val="0"/>
      <w:sz w:val="2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color w:val="000000"/>
      <w:spacing w:val="0"/>
      <w:sz w:val="20"/>
    </w:rPr>
  </w:style>
  <w:style w:type="paragraph" w:customStyle="1" w:styleId="WW8Num13z11">
    <w:name w:val="WW8Num13z1"/>
    <w:link w:val="WW8Num13z12"/>
    <w:rPr>
      <w:rFonts w:ascii="Courier New" w:hAnsi="Courier New"/>
    </w:rPr>
  </w:style>
  <w:style w:type="character" w:customStyle="1" w:styleId="WW8Num13z12">
    <w:name w:val="WW8Num13z1"/>
    <w:link w:val="WW8Num13z11"/>
    <w:rPr>
      <w:rFonts w:ascii="Courier New" w:hAnsi="Courier New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  <w:color w:val="000000"/>
      <w:spacing w:val="0"/>
      <w:sz w:val="20"/>
    </w:rPr>
  </w:style>
  <w:style w:type="paragraph" w:customStyle="1" w:styleId="32">
    <w:name w:val="Основной текст с отступом 3 Знак"/>
    <w:link w:val="33"/>
    <w:rPr>
      <w:sz w:val="16"/>
    </w:rPr>
  </w:style>
  <w:style w:type="character" w:customStyle="1" w:styleId="33">
    <w:name w:val="Основной текст с отступом 3 Знак"/>
    <w:link w:val="32"/>
    <w:rPr>
      <w:sz w:val="16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color w:val="000000"/>
      <w:spacing w:val="0"/>
      <w:sz w:val="20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  <w:rPr>
      <w:rFonts w:ascii="Times New Roman" w:hAnsi="Times New Roman"/>
      <w:b w:val="0"/>
      <w:color w:val="000000"/>
      <w:spacing w:val="0"/>
      <w:sz w:val="2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  <w:rPr>
      <w:rFonts w:ascii="Times New Roman" w:hAnsi="Times New Roman"/>
      <w:color w:val="000000"/>
      <w:spacing w:val="0"/>
      <w:sz w:val="20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color w:val="000000"/>
      <w:spacing w:val="0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rPr>
      <w:rFonts w:ascii="Times New Roman" w:hAnsi="Times New Roman"/>
      <w:color w:val="000000"/>
      <w:spacing w:val="0"/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ff0">
    <w:name w:val="Верхний колонтитул Знак"/>
    <w:link w:val="aff1"/>
    <w:rPr>
      <w:sz w:val="24"/>
    </w:rPr>
  </w:style>
  <w:style w:type="character" w:customStyle="1" w:styleId="aff1">
    <w:name w:val="Верхний колонтитул Знак"/>
    <w:link w:val="aff0"/>
    <w:uiPriority w:val="99"/>
    <w:rPr>
      <w:rFonts w:ascii="Times New Roman" w:hAnsi="Times New Roman"/>
      <w:color w:val="000000"/>
      <w:spacing w:val="0"/>
      <w:sz w:val="24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  <w:color w:val="000000"/>
      <w:spacing w:val="0"/>
      <w:sz w:val="20"/>
    </w:rPr>
  </w:style>
  <w:style w:type="paragraph" w:styleId="aff2">
    <w:name w:val="No Spacing"/>
    <w:link w:val="aff3"/>
    <w:rPr>
      <w:rFonts w:ascii="Calibri" w:hAnsi="Calibri"/>
      <w:sz w:val="22"/>
    </w:rPr>
  </w:style>
  <w:style w:type="character" w:customStyle="1" w:styleId="1c">
    <w:name w:val="Без интервала1"/>
    <w:rPr>
      <w:rFonts w:ascii="Calibri" w:hAnsi="Calibri"/>
      <w:color w:val="000000"/>
      <w:sz w:val="22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styleId="aff4">
    <w:name w:val="caption"/>
    <w:link w:val="aff5"/>
    <w:rPr>
      <w:i/>
      <w:sz w:val="24"/>
    </w:rPr>
  </w:style>
  <w:style w:type="character" w:customStyle="1" w:styleId="1d">
    <w:name w:val="Название объекта1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f6">
    <w:name w:val="Верхний и нижний колонтитулы"/>
    <w:basedOn w:val="a"/>
    <w:link w:val="aff7"/>
    <w:pPr>
      <w:tabs>
        <w:tab w:val="center" w:pos="4819"/>
        <w:tab w:val="right" w:pos="9638"/>
      </w:tabs>
    </w:pPr>
  </w:style>
  <w:style w:type="character" w:customStyle="1" w:styleId="aff7">
    <w:name w:val="Верхний и нижний колонтитулы"/>
    <w:basedOn w:val="10"/>
    <w:link w:val="aff6"/>
    <w:rPr>
      <w:rFonts w:ascii="Times New Roman" w:hAnsi="Times New Roman"/>
      <w:color w:val="000000"/>
      <w:spacing w:val="0"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aff8">
    <w:name w:val="÷¬__ ÷¬__ ÷¬__ ÷¬__"/>
    <w:basedOn w:val="a"/>
    <w:link w:val="aff9"/>
    <w:pPr>
      <w:spacing w:before="280" w:after="280"/>
    </w:pPr>
    <w:rPr>
      <w:rFonts w:ascii="Tahoma" w:hAnsi="Tahoma"/>
      <w:sz w:val="20"/>
    </w:rPr>
  </w:style>
  <w:style w:type="character" w:customStyle="1" w:styleId="aff9">
    <w:name w:val="÷¬__ ÷¬__ ÷¬__ ÷¬__"/>
    <w:basedOn w:val="10"/>
    <w:link w:val="aff8"/>
    <w:rPr>
      <w:rFonts w:ascii="Tahoma" w:hAnsi="Tahoma"/>
      <w:color w:val="000000"/>
      <w:spacing w:val="0"/>
      <w:sz w:val="20"/>
    </w:rPr>
  </w:style>
  <w:style w:type="paragraph" w:customStyle="1" w:styleId="1e">
    <w:name w:val="Знак примечания1"/>
    <w:rPr>
      <w:sz w:val="18"/>
    </w:rPr>
  </w:style>
  <w:style w:type="character" w:styleId="affa">
    <w:name w:val="annotation reference"/>
    <w:link w:val="28"/>
    <w:rPr>
      <w:sz w:val="18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  <w:rPr>
      <w:rFonts w:ascii="Times New Roman" w:hAnsi="Times New Roman"/>
      <w:color w:val="000000"/>
      <w:spacing w:val="0"/>
      <w:sz w:val="20"/>
    </w:rPr>
  </w:style>
  <w:style w:type="paragraph" w:customStyle="1" w:styleId="WW8Num37z41">
    <w:name w:val="WW8Num37z4"/>
    <w:link w:val="WW8Num37z42"/>
  </w:style>
  <w:style w:type="character" w:customStyle="1" w:styleId="WW8Num37z42">
    <w:name w:val="WW8Num37z4"/>
    <w:link w:val="WW8Num37z41"/>
  </w:style>
  <w:style w:type="character" w:customStyle="1" w:styleId="29">
    <w:name w:val="Абзац списка2"/>
  </w:style>
  <w:style w:type="paragraph" w:customStyle="1" w:styleId="WW8Num3z71">
    <w:name w:val="WW8Num3z7"/>
    <w:link w:val="WW8Num3z72"/>
  </w:style>
  <w:style w:type="character" w:customStyle="1" w:styleId="WW8Num3z72">
    <w:name w:val="WW8Num3z7"/>
    <w:link w:val="WW8Num3z71"/>
    <w:rPr>
      <w:rFonts w:ascii="Times New Roman" w:hAnsi="Times New Roman"/>
      <w:color w:val="000000"/>
      <w:spacing w:val="0"/>
      <w:sz w:val="20"/>
    </w:rPr>
  </w:style>
  <w:style w:type="paragraph" w:styleId="affb">
    <w:name w:val="header"/>
    <w:basedOn w:val="a"/>
    <w:link w:val="1f"/>
    <w:uiPriority w:val="99"/>
    <w:pPr>
      <w:tabs>
        <w:tab w:val="center" w:pos="4677"/>
        <w:tab w:val="right" w:pos="9355"/>
      </w:tabs>
    </w:pPr>
  </w:style>
  <w:style w:type="character" w:customStyle="1" w:styleId="1f0">
    <w:name w:val="Верхний колонтитул1"/>
  </w:style>
  <w:style w:type="paragraph" w:customStyle="1" w:styleId="1-21">
    <w:name w:val="Средняя сетка 1 - Акцент 21"/>
    <w:link w:val="1-210"/>
    <w:rPr>
      <w:rFonts w:ascii="Calibri" w:hAnsi="Calibri"/>
      <w:sz w:val="22"/>
    </w:rPr>
  </w:style>
  <w:style w:type="character" w:customStyle="1" w:styleId="1-210">
    <w:name w:val="Средняя сетка 1 - Акцент 21"/>
    <w:link w:val="1-21"/>
    <w:rPr>
      <w:rFonts w:ascii="Calibri" w:hAnsi="Calibri"/>
      <w:sz w:val="22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pacing w:val="0"/>
      <w:sz w:val="24"/>
    </w:rPr>
  </w:style>
  <w:style w:type="paragraph" w:customStyle="1" w:styleId="WW8Num40z61">
    <w:name w:val="WW8Num40z6"/>
    <w:link w:val="WW8Num40z62"/>
  </w:style>
  <w:style w:type="character" w:customStyle="1" w:styleId="WW8Num40z62">
    <w:name w:val="WW8Num40z6"/>
    <w:link w:val="WW8Num40z61"/>
    <w:rPr>
      <w:rFonts w:ascii="Times New Roman" w:hAnsi="Times New Roman"/>
      <w:color w:val="000000"/>
      <w:spacing w:val="0"/>
      <w:sz w:val="20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affc">
    <w:name w:val="Заголовок таблицы"/>
    <w:basedOn w:val="affd"/>
    <w:link w:val="affe"/>
    <w:rPr>
      <w:b/>
    </w:rPr>
  </w:style>
  <w:style w:type="character" w:customStyle="1" w:styleId="affe">
    <w:name w:val="Заголовок таблицы"/>
    <w:basedOn w:val="afff"/>
    <w:link w:val="affc"/>
    <w:rPr>
      <w:b/>
    </w:rPr>
  </w:style>
  <w:style w:type="paragraph" w:customStyle="1" w:styleId="WW8Num16z11">
    <w:name w:val="WW8Num16z1"/>
    <w:link w:val="WW8Num16z12"/>
  </w:style>
  <w:style w:type="character" w:customStyle="1" w:styleId="WW8Num16z12">
    <w:name w:val="WW8Num16z1"/>
    <w:link w:val="WW8Num16z11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affd">
    <w:name w:val="Содержимое таблицы"/>
    <w:link w:val="afff"/>
  </w:style>
  <w:style w:type="character" w:customStyle="1" w:styleId="afff">
    <w:name w:val="Содержимое таблицы"/>
    <w:link w:val="affd"/>
  </w:style>
  <w:style w:type="paragraph" w:customStyle="1" w:styleId="WW8Num39z1">
    <w:name w:val="WW8Num39z1"/>
    <w:link w:val="WW8Num39z10"/>
    <w:rPr>
      <w:rFonts w:ascii="Courier New" w:hAnsi="Courier New"/>
    </w:rPr>
  </w:style>
  <w:style w:type="character" w:customStyle="1" w:styleId="WW8Num39z10">
    <w:name w:val="WW8Num39z1"/>
    <w:link w:val="WW8Num39z1"/>
    <w:rPr>
      <w:rFonts w:ascii="Courier New" w:hAnsi="Courier New"/>
      <w:color w:val="000000"/>
      <w:spacing w:val="0"/>
      <w:sz w:val="20"/>
    </w:rPr>
  </w:style>
  <w:style w:type="paragraph" w:customStyle="1" w:styleId="WW8Num33z2">
    <w:name w:val="WW8Num33z2"/>
    <w:link w:val="WW8Num33z20"/>
    <w:rPr>
      <w:rFonts w:ascii="Symbol" w:hAnsi="Symbol"/>
    </w:rPr>
  </w:style>
  <w:style w:type="character" w:customStyle="1" w:styleId="WW8Num33z20">
    <w:name w:val="WW8Num33z2"/>
    <w:link w:val="WW8Num33z2"/>
    <w:rPr>
      <w:rFonts w:ascii="Symbol" w:hAnsi="Symbol"/>
    </w:rPr>
  </w:style>
  <w:style w:type="paragraph" w:customStyle="1" w:styleId="afff0">
    <w:name w:val="Абзац списка Знак"/>
    <w:link w:val="afff1"/>
    <w:rPr>
      <w:sz w:val="24"/>
    </w:rPr>
  </w:style>
  <w:style w:type="character" w:customStyle="1" w:styleId="afff1">
    <w:name w:val="Абзац списка Знак"/>
    <w:link w:val="afff0"/>
    <w:rPr>
      <w:rFonts w:ascii="Times New Roman" w:hAnsi="Times New Roman"/>
      <w:color w:val="000000"/>
      <w:spacing w:val="0"/>
      <w:sz w:val="24"/>
    </w:rPr>
  </w:style>
  <w:style w:type="paragraph" w:customStyle="1" w:styleId="WW8Num12z61">
    <w:name w:val="WW8Num12z6"/>
    <w:link w:val="WW8Num12z62"/>
  </w:style>
  <w:style w:type="character" w:customStyle="1" w:styleId="WW8Num12z62">
    <w:name w:val="WW8Num12z6"/>
    <w:link w:val="WW8Num12z61"/>
  </w:style>
  <w:style w:type="paragraph" w:customStyle="1" w:styleId="WW8Num20z71">
    <w:name w:val="WW8Num20z7"/>
    <w:link w:val="WW8Num20z72"/>
  </w:style>
  <w:style w:type="character" w:customStyle="1" w:styleId="WW8Num20z72">
    <w:name w:val="WW8Num20z7"/>
    <w:link w:val="WW8Num20z71"/>
    <w:rPr>
      <w:rFonts w:ascii="Times New Roman" w:hAnsi="Times New Roman"/>
      <w:color w:val="000000"/>
      <w:spacing w:val="0"/>
      <w:sz w:val="2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  <w:color w:val="000000"/>
      <w:spacing w:val="0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ff2">
    <w:name w:val="Нижний колонтитул Знак"/>
    <w:link w:val="afff3"/>
    <w:rPr>
      <w:sz w:val="24"/>
    </w:rPr>
  </w:style>
  <w:style w:type="character" w:customStyle="1" w:styleId="afff3">
    <w:name w:val="Нижний колонтитул Знак"/>
    <w:link w:val="afff2"/>
    <w:rPr>
      <w:rFonts w:ascii="Times New Roman" w:hAnsi="Times New Roman"/>
      <w:color w:val="000000"/>
      <w:spacing w:val="0"/>
      <w:sz w:val="24"/>
    </w:rPr>
  </w:style>
  <w:style w:type="paragraph" w:customStyle="1" w:styleId="ConsPlusCell1">
    <w:name w:val="ConsPlusCell"/>
    <w:link w:val="ConsPlusCell2"/>
    <w:pPr>
      <w:widowControl w:val="0"/>
    </w:pPr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WW8Num35z0">
    <w:name w:val="WW8Num35z0"/>
    <w:link w:val="WW8Num35z00"/>
    <w:rPr>
      <w:rFonts w:ascii="Symbol" w:hAnsi="Symbol"/>
    </w:rPr>
  </w:style>
  <w:style w:type="character" w:customStyle="1" w:styleId="WW8Num35z00">
    <w:name w:val="WW8Num35z0"/>
    <w:link w:val="WW8Num35z0"/>
    <w:rPr>
      <w:rFonts w:ascii="Symbol" w:hAnsi="Symbol"/>
    </w:rPr>
  </w:style>
  <w:style w:type="paragraph" w:customStyle="1" w:styleId="2a">
    <w:name w:val="Основной шрифт абзаца2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8z41">
    <w:name w:val="WW8Num8z4"/>
    <w:link w:val="WW8Num8z42"/>
  </w:style>
  <w:style w:type="character" w:customStyle="1" w:styleId="WW8Num8z42">
    <w:name w:val="WW8Num8z4"/>
    <w:link w:val="WW8Num8z41"/>
  </w:style>
  <w:style w:type="paragraph" w:customStyle="1" w:styleId="EndnoteCharacters">
    <w:name w:val="Endnote Characters"/>
    <w:link w:val="EndnoteCharacters0"/>
    <w:rPr>
      <w:vertAlign w:val="superscript"/>
    </w:rPr>
  </w:style>
  <w:style w:type="character" w:customStyle="1" w:styleId="EndnoteCharacters0">
    <w:name w:val="Endnote Characters"/>
    <w:link w:val="EndnoteCharacters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  <w:color w:val="000000"/>
      <w:spacing w:val="0"/>
      <w:sz w:val="20"/>
    </w:rPr>
  </w:style>
  <w:style w:type="paragraph" w:customStyle="1" w:styleId="WW8Num36z3">
    <w:name w:val="WW8Num36z3"/>
    <w:link w:val="WW8Num36z30"/>
  </w:style>
  <w:style w:type="character" w:customStyle="1" w:styleId="WW8Num36z30">
    <w:name w:val="WW8Num36z3"/>
    <w:link w:val="WW8Num36z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P591">
    <w:name w:val="P59"/>
    <w:link w:val="P592"/>
  </w:style>
  <w:style w:type="character" w:customStyle="1" w:styleId="P592">
    <w:name w:val="P59"/>
    <w:link w:val="P591"/>
  </w:style>
  <w:style w:type="paragraph" w:customStyle="1" w:styleId="WW8Num8z31">
    <w:name w:val="WW8Num8z3"/>
    <w:link w:val="WW8Num8z32"/>
  </w:style>
  <w:style w:type="character" w:customStyle="1" w:styleId="WW8Num8z32">
    <w:name w:val="WW8Num8z3"/>
    <w:link w:val="WW8Num8z31"/>
    <w:rPr>
      <w:rFonts w:ascii="Times New Roman" w:hAnsi="Times New Roman"/>
      <w:color w:val="000000"/>
      <w:spacing w:val="0"/>
      <w:sz w:val="20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  <w:rPr>
      <w:rFonts w:ascii="Times New Roman" w:hAnsi="Times New Roman"/>
      <w:color w:val="000000"/>
      <w:spacing w:val="0"/>
      <w:sz w:val="2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8z61">
    <w:name w:val="WW8Num8z6"/>
    <w:link w:val="WW8Num8z62"/>
  </w:style>
  <w:style w:type="character" w:customStyle="1" w:styleId="WW8Num8z62">
    <w:name w:val="WW8Num8z6"/>
    <w:link w:val="WW8Num8z61"/>
  </w:style>
  <w:style w:type="paragraph" w:customStyle="1" w:styleId="WW8Num18z21">
    <w:name w:val="WW8Num18z2"/>
    <w:link w:val="WW8Num18z22"/>
    <w:rPr>
      <w:sz w:val="28"/>
    </w:rPr>
  </w:style>
  <w:style w:type="character" w:customStyle="1" w:styleId="WW8Num18z22">
    <w:name w:val="WW8Num18z2"/>
    <w:link w:val="WW8Num18z21"/>
    <w:rPr>
      <w:rFonts w:ascii="Times New Roman" w:hAnsi="Times New Roman"/>
      <w:color w:val="000000"/>
      <w:spacing w:val="0"/>
      <w:sz w:val="28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  <w:rPr>
      <w:rFonts w:ascii="Times New Roman" w:hAnsi="Times New Roman"/>
      <w:color w:val="000000"/>
      <w:spacing w:val="0"/>
      <w:sz w:val="20"/>
    </w:rPr>
  </w:style>
  <w:style w:type="paragraph" w:customStyle="1" w:styleId="afff4">
    <w:name w:val="Знак Знак Знак Знак"/>
    <w:link w:val="afff5"/>
    <w:rPr>
      <w:rFonts w:ascii="Tahoma" w:hAnsi="Tahoma"/>
    </w:rPr>
  </w:style>
  <w:style w:type="character" w:customStyle="1" w:styleId="afff5">
    <w:name w:val="Знак Знак Знак Знак"/>
    <w:link w:val="afff4"/>
    <w:rPr>
      <w:rFonts w:ascii="Tahoma" w:hAnsi="Tahoma"/>
      <w:sz w:val="20"/>
    </w:rPr>
  </w:style>
  <w:style w:type="paragraph" w:customStyle="1" w:styleId="34">
    <w:name w:val="Основной текст с отступом 3 Знак"/>
    <w:link w:val="35"/>
    <w:rPr>
      <w:sz w:val="16"/>
    </w:rPr>
  </w:style>
  <w:style w:type="character" w:customStyle="1" w:styleId="35">
    <w:name w:val="Основной текст с отступом 3 Знак"/>
    <w:link w:val="34"/>
    <w:rPr>
      <w:rFonts w:ascii="Times New Roman" w:hAnsi="Times New Roman"/>
      <w:color w:val="000000"/>
      <w:spacing w:val="0"/>
      <w:sz w:val="16"/>
    </w:rPr>
  </w:style>
  <w:style w:type="paragraph" w:customStyle="1" w:styleId="28">
    <w:name w:val="Знак примечания2"/>
    <w:link w:val="affa"/>
    <w:rPr>
      <w:sz w:val="18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rPr>
      <w:rFonts w:ascii="Times New Roman" w:hAnsi="Times New Roman"/>
      <w:color w:val="000000"/>
      <w:spacing w:val="0"/>
      <w:sz w:val="20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  <w:rPr>
      <w:rFonts w:ascii="Times New Roman" w:hAnsi="Times New Roman"/>
      <w:color w:val="000000"/>
      <w:spacing w:val="0"/>
      <w:sz w:val="20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  <w:rPr>
      <w:rFonts w:ascii="Times New Roman" w:hAnsi="Times New Roman"/>
      <w:color w:val="000000"/>
      <w:spacing w:val="0"/>
      <w:sz w:val="20"/>
    </w:rPr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  <w:rPr>
      <w:rFonts w:ascii="Times New Roman" w:hAnsi="Times New Roman"/>
      <w:color w:val="000000"/>
      <w:spacing w:val="0"/>
      <w:sz w:val="20"/>
    </w:rPr>
  </w:style>
  <w:style w:type="paragraph" w:styleId="afff6">
    <w:name w:val="Revision"/>
    <w:link w:val="afff7"/>
    <w:rPr>
      <w:sz w:val="24"/>
    </w:rPr>
  </w:style>
  <w:style w:type="character" w:customStyle="1" w:styleId="1f1">
    <w:name w:val="Рецензия1"/>
    <w:rPr>
      <w:rFonts w:ascii="Times New Roman" w:hAnsi="Times New Roman"/>
      <w:color w:val="000000"/>
      <w:spacing w:val="0"/>
      <w:sz w:val="24"/>
    </w:rPr>
  </w:style>
  <w:style w:type="paragraph" w:customStyle="1" w:styleId="WW8Num12z81">
    <w:name w:val="WW8Num12z8"/>
    <w:link w:val="WW8Num12z82"/>
  </w:style>
  <w:style w:type="character" w:customStyle="1" w:styleId="WW8Num12z82">
    <w:name w:val="WW8Num12z8"/>
    <w:link w:val="WW8Num12z81"/>
    <w:rPr>
      <w:rFonts w:ascii="Times New Roman" w:hAnsi="Times New Roman"/>
      <w:color w:val="000000"/>
      <w:spacing w:val="0"/>
      <w:sz w:val="20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  <w:rPr>
      <w:rFonts w:ascii="Times New Roman" w:hAnsi="Times New Roman"/>
      <w:color w:val="000000"/>
      <w:spacing w:val="0"/>
      <w:sz w:val="2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  <w:color w:val="000000"/>
      <w:spacing w:val="0"/>
      <w:sz w:val="20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  <w:rPr>
      <w:rFonts w:ascii="Times New Roman" w:hAnsi="Times New Roman"/>
      <w:color w:val="000000"/>
      <w:spacing w:val="0"/>
      <w:sz w:val="20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  <w:rPr>
      <w:rFonts w:ascii="Times New Roman" w:hAnsi="Times New Roman"/>
      <w:color w:val="000000"/>
      <w:spacing w:val="0"/>
      <w:sz w:val="20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color w:val="000000"/>
      <w:spacing w:val="0"/>
      <w:sz w:val="2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  <w:rPr>
      <w:rFonts w:ascii="Times New Roman" w:hAnsi="Times New Roman"/>
      <w:color w:val="000000"/>
      <w:spacing w:val="0"/>
      <w:sz w:val="20"/>
    </w:rPr>
  </w:style>
  <w:style w:type="paragraph" w:customStyle="1" w:styleId="WW8Num36z2">
    <w:name w:val="WW8Num36z2"/>
    <w:link w:val="WW8Num36z20"/>
  </w:style>
  <w:style w:type="character" w:customStyle="1" w:styleId="WW8Num36z20">
    <w:name w:val="WW8Num36z2"/>
    <w:link w:val="WW8Num36z2"/>
    <w:rPr>
      <w:rFonts w:ascii="Times New Roman" w:hAnsi="Times New Roman"/>
      <w:color w:val="000000"/>
      <w:spacing w:val="0"/>
      <w:sz w:val="20"/>
    </w:rPr>
  </w:style>
  <w:style w:type="paragraph" w:customStyle="1" w:styleId="WW8Num15z61">
    <w:name w:val="WW8Num15z6"/>
    <w:link w:val="WW8Num15z62"/>
  </w:style>
  <w:style w:type="character" w:customStyle="1" w:styleId="WW8Num15z62">
    <w:name w:val="WW8Num15z6"/>
    <w:link w:val="WW8Num15z61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rFonts w:ascii="Times New Roman" w:hAnsi="Times New Roman"/>
      <w:color w:val="000000"/>
      <w:spacing w:val="0"/>
      <w:sz w:val="20"/>
    </w:rPr>
  </w:style>
  <w:style w:type="paragraph" w:customStyle="1" w:styleId="WW8Num38z2">
    <w:name w:val="WW8Num38z2"/>
    <w:link w:val="WW8Num38z20"/>
    <w:rPr>
      <w:rFonts w:ascii="Wingdings" w:hAnsi="Wingdings"/>
    </w:rPr>
  </w:style>
  <w:style w:type="character" w:customStyle="1" w:styleId="WW8Num38z20">
    <w:name w:val="WW8Num38z2"/>
    <w:link w:val="WW8Num38z2"/>
    <w:rPr>
      <w:rFonts w:ascii="Wingdings" w:hAnsi="Wingdings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  <w:color w:val="000000"/>
      <w:spacing w:val="0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rFonts w:ascii="Times New Roman" w:hAnsi="Times New Roman"/>
      <w:color w:val="000000"/>
      <w:spacing w:val="0"/>
      <w:sz w:val="20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0z51">
    <w:name w:val="WW8Num10z5"/>
    <w:link w:val="WW8Num10z52"/>
  </w:style>
  <w:style w:type="character" w:customStyle="1" w:styleId="WW8Num10z52">
    <w:name w:val="WW8Num10z5"/>
    <w:link w:val="WW8Num10z51"/>
    <w:rPr>
      <w:rFonts w:ascii="Times New Roman" w:hAnsi="Times New Roman"/>
      <w:color w:val="000000"/>
      <w:spacing w:val="0"/>
      <w:sz w:val="20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b">
    <w:name w:val="Основной текст с отступом 2 Знак"/>
    <w:link w:val="2c"/>
    <w:rPr>
      <w:sz w:val="24"/>
    </w:rPr>
  </w:style>
  <w:style w:type="character" w:customStyle="1" w:styleId="2c">
    <w:name w:val="Основной текст с отступом 2 Знак"/>
    <w:link w:val="2b"/>
    <w:rPr>
      <w:rFonts w:ascii="Times New Roman" w:hAnsi="Times New Roman"/>
      <w:color w:val="000000"/>
      <w:spacing w:val="0"/>
      <w:sz w:val="24"/>
    </w:rPr>
  </w:style>
  <w:style w:type="paragraph" w:customStyle="1" w:styleId="WW8Num23z01">
    <w:name w:val="WW8Num23z0"/>
    <w:link w:val="WW8Num23z02"/>
    <w:rPr>
      <w:rFonts w:ascii="Symbol" w:hAnsi="Symbol"/>
    </w:rPr>
  </w:style>
  <w:style w:type="character" w:customStyle="1" w:styleId="WW8Num23z02">
    <w:name w:val="WW8Num23z0"/>
    <w:link w:val="WW8Num23z01"/>
    <w:rPr>
      <w:rFonts w:ascii="Symbol" w:hAnsi="Symbol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  <w:color w:val="000000"/>
      <w:spacing w:val="0"/>
      <w:sz w:val="20"/>
    </w:rPr>
  </w:style>
  <w:style w:type="paragraph" w:customStyle="1" w:styleId="WW8Num4z51">
    <w:name w:val="WW8Num4z5"/>
    <w:link w:val="WW8Num4z52"/>
  </w:style>
  <w:style w:type="character" w:customStyle="1" w:styleId="WW8Num4z52">
    <w:name w:val="WW8Num4z5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9z21">
    <w:name w:val="WW8Num29z2"/>
    <w:link w:val="WW8Num29z22"/>
    <w:rPr>
      <w:rFonts w:ascii="Wingdings" w:hAnsi="Wingdings"/>
    </w:rPr>
  </w:style>
  <w:style w:type="character" w:customStyle="1" w:styleId="WW8Num29z22">
    <w:name w:val="WW8Num29z2"/>
    <w:link w:val="WW8Num29z21"/>
    <w:rPr>
      <w:rFonts w:ascii="Wingdings" w:hAnsi="Wingdings"/>
    </w:rPr>
  </w:style>
  <w:style w:type="paragraph" w:customStyle="1" w:styleId="WW8Num16z31">
    <w:name w:val="WW8Num16z3"/>
    <w:link w:val="WW8Num16z32"/>
  </w:style>
  <w:style w:type="character" w:customStyle="1" w:styleId="WW8Num16z32">
    <w:name w:val="WW8Num16z3"/>
    <w:link w:val="WW8Num16z31"/>
    <w:rPr>
      <w:rFonts w:ascii="Times New Roman" w:hAnsi="Times New Roman"/>
      <w:color w:val="000000"/>
      <w:spacing w:val="0"/>
      <w:sz w:val="20"/>
    </w:rPr>
  </w:style>
  <w:style w:type="paragraph" w:customStyle="1" w:styleId="WW8Num9z1">
    <w:name w:val="WW8Num9z1"/>
    <w:link w:val="WW8Num9z10"/>
    <w:rPr>
      <w:sz w:val="28"/>
      <w:highlight w:val="yellow"/>
    </w:rPr>
  </w:style>
  <w:style w:type="character" w:customStyle="1" w:styleId="WW8Num9z10">
    <w:name w:val="WW8Num9z1"/>
    <w:link w:val="WW8Num9z1"/>
    <w:rPr>
      <w:rFonts w:ascii="Times New Roman" w:hAnsi="Times New Roman"/>
      <w:i w:val="0"/>
      <w:color w:val="000000"/>
      <w:spacing w:val="0"/>
      <w:sz w:val="28"/>
      <w:highlight w:val="yellow"/>
    </w:rPr>
  </w:style>
  <w:style w:type="paragraph" w:customStyle="1" w:styleId="afff8">
    <w:name w:val="Символ сноски"/>
    <w:link w:val="afff9"/>
    <w:rPr>
      <w:vertAlign w:val="superscript"/>
    </w:rPr>
  </w:style>
  <w:style w:type="character" w:customStyle="1" w:styleId="afff9">
    <w:name w:val="Символ сноски"/>
    <w:link w:val="afff8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color w:val="000000"/>
      <w:spacing w:val="0"/>
      <w:sz w:val="20"/>
    </w:rPr>
  </w:style>
  <w:style w:type="paragraph" w:customStyle="1" w:styleId="WW8Num40z5">
    <w:name w:val="WW8Num40z5"/>
    <w:link w:val="WW8Num40z50"/>
  </w:style>
  <w:style w:type="character" w:customStyle="1" w:styleId="WW8Num40z50">
    <w:name w:val="WW8Num40z5"/>
    <w:link w:val="WW8Num40z5"/>
    <w:rPr>
      <w:rFonts w:ascii="Times New Roman" w:hAnsi="Times New Roman"/>
      <w:color w:val="000000"/>
      <w:spacing w:val="0"/>
      <w:sz w:val="20"/>
    </w:rPr>
  </w:style>
  <w:style w:type="paragraph" w:customStyle="1" w:styleId="WW8Num37z81">
    <w:name w:val="WW8Num37z8"/>
    <w:link w:val="WW8Num37z82"/>
  </w:style>
  <w:style w:type="character" w:customStyle="1" w:styleId="WW8Num37z82">
    <w:name w:val="WW8Num37z8"/>
    <w:link w:val="WW8Num37z81"/>
  </w:style>
  <w:style w:type="paragraph" w:customStyle="1" w:styleId="P161">
    <w:name w:val="P16"/>
    <w:basedOn w:val="a"/>
    <w:link w:val="P162"/>
    <w:pPr>
      <w:widowControl w:val="0"/>
      <w:jc w:val="center"/>
    </w:pPr>
    <w:rPr>
      <w:b/>
    </w:rPr>
  </w:style>
  <w:style w:type="character" w:customStyle="1" w:styleId="P162">
    <w:name w:val="P16"/>
    <w:basedOn w:val="10"/>
    <w:link w:val="P161"/>
    <w:rPr>
      <w:rFonts w:ascii="Times New Roman" w:hAnsi="Times New Roman"/>
      <w:b/>
      <w:color w:val="000000"/>
      <w:spacing w:val="0"/>
      <w:sz w:val="24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styleId="afffa">
    <w:name w:val="Subtitle"/>
    <w:link w:val="af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1f2">
    <w:name w:val="Подзаголовок1"/>
    <w:rPr>
      <w:rFonts w:ascii="xo thames" w:hAnsi="xo thames"/>
      <w:i/>
      <w:color w:val="616161"/>
      <w:spacing w:val="0"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  <w:color w:val="000000"/>
      <w:spacing w:val="0"/>
      <w:sz w:val="20"/>
    </w:rPr>
  </w:style>
  <w:style w:type="paragraph" w:customStyle="1" w:styleId="P61">
    <w:name w:val="P61"/>
    <w:basedOn w:val="a"/>
    <w:link w:val="P610"/>
    <w:pPr>
      <w:widowControl w:val="0"/>
      <w:jc w:val="center"/>
    </w:pPr>
    <w:rPr>
      <w:sz w:val="28"/>
    </w:rPr>
  </w:style>
  <w:style w:type="character" w:customStyle="1" w:styleId="P610">
    <w:name w:val="P61"/>
    <w:basedOn w:val="10"/>
    <w:link w:val="P61"/>
    <w:rPr>
      <w:rFonts w:ascii="Times New Roman" w:hAnsi="Times New Roman"/>
      <w:color w:val="000000"/>
      <w:spacing w:val="0"/>
      <w:sz w:val="28"/>
    </w:rPr>
  </w:style>
  <w:style w:type="paragraph" w:customStyle="1" w:styleId="WW8Num40z4">
    <w:name w:val="WW8Num40z4"/>
    <w:link w:val="WW8Num40z40"/>
  </w:style>
  <w:style w:type="character" w:customStyle="1" w:styleId="WW8Num40z40">
    <w:name w:val="WW8Num40z4"/>
    <w:link w:val="WW8Num40z4"/>
  </w:style>
  <w:style w:type="paragraph" w:customStyle="1" w:styleId="WW8Num21z11">
    <w:name w:val="WW8Num21z1"/>
    <w:link w:val="WW8Num21z12"/>
  </w:style>
  <w:style w:type="character" w:customStyle="1" w:styleId="WW8Num21z12">
    <w:name w:val="WW8Num21z1"/>
    <w:link w:val="WW8Num21z11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  <w:rPr>
      <w:rFonts w:ascii="Times New Roman" w:hAnsi="Times New Roman"/>
      <w:color w:val="000000"/>
      <w:spacing w:val="0"/>
      <w:sz w:val="20"/>
    </w:rPr>
  </w:style>
  <w:style w:type="paragraph" w:styleId="afffc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4">
    <w:name w:val="Нижний колонтитул1"/>
  </w:style>
  <w:style w:type="paragraph" w:customStyle="1" w:styleId="WW8Num36z4">
    <w:name w:val="WW8Num36z4"/>
    <w:link w:val="WW8Num36z40"/>
  </w:style>
  <w:style w:type="character" w:customStyle="1" w:styleId="WW8Num36z40">
    <w:name w:val="WW8Num36z4"/>
    <w:link w:val="WW8Num36z4"/>
    <w:rPr>
      <w:rFonts w:ascii="Times New Roman" w:hAnsi="Times New Roman"/>
      <w:color w:val="000000"/>
      <w:spacing w:val="0"/>
      <w:sz w:val="20"/>
    </w:rPr>
  </w:style>
  <w:style w:type="paragraph" w:customStyle="1" w:styleId="WW8Num8z51">
    <w:name w:val="WW8Num8z5"/>
    <w:link w:val="WW8Num8z52"/>
  </w:style>
  <w:style w:type="character" w:customStyle="1" w:styleId="WW8Num8z52">
    <w:name w:val="WW8Num8z5"/>
    <w:link w:val="WW8Num8z51"/>
  </w:style>
  <w:style w:type="paragraph" w:styleId="36">
    <w:name w:val="toc 3"/>
    <w:next w:val="a"/>
    <w:link w:val="37"/>
    <w:uiPriority w:val="39"/>
    <w:pPr>
      <w:ind w:left="400"/>
    </w:pPr>
  </w:style>
  <w:style w:type="character" w:customStyle="1" w:styleId="37">
    <w:name w:val="Оглавление 3 Знак"/>
    <w:link w:val="36"/>
    <w:rPr>
      <w:rFonts w:ascii="Times New Roman" w:hAnsi="Times New Roman"/>
      <w:color w:val="000000"/>
      <w:spacing w:val="0"/>
      <w:sz w:val="20"/>
    </w:rPr>
  </w:style>
  <w:style w:type="paragraph" w:styleId="afffd">
    <w:name w:val="List"/>
    <w:basedOn w:val="Textbody"/>
    <w:link w:val="afffe"/>
  </w:style>
  <w:style w:type="character" w:customStyle="1" w:styleId="1f5">
    <w:name w:val="Список1"/>
    <w:basedOn w:val="1f6"/>
    <w:rPr>
      <w:rFonts w:ascii="Times New Roman" w:hAnsi="Times New Roman"/>
      <w:color w:val="000000"/>
      <w:spacing w:val="0"/>
      <w:sz w:val="28"/>
    </w:rPr>
  </w:style>
  <w:style w:type="paragraph" w:customStyle="1" w:styleId="WW8Num36z71">
    <w:name w:val="WW8Num36z7"/>
    <w:link w:val="WW8Num36z72"/>
  </w:style>
  <w:style w:type="character" w:customStyle="1" w:styleId="WW8Num36z72">
    <w:name w:val="WW8Num36z7"/>
    <w:link w:val="WW8Num36z71"/>
  </w:style>
  <w:style w:type="paragraph" w:customStyle="1" w:styleId="affff">
    <w:name w:val="Заголовок Знак"/>
    <w:link w:val="affff0"/>
    <w:rPr>
      <w:rFonts w:ascii="Calibri Light" w:hAnsi="Calibri Light"/>
      <w:b/>
      <w:sz w:val="32"/>
    </w:rPr>
  </w:style>
  <w:style w:type="character" w:customStyle="1" w:styleId="affff0">
    <w:name w:val="Заголовок Знак"/>
    <w:link w:val="affff"/>
    <w:rPr>
      <w:rFonts w:ascii="Calibri Light" w:hAnsi="Calibri Light"/>
      <w:b/>
      <w:sz w:val="32"/>
    </w:rPr>
  </w:style>
  <w:style w:type="paragraph" w:customStyle="1" w:styleId="WW8Num38z0">
    <w:name w:val="WW8Num38z0"/>
    <w:link w:val="WW8Num38z00"/>
    <w:rPr>
      <w:rFonts w:ascii="Symbol" w:hAnsi="Symbol"/>
    </w:rPr>
  </w:style>
  <w:style w:type="character" w:customStyle="1" w:styleId="WW8Num38z00">
    <w:name w:val="WW8Num38z0"/>
    <w:link w:val="WW8Num38z0"/>
    <w:rPr>
      <w:rFonts w:ascii="Symbol" w:hAnsi="Symbol"/>
      <w:color w:val="000000"/>
      <w:spacing w:val="0"/>
      <w:sz w:val="20"/>
    </w:rPr>
  </w:style>
  <w:style w:type="paragraph" w:customStyle="1" w:styleId="affff1">
    <w:name w:val="МУ Обычный стиль"/>
    <w:link w:val="affff2"/>
    <w:rPr>
      <w:sz w:val="28"/>
      <w:highlight w:val="white"/>
    </w:rPr>
  </w:style>
  <w:style w:type="character" w:customStyle="1" w:styleId="affff2">
    <w:name w:val="МУ Обычный стиль"/>
    <w:link w:val="affff1"/>
    <w:rPr>
      <w:sz w:val="28"/>
      <w:highlight w:val="white"/>
    </w:rPr>
  </w:style>
  <w:style w:type="paragraph" w:customStyle="1" w:styleId="affff3">
    <w:name w:val="Абзац списка Знак"/>
    <w:link w:val="affff4"/>
    <w:rPr>
      <w:sz w:val="24"/>
    </w:rPr>
  </w:style>
  <w:style w:type="character" w:customStyle="1" w:styleId="affff4">
    <w:name w:val="Абзац списка Знак"/>
    <w:link w:val="affff3"/>
    <w:rPr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8"/>
    </w:rPr>
  </w:style>
  <w:style w:type="paragraph" w:customStyle="1" w:styleId="WW8Num14z51">
    <w:name w:val="WW8Num14z5"/>
    <w:link w:val="WW8Num14z52"/>
  </w:style>
  <w:style w:type="character" w:customStyle="1" w:styleId="WW8Num14z52">
    <w:name w:val="WW8Num14z5"/>
    <w:link w:val="WW8Num14z51"/>
  </w:style>
  <w:style w:type="paragraph" w:customStyle="1" w:styleId="WW8Num4z71">
    <w:name w:val="WW8Num4z7"/>
    <w:link w:val="WW8Num4z72"/>
  </w:style>
  <w:style w:type="character" w:customStyle="1" w:styleId="WW8Num4z72">
    <w:name w:val="WW8Num4z7"/>
    <w:link w:val="WW8Num4z71"/>
  </w:style>
  <w:style w:type="paragraph" w:customStyle="1" w:styleId="WW8Num26z71">
    <w:name w:val="WW8Num26z7"/>
    <w:link w:val="WW8Num26z72"/>
  </w:style>
  <w:style w:type="character" w:customStyle="1" w:styleId="WW8Num26z72">
    <w:name w:val="WW8Num26z7"/>
    <w:link w:val="WW8Num26z71"/>
    <w:rPr>
      <w:rFonts w:ascii="Times New Roman" w:hAnsi="Times New Roman"/>
      <w:color w:val="000000"/>
      <w:spacing w:val="0"/>
      <w:sz w:val="20"/>
    </w:rPr>
  </w:style>
  <w:style w:type="character" w:customStyle="1" w:styleId="afff7">
    <w:name w:val="Рецензия Знак"/>
    <w:link w:val="afff6"/>
    <w:rPr>
      <w:rFonts w:ascii="Times New Roman" w:hAnsi="Times New Roman"/>
      <w:color w:val="000000"/>
      <w:sz w:val="24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  <w:rPr>
      <w:rFonts w:ascii="Times New Roman" w:hAnsi="Times New Roman"/>
      <w:color w:val="000000"/>
      <w:spacing w:val="0"/>
      <w:sz w:val="20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  <w:rPr>
      <w:rFonts w:ascii="Times New Roman" w:hAnsi="Times New Roman"/>
      <w:color w:val="000000"/>
      <w:spacing w:val="0"/>
      <w:sz w:val="20"/>
    </w:rPr>
  </w:style>
  <w:style w:type="paragraph" w:customStyle="1" w:styleId="affff5">
    <w:name w:val="Обычный (веб) Знак"/>
    <w:link w:val="affff6"/>
    <w:rPr>
      <w:sz w:val="24"/>
    </w:rPr>
  </w:style>
  <w:style w:type="character" w:customStyle="1" w:styleId="affff6">
    <w:name w:val="Обычный (веб) Знак"/>
    <w:link w:val="affff5"/>
    <w:rPr>
      <w:rFonts w:ascii="Times New Roman" w:hAnsi="Times New Roman"/>
      <w:color w:val="000000"/>
      <w:spacing w:val="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41">
    <w:name w:val="WW8Num3z4"/>
    <w:link w:val="WW8Num3z42"/>
  </w:style>
  <w:style w:type="character" w:customStyle="1" w:styleId="WW8Num3z42">
    <w:name w:val="WW8Num3z4"/>
    <w:link w:val="WW8Num3z41"/>
  </w:style>
  <w:style w:type="paragraph" w:customStyle="1" w:styleId="P103">
    <w:name w:val="P103"/>
    <w:link w:val="P1030"/>
  </w:style>
  <w:style w:type="character" w:customStyle="1" w:styleId="P1030">
    <w:name w:val="P103"/>
    <w:link w:val="P10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6z01">
    <w:name w:val="WW8Num26z0"/>
    <w:link w:val="WW8Num26z02"/>
  </w:style>
  <w:style w:type="character" w:customStyle="1" w:styleId="WW8Num26z02">
    <w:name w:val="WW8Num26z0"/>
    <w:link w:val="WW8Num26z01"/>
    <w:rPr>
      <w:rFonts w:ascii="Times New Roman" w:hAnsi="Times New Roman"/>
      <w:color w:val="000000"/>
      <w:spacing w:val="0"/>
      <w:sz w:val="20"/>
    </w:rPr>
  </w:style>
  <w:style w:type="paragraph" w:customStyle="1" w:styleId="WW8Num26z21">
    <w:name w:val="WW8Num26z2"/>
    <w:link w:val="WW8Num26z22"/>
  </w:style>
  <w:style w:type="character" w:customStyle="1" w:styleId="WW8Num26z22">
    <w:name w:val="WW8Num26z2"/>
    <w:link w:val="WW8Num26z21"/>
    <w:rPr>
      <w:rFonts w:ascii="Times New Roman" w:hAnsi="Times New Roman"/>
      <w:color w:val="00000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="280" w:after="280"/>
    </w:pPr>
  </w:style>
  <w:style w:type="character" w:customStyle="1" w:styleId="formattext0">
    <w:name w:val="formattext"/>
    <w:basedOn w:val="10"/>
    <w:link w:val="formattext"/>
    <w:rPr>
      <w:rFonts w:ascii="Times New Roman" w:hAnsi="Times New Roman"/>
      <w:color w:val="000000"/>
      <w:spacing w:val="0"/>
      <w:sz w:val="24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rPr>
      <w:rFonts w:ascii="Times New Roman" w:hAnsi="Times New Roman"/>
      <w:color w:val="000000"/>
      <w:spacing w:val="0"/>
      <w:sz w:val="20"/>
    </w:rPr>
  </w:style>
  <w:style w:type="paragraph" w:customStyle="1" w:styleId="WW8Num19z01">
    <w:name w:val="WW8Num19z0"/>
    <w:link w:val="WW8Num19z02"/>
  </w:style>
  <w:style w:type="character" w:customStyle="1" w:styleId="WW8Num19z02">
    <w:name w:val="WW8Num19z0"/>
    <w:link w:val="WW8Num19z01"/>
    <w:rPr>
      <w:rFonts w:ascii="Times New Roman" w:hAnsi="Times New Roman"/>
      <w:color w:val="000000"/>
      <w:spacing w:val="0"/>
      <w:sz w:val="20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customStyle="1" w:styleId="WW8Num12z71">
    <w:name w:val="WW8Num12z7"/>
    <w:link w:val="WW8Num12z72"/>
  </w:style>
  <w:style w:type="character" w:customStyle="1" w:styleId="WW8Num12z72">
    <w:name w:val="WW8Num12z7"/>
    <w:link w:val="WW8Num12z71"/>
  </w:style>
  <w:style w:type="paragraph" w:customStyle="1" w:styleId="1-211">
    <w:name w:val="Средняя сетка 1 - Акцент 21"/>
    <w:basedOn w:val="a"/>
    <w:link w:val="1-21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2">
    <w:name w:val="Средняя сетка 1 - Акцент 21"/>
    <w:basedOn w:val="10"/>
    <w:link w:val="1-211"/>
    <w:rPr>
      <w:rFonts w:ascii="Calibri" w:hAnsi="Calibri"/>
      <w:color w:val="000000"/>
      <w:spacing w:val="0"/>
      <w:sz w:val="22"/>
    </w:rPr>
  </w:style>
  <w:style w:type="paragraph" w:customStyle="1" w:styleId="WW8Num26z41">
    <w:name w:val="WW8Num26z4"/>
    <w:link w:val="WW8Num26z42"/>
  </w:style>
  <w:style w:type="character" w:customStyle="1" w:styleId="WW8Num26z42">
    <w:name w:val="WW8Num26z4"/>
    <w:link w:val="WW8Num26z41"/>
  </w:style>
  <w:style w:type="paragraph" w:customStyle="1" w:styleId="WW8Num15z51">
    <w:name w:val="WW8Num15z5"/>
    <w:link w:val="WW8Num15z52"/>
  </w:style>
  <w:style w:type="character" w:customStyle="1" w:styleId="WW8Num15z52">
    <w:name w:val="WW8Num15z5"/>
    <w:link w:val="WW8Num15z51"/>
  </w:style>
  <w:style w:type="paragraph" w:customStyle="1" w:styleId="WW8Num36z41">
    <w:name w:val="WW8Num36z4"/>
    <w:link w:val="WW8Num36z42"/>
  </w:style>
  <w:style w:type="character" w:customStyle="1" w:styleId="WW8Num36z42">
    <w:name w:val="WW8Num36z4"/>
    <w:link w:val="WW8Num36z41"/>
  </w:style>
  <w:style w:type="paragraph" w:customStyle="1" w:styleId="WW8Num32z01">
    <w:name w:val="WW8Num32z0"/>
    <w:link w:val="WW8Num32z02"/>
  </w:style>
  <w:style w:type="character" w:customStyle="1" w:styleId="WW8Num32z02">
    <w:name w:val="WW8Num32z0"/>
    <w:link w:val="WW8Num32z01"/>
  </w:style>
  <w:style w:type="paragraph" w:customStyle="1" w:styleId="EndnoteCharacters1">
    <w:name w:val="Endnote Characters"/>
    <w:link w:val="EndnoteCharacters2"/>
    <w:rPr>
      <w:vertAlign w:val="superscript"/>
    </w:rPr>
  </w:style>
  <w:style w:type="character" w:customStyle="1" w:styleId="EndnoteCharacters2">
    <w:name w:val="Endnote Characters"/>
    <w:link w:val="EndnoteCharacters1"/>
    <w:rPr>
      <w:vertAlign w:val="superscript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  <w:rPr>
      <w:rFonts w:ascii="Times New Roman" w:hAnsi="Times New Roman"/>
      <w:color w:val="000000"/>
      <w:spacing w:val="0"/>
      <w:sz w:val="20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  <w:rPr>
      <w:rFonts w:ascii="Times New Roman" w:hAnsi="Times New Roman"/>
      <w:color w:val="000000"/>
      <w:spacing w:val="0"/>
      <w:sz w:val="20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  <w:rPr>
      <w:rFonts w:ascii="Times New Roman" w:hAnsi="Times New Roman"/>
      <w:color w:val="000000"/>
      <w:spacing w:val="0"/>
      <w:sz w:val="20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ffff7">
    <w:name w:val="Текст примечания Знак"/>
    <w:link w:val="affff8"/>
    <w:rPr>
      <w:sz w:val="24"/>
    </w:rPr>
  </w:style>
  <w:style w:type="character" w:customStyle="1" w:styleId="affff8">
    <w:name w:val="Текст примечания Знак"/>
    <w:link w:val="affff7"/>
    <w:rPr>
      <w:sz w:val="24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color w:val="000000"/>
      <w:spacing w:val="0"/>
      <w:sz w:val="20"/>
    </w:rPr>
  </w:style>
  <w:style w:type="paragraph" w:customStyle="1" w:styleId="38">
    <w:name w:val="Основной шрифт абзаца3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29z01">
    <w:name w:val="WW8Num29z0"/>
    <w:link w:val="WW8Num29z02"/>
    <w:rPr>
      <w:rFonts w:ascii="Symbol" w:hAnsi="Symbol"/>
    </w:rPr>
  </w:style>
  <w:style w:type="character" w:customStyle="1" w:styleId="WW8Num29z02">
    <w:name w:val="WW8Num29z0"/>
    <w:link w:val="WW8Num29z01"/>
    <w:rPr>
      <w:rFonts w:ascii="Symbol" w:hAnsi="Symbol"/>
    </w:rPr>
  </w:style>
  <w:style w:type="paragraph" w:customStyle="1" w:styleId="WW8Num35z1">
    <w:name w:val="WW8Num35z1"/>
    <w:link w:val="WW8Num35z10"/>
    <w:rPr>
      <w:rFonts w:ascii="Courier New" w:hAnsi="Courier New"/>
    </w:rPr>
  </w:style>
  <w:style w:type="character" w:customStyle="1" w:styleId="WW8Num35z10">
    <w:name w:val="WW8Num35z1"/>
    <w:link w:val="WW8Num35z1"/>
    <w:rPr>
      <w:rFonts w:ascii="Courier New" w:hAnsi="Courier New"/>
      <w:color w:val="000000"/>
      <w:spacing w:val="0"/>
      <w:sz w:val="20"/>
    </w:rPr>
  </w:style>
  <w:style w:type="paragraph" w:customStyle="1" w:styleId="WW8Num10z41">
    <w:name w:val="WW8Num10z4"/>
    <w:link w:val="WW8Num10z42"/>
  </w:style>
  <w:style w:type="character" w:customStyle="1" w:styleId="WW8Num10z42">
    <w:name w:val="WW8Num10z4"/>
    <w:link w:val="WW8Num10z41"/>
  </w:style>
  <w:style w:type="paragraph" w:customStyle="1" w:styleId="WW8Num40z8">
    <w:name w:val="WW8Num40z8"/>
    <w:link w:val="WW8Num40z80"/>
  </w:style>
  <w:style w:type="character" w:customStyle="1" w:styleId="WW8Num40z80">
    <w:name w:val="WW8Num40z8"/>
    <w:link w:val="WW8Num40z8"/>
    <w:rPr>
      <w:rFonts w:ascii="Times New Roman" w:hAnsi="Times New Roman"/>
      <w:color w:val="000000"/>
      <w:spacing w:val="0"/>
      <w:sz w:val="20"/>
    </w:rPr>
  </w:style>
  <w:style w:type="paragraph" w:customStyle="1" w:styleId="WW8Num39z21">
    <w:name w:val="WW8Num39z2"/>
    <w:link w:val="WW8Num39z22"/>
    <w:rPr>
      <w:rFonts w:ascii="Wingdings" w:hAnsi="Wingdings"/>
    </w:rPr>
  </w:style>
  <w:style w:type="character" w:customStyle="1" w:styleId="WW8Num39z22">
    <w:name w:val="WW8Num39z2"/>
    <w:link w:val="WW8Num39z21"/>
    <w:rPr>
      <w:rFonts w:ascii="Wingdings" w:hAnsi="Wingdings"/>
      <w:color w:val="000000"/>
      <w:spacing w:val="0"/>
      <w:sz w:val="20"/>
    </w:rPr>
  </w:style>
  <w:style w:type="paragraph" w:customStyle="1" w:styleId="formattext1">
    <w:name w:val="formattext"/>
    <w:link w:val="formattext2"/>
  </w:style>
  <w:style w:type="character" w:customStyle="1" w:styleId="formattext2">
    <w:name w:val="formattext"/>
    <w:link w:val="formattext1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  <w:rPr>
      <w:rFonts w:ascii="Times New Roman" w:hAnsi="Times New Roman"/>
      <w:color w:val="000000"/>
      <w:spacing w:val="0"/>
      <w:sz w:val="20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  <w:rPr>
      <w:rFonts w:ascii="Times New Roman" w:hAnsi="Times New Roman"/>
      <w:color w:val="000000"/>
      <w:spacing w:val="0"/>
      <w:sz w:val="20"/>
    </w:rPr>
  </w:style>
  <w:style w:type="paragraph" w:customStyle="1" w:styleId="1f7">
    <w:name w:val="Обычный (веб)1"/>
    <w:link w:val="2d"/>
  </w:style>
  <w:style w:type="character" w:customStyle="1" w:styleId="2d">
    <w:name w:val="Обычный (веб)2"/>
    <w:link w:val="1f7"/>
    <w:rPr>
      <w:color w:val="000000"/>
    </w:rPr>
  </w:style>
  <w:style w:type="character" w:customStyle="1" w:styleId="1f3">
    <w:name w:val="Нижний колонтитул Знак1"/>
    <w:basedOn w:val="10"/>
    <w:link w:val="afffc"/>
    <w:rPr>
      <w:rFonts w:ascii="Times New Roman" w:hAnsi="Times New Roman"/>
      <w:color w:val="000000"/>
      <w:spacing w:val="0"/>
      <w:sz w:val="24"/>
    </w:rPr>
  </w:style>
  <w:style w:type="paragraph" w:customStyle="1" w:styleId="WW8Num15z01">
    <w:name w:val="WW8Num15z0"/>
    <w:link w:val="WW8Num15z02"/>
  </w:style>
  <w:style w:type="character" w:customStyle="1" w:styleId="WW8Num15z02">
    <w:name w:val="WW8Num15z0"/>
    <w:link w:val="WW8Num15z0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  <w:rPr>
      <w:rFonts w:ascii="Times New Roman" w:hAnsi="Times New Roman"/>
      <w:color w:val="000000"/>
      <w:spacing w:val="0"/>
      <w:sz w:val="20"/>
    </w:rPr>
  </w:style>
  <w:style w:type="paragraph" w:customStyle="1" w:styleId="Footnote1">
    <w:name w:val="Footnote"/>
    <w:basedOn w:val="a"/>
    <w:link w:val="Footnote2"/>
    <w:rPr>
      <w:sz w:val="20"/>
    </w:rPr>
  </w:style>
  <w:style w:type="character" w:customStyle="1" w:styleId="Footnote2">
    <w:name w:val="Footnote"/>
    <w:basedOn w:val="10"/>
    <w:link w:val="Footnote1"/>
    <w:rPr>
      <w:rFonts w:ascii="Times New Roman" w:hAnsi="Times New Roman"/>
      <w:color w:val="000000"/>
      <w:spacing w:val="0"/>
      <w:sz w:val="20"/>
    </w:rPr>
  </w:style>
  <w:style w:type="paragraph" w:customStyle="1" w:styleId="WW8Num38z1">
    <w:name w:val="WW8Num38z1"/>
    <w:link w:val="WW8Num38z10"/>
    <w:rPr>
      <w:rFonts w:ascii="Courier New" w:hAnsi="Courier New"/>
    </w:rPr>
  </w:style>
  <w:style w:type="character" w:customStyle="1" w:styleId="WW8Num38z10">
    <w:name w:val="WW8Num38z1"/>
    <w:link w:val="WW8Num38z1"/>
    <w:rPr>
      <w:rFonts w:ascii="Courier New" w:hAnsi="Courier New"/>
      <w:color w:val="000000"/>
      <w:spacing w:val="0"/>
      <w:sz w:val="20"/>
    </w:rPr>
  </w:style>
  <w:style w:type="paragraph" w:customStyle="1" w:styleId="WW8Num21z61">
    <w:name w:val="WW8Num21z6"/>
    <w:link w:val="WW8Num21z62"/>
  </w:style>
  <w:style w:type="character" w:customStyle="1" w:styleId="WW8Num21z62">
    <w:name w:val="WW8Num21z6"/>
    <w:link w:val="WW8Num21z61"/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z w:val="20"/>
    </w:rPr>
  </w:style>
  <w:style w:type="paragraph" w:customStyle="1" w:styleId="WW8Num3z21">
    <w:name w:val="WW8Num3z2"/>
    <w:link w:val="WW8Num3z22"/>
  </w:style>
  <w:style w:type="character" w:customStyle="1" w:styleId="WW8Num3z22">
    <w:name w:val="WW8Num3z2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character" w:customStyle="1" w:styleId="510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z w:val="24"/>
    </w:rPr>
  </w:style>
  <w:style w:type="paragraph" w:customStyle="1" w:styleId="WW8Num28z81">
    <w:name w:val="WW8Num28z8"/>
    <w:link w:val="WW8Num28z82"/>
  </w:style>
  <w:style w:type="character" w:customStyle="1" w:styleId="WW8Num28z82">
    <w:name w:val="WW8Num28z8"/>
    <w:link w:val="WW8Num28z81"/>
    <w:rPr>
      <w:rFonts w:ascii="Times New Roman" w:hAnsi="Times New Roman"/>
      <w:color w:val="000000"/>
      <w:spacing w:val="0"/>
      <w:sz w:val="20"/>
    </w:rPr>
  </w:style>
  <w:style w:type="paragraph" w:customStyle="1" w:styleId="WW8Num20z81">
    <w:name w:val="WW8Num20z8"/>
    <w:link w:val="WW8Num20z82"/>
  </w:style>
  <w:style w:type="character" w:customStyle="1" w:styleId="WW8Num20z82">
    <w:name w:val="WW8Num20z8"/>
    <w:link w:val="WW8Num20z8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8z11">
    <w:name w:val="WW8Num38z1"/>
    <w:link w:val="WW8Num38z12"/>
    <w:rPr>
      <w:rFonts w:ascii="Courier New" w:hAnsi="Courier New"/>
    </w:rPr>
  </w:style>
  <w:style w:type="character" w:customStyle="1" w:styleId="WW8Num38z12">
    <w:name w:val="WW8Num38z1"/>
    <w:link w:val="WW8Num38z11"/>
    <w:rPr>
      <w:rFonts w:ascii="Courier New" w:hAnsi="Courier New"/>
    </w:rPr>
  </w:style>
  <w:style w:type="paragraph" w:customStyle="1" w:styleId="WW8Num38z21">
    <w:name w:val="WW8Num38z2"/>
    <w:link w:val="WW8Num38z22"/>
    <w:rPr>
      <w:rFonts w:ascii="Wingdings" w:hAnsi="Wingdings"/>
    </w:rPr>
  </w:style>
  <w:style w:type="character" w:customStyle="1" w:styleId="WW8Num38z22">
    <w:name w:val="WW8Num38z2"/>
    <w:link w:val="WW8Num38z21"/>
    <w:rPr>
      <w:rFonts w:ascii="Wingdings" w:hAnsi="Wingdings"/>
      <w:color w:val="000000"/>
      <w:spacing w:val="0"/>
      <w:sz w:val="2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  <w:rPr>
      <w:rFonts w:ascii="Times New Roman" w:hAnsi="Times New Roman"/>
      <w:color w:val="000000"/>
      <w:spacing w:val="0"/>
      <w:sz w:val="20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affff9">
    <w:name w:val="Title"/>
    <w:link w:val="1f8"/>
    <w:uiPriority w:val="10"/>
    <w:qFormat/>
    <w:rPr>
      <w:rFonts w:ascii="xo thames" w:hAnsi="xo thames"/>
      <w:b/>
      <w:sz w:val="52"/>
    </w:rPr>
  </w:style>
  <w:style w:type="character" w:customStyle="1" w:styleId="1f9">
    <w:name w:val="Заголовок1"/>
    <w:rPr>
      <w:rFonts w:ascii="xo thames" w:hAnsi="xo thames"/>
      <w:b/>
      <w:color w:val="000000"/>
      <w:spacing w:val="0"/>
      <w:sz w:val="52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  <w:rPr>
      <w:rFonts w:ascii="Times New Roman" w:hAnsi="Times New Roman"/>
      <w:color w:val="000000"/>
      <w:spacing w:val="0"/>
      <w:sz w:val="20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WW8Num23z21">
    <w:name w:val="WW8Num23z2"/>
    <w:link w:val="WW8Num23z22"/>
    <w:rPr>
      <w:rFonts w:ascii="Wingdings" w:hAnsi="Wingdings"/>
    </w:rPr>
  </w:style>
  <w:style w:type="character" w:customStyle="1" w:styleId="WW8Num23z22">
    <w:name w:val="WW8Num23z2"/>
    <w:link w:val="WW8Num23z21"/>
    <w:rPr>
      <w:rFonts w:ascii="Wingdings" w:hAnsi="Wingdings"/>
      <w:color w:val="000000"/>
      <w:spacing w:val="0"/>
      <w:sz w:val="20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3z31">
    <w:name w:val="WW8Num3z3"/>
    <w:link w:val="WW8Num3z32"/>
  </w:style>
  <w:style w:type="character" w:customStyle="1" w:styleId="WW8Num3z32">
    <w:name w:val="WW8Num3z3"/>
    <w:link w:val="WW8Num3z31"/>
  </w:style>
  <w:style w:type="paragraph" w:customStyle="1" w:styleId="WW8Num24z21">
    <w:name w:val="WW8Num24z2"/>
    <w:link w:val="WW8Num24z22"/>
    <w:rPr>
      <w:rFonts w:ascii="Wingdings" w:hAnsi="Wingdings"/>
    </w:rPr>
  </w:style>
  <w:style w:type="character" w:customStyle="1" w:styleId="WW8Num24z22">
    <w:name w:val="WW8Num24z2"/>
    <w:link w:val="WW8Num24z21"/>
    <w:rPr>
      <w:rFonts w:ascii="Wingdings" w:hAnsi="Wingdings"/>
      <w:color w:val="000000"/>
      <w:spacing w:val="0"/>
      <w:sz w:val="20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WW8Num7z11">
    <w:name w:val="WW8Num7z1"/>
    <w:link w:val="WW8Num7z12"/>
  </w:style>
  <w:style w:type="character" w:customStyle="1" w:styleId="WW8Num7z12">
    <w:name w:val="WW8Num7z1"/>
    <w:link w:val="WW8Num7z11"/>
    <w:rPr>
      <w:color w:val="000000"/>
    </w:rPr>
  </w:style>
  <w:style w:type="character" w:customStyle="1" w:styleId="110">
    <w:name w:val="Заголовок 11"/>
    <w:rPr>
      <w:b/>
      <w:sz w:val="48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28z71">
    <w:name w:val="WW8Num28z7"/>
    <w:link w:val="WW8Num28z72"/>
  </w:style>
  <w:style w:type="character" w:customStyle="1" w:styleId="WW8Num28z72">
    <w:name w:val="WW8Num28z7"/>
    <w:link w:val="WW8Num28z71"/>
    <w:rPr>
      <w:rFonts w:ascii="Times New Roman" w:hAnsi="Times New Roman"/>
      <w:color w:val="000000"/>
      <w:spacing w:val="0"/>
      <w:sz w:val="20"/>
    </w:rPr>
  </w:style>
  <w:style w:type="paragraph" w:styleId="affffa">
    <w:name w:val="index heading"/>
    <w:basedOn w:val="a"/>
    <w:link w:val="affffb"/>
  </w:style>
  <w:style w:type="character" w:customStyle="1" w:styleId="1fa">
    <w:name w:val="Указатель1"/>
  </w:style>
  <w:style w:type="paragraph" w:customStyle="1" w:styleId="WW8Num8z71">
    <w:name w:val="WW8Num8z7"/>
    <w:link w:val="WW8Num8z72"/>
  </w:style>
  <w:style w:type="character" w:customStyle="1" w:styleId="WW8Num8z72">
    <w:name w:val="WW8Num8z7"/>
    <w:link w:val="WW8Num8z71"/>
    <w:rPr>
      <w:rFonts w:ascii="Times New Roman" w:hAnsi="Times New Roman"/>
      <w:color w:val="000000"/>
      <w:spacing w:val="0"/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  <w:rPr>
      <w:rFonts w:ascii="Times New Roman" w:hAnsi="Times New Roman"/>
      <w:color w:val="000000"/>
      <w:spacing w:val="0"/>
      <w:sz w:val="20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0z51">
    <w:name w:val="WW8Num20z5"/>
    <w:link w:val="WW8Num20z52"/>
  </w:style>
  <w:style w:type="character" w:customStyle="1" w:styleId="WW8Num20z52">
    <w:name w:val="WW8Num20z5"/>
    <w:link w:val="WW8Num20z51"/>
    <w:rPr>
      <w:rFonts w:ascii="Times New Roman" w:hAnsi="Times New Roman"/>
      <w:color w:val="000000"/>
      <w:spacing w:val="0"/>
      <w:sz w:val="20"/>
    </w:rPr>
  </w:style>
  <w:style w:type="paragraph" w:customStyle="1" w:styleId="WW8Num28z41">
    <w:name w:val="WW8Num28z4"/>
    <w:link w:val="WW8Num28z42"/>
  </w:style>
  <w:style w:type="character" w:customStyle="1" w:styleId="WW8Num28z42">
    <w:name w:val="WW8Num28z4"/>
    <w:link w:val="WW8Num28z41"/>
    <w:rPr>
      <w:rFonts w:ascii="Times New Roman" w:hAnsi="Times New Roman"/>
      <w:color w:val="000000"/>
      <w:spacing w:val="0"/>
      <w:sz w:val="20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  <w:rPr>
      <w:rFonts w:ascii="Times New Roman" w:hAnsi="Times New Roman"/>
      <w:color w:val="000000"/>
      <w:spacing w:val="0"/>
      <w:sz w:val="20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  <w:color w:val="000000"/>
      <w:spacing w:val="0"/>
      <w:sz w:val="20"/>
    </w:rPr>
  </w:style>
  <w:style w:type="paragraph" w:customStyle="1" w:styleId="WW8Num11z01">
    <w:name w:val="WW8Num11z0"/>
    <w:link w:val="WW8Num11z02"/>
  </w:style>
  <w:style w:type="character" w:customStyle="1" w:styleId="WW8Num11z02">
    <w:name w:val="WW8Num11z0"/>
    <w:link w:val="WW8Num11z01"/>
    <w:rPr>
      <w:rFonts w:ascii="Times New Roman" w:hAnsi="Times New Roman"/>
      <w:color w:val="000000"/>
      <w:spacing w:val="0"/>
      <w:sz w:val="20"/>
    </w:rPr>
  </w:style>
  <w:style w:type="paragraph" w:customStyle="1" w:styleId="WW8Num15z11">
    <w:name w:val="WW8Num15z1"/>
    <w:link w:val="WW8Num15z12"/>
  </w:style>
  <w:style w:type="character" w:customStyle="1" w:styleId="WW8Num15z12">
    <w:name w:val="WW8Num15z1"/>
    <w:link w:val="WW8Num15z11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1fb">
    <w:name w:val="Гиперссылка1"/>
    <w:link w:val="affffc"/>
    <w:rPr>
      <w:color w:val="0000FF"/>
      <w:u w:val="single"/>
    </w:rPr>
  </w:style>
  <w:style w:type="character" w:styleId="affffc">
    <w:name w:val="Hyperlink"/>
    <w:link w:val="1fb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3">
    <w:name w:val="Footnote"/>
    <w:link w:val="Footnote4"/>
  </w:style>
  <w:style w:type="character" w:customStyle="1" w:styleId="Footnote4">
    <w:name w:val="Footnote"/>
    <w:link w:val="Footnote3"/>
    <w:rPr>
      <w:sz w:val="20"/>
    </w:rPr>
  </w:style>
  <w:style w:type="paragraph" w:customStyle="1" w:styleId="WW8Num15z71">
    <w:name w:val="WW8Num15z7"/>
    <w:link w:val="WW8Num15z72"/>
  </w:style>
  <w:style w:type="character" w:customStyle="1" w:styleId="WW8Num15z72">
    <w:name w:val="WW8Num15z7"/>
    <w:link w:val="WW8Num15z71"/>
  </w:style>
  <w:style w:type="paragraph" w:customStyle="1" w:styleId="WW8Num14z11">
    <w:name w:val="WW8Num14z1"/>
    <w:link w:val="WW8Num14z12"/>
  </w:style>
  <w:style w:type="character" w:customStyle="1" w:styleId="WW8Num14z12">
    <w:name w:val="WW8Num14z1"/>
    <w:link w:val="WW8Num14z11"/>
    <w:rPr>
      <w:rFonts w:ascii="Times New Roman" w:hAnsi="Times New Roman"/>
      <w:color w:val="000000"/>
      <w:spacing w:val="0"/>
      <w:sz w:val="20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Заголовок 1 Знак"/>
    <w:link w:val="1fd"/>
    <w:rPr>
      <w:b/>
      <w:sz w:val="48"/>
    </w:rPr>
  </w:style>
  <w:style w:type="character" w:customStyle="1" w:styleId="1fd">
    <w:name w:val="Заголовок 1 Знак"/>
    <w:link w:val="1fc"/>
    <w:rPr>
      <w:b/>
      <w:sz w:val="48"/>
    </w:rPr>
  </w:style>
  <w:style w:type="paragraph" w:customStyle="1" w:styleId="WW8Num12z11">
    <w:name w:val="WW8Num12z1"/>
    <w:link w:val="WW8Num12z12"/>
  </w:style>
  <w:style w:type="character" w:customStyle="1" w:styleId="WW8Num12z12">
    <w:name w:val="WW8Num12z1"/>
    <w:link w:val="WW8Num12z11"/>
  </w:style>
  <w:style w:type="paragraph" w:customStyle="1" w:styleId="WW8Num40z3">
    <w:name w:val="WW8Num40z3"/>
    <w:link w:val="WW8Num40z30"/>
  </w:style>
  <w:style w:type="character" w:customStyle="1" w:styleId="WW8Num40z30">
    <w:name w:val="WW8Num40z3"/>
    <w:link w:val="WW8Num40z3"/>
    <w:rPr>
      <w:rFonts w:ascii="Times New Roman" w:hAnsi="Times New Roman"/>
      <w:color w:val="000000"/>
      <w:spacing w:val="0"/>
      <w:sz w:val="20"/>
    </w:rPr>
  </w:style>
  <w:style w:type="paragraph" w:styleId="1fe">
    <w:name w:val="toc 1"/>
    <w:next w:val="a"/>
    <w:link w:val="1ff"/>
    <w:uiPriority w:val="39"/>
    <w:rPr>
      <w:rFonts w:ascii="xo thames" w:hAnsi="xo thames"/>
      <w:b/>
    </w:rPr>
  </w:style>
  <w:style w:type="character" w:customStyle="1" w:styleId="1ff">
    <w:name w:val="Оглавление 1 Знак"/>
    <w:link w:val="1fe"/>
    <w:rPr>
      <w:rFonts w:ascii="xo thames" w:hAnsi="xo thames"/>
      <w:b/>
      <w:color w:val="000000"/>
      <w:spacing w:val="0"/>
      <w:sz w:val="20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35z21">
    <w:name w:val="WW8Num35z2"/>
    <w:link w:val="WW8Num35z22"/>
    <w:rPr>
      <w:rFonts w:ascii="Wingdings" w:hAnsi="Wingdings"/>
    </w:rPr>
  </w:style>
  <w:style w:type="character" w:customStyle="1" w:styleId="WW8Num35z22">
    <w:name w:val="WW8Num35z2"/>
    <w:link w:val="WW8Num35z21"/>
    <w:rPr>
      <w:rFonts w:ascii="Wingdings" w:hAnsi="Wingdings"/>
      <w:color w:val="000000"/>
      <w:spacing w:val="0"/>
      <w:sz w:val="20"/>
    </w:rPr>
  </w:style>
  <w:style w:type="paragraph" w:customStyle="1" w:styleId="WW8Num40z41">
    <w:name w:val="WW8Num40z4"/>
    <w:link w:val="WW8Num40z42"/>
  </w:style>
  <w:style w:type="character" w:customStyle="1" w:styleId="WW8Num40z42">
    <w:name w:val="WW8Num40z4"/>
    <w:link w:val="WW8Num40z41"/>
    <w:rPr>
      <w:rFonts w:ascii="Times New Roman" w:hAnsi="Times New Roman"/>
      <w:color w:val="000000"/>
      <w:spacing w:val="0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color w:val="000000"/>
      <w:spacing w:val="0"/>
      <w:sz w:val="20"/>
    </w:rPr>
  </w:style>
  <w:style w:type="paragraph" w:customStyle="1" w:styleId="WW8Num40z51">
    <w:name w:val="WW8Num40z5"/>
    <w:link w:val="WW8Num40z52"/>
  </w:style>
  <w:style w:type="character" w:customStyle="1" w:styleId="WW8Num40z52">
    <w:name w:val="WW8Num40z5"/>
    <w:link w:val="WW8Num40z51"/>
  </w:style>
  <w:style w:type="paragraph" w:customStyle="1" w:styleId="WW8Num40z7">
    <w:name w:val="WW8Num40z7"/>
    <w:link w:val="WW8Num40z70"/>
  </w:style>
  <w:style w:type="character" w:customStyle="1" w:styleId="WW8Num40z70">
    <w:name w:val="WW8Num40z7"/>
    <w:link w:val="WW8Num40z7"/>
    <w:rPr>
      <w:rFonts w:ascii="Times New Roman" w:hAnsi="Times New Roman"/>
      <w:color w:val="000000"/>
      <w:spacing w:val="0"/>
      <w:sz w:val="20"/>
    </w:rPr>
  </w:style>
  <w:style w:type="paragraph" w:customStyle="1" w:styleId="WW8Num3z11">
    <w:name w:val="WW8Num3z1"/>
    <w:link w:val="WW8Num3z12"/>
  </w:style>
  <w:style w:type="character" w:customStyle="1" w:styleId="WW8Num3z12">
    <w:name w:val="WW8Num3z1"/>
    <w:link w:val="WW8Num3z11"/>
    <w:rPr>
      <w:rFonts w:ascii="Times New Roman" w:hAnsi="Times New Roman"/>
      <w:color w:val="000000"/>
      <w:spacing w:val="0"/>
      <w:sz w:val="20"/>
    </w:rPr>
  </w:style>
  <w:style w:type="paragraph" w:customStyle="1" w:styleId="WW8Num40z2">
    <w:name w:val="WW8Num40z2"/>
    <w:link w:val="WW8Num40z20"/>
  </w:style>
  <w:style w:type="character" w:customStyle="1" w:styleId="WW8Num40z20">
    <w:name w:val="WW8Num40z2"/>
    <w:link w:val="WW8Num40z2"/>
  </w:style>
  <w:style w:type="character" w:customStyle="1" w:styleId="2e">
    <w:name w:val="Заголовок2"/>
    <w:rPr>
      <w:rFonts w:ascii="Calibri Light" w:hAnsi="Calibri Light"/>
      <w:b/>
      <w:sz w:val="32"/>
    </w:rPr>
  </w:style>
  <w:style w:type="paragraph" w:customStyle="1" w:styleId="-11">
    <w:name w:val="Цветная заливка - Акцент 11"/>
    <w:link w:val="-110"/>
    <w:rPr>
      <w:sz w:val="24"/>
    </w:rPr>
  </w:style>
  <w:style w:type="character" w:customStyle="1" w:styleId="-110">
    <w:name w:val="Цветная заливка - Акцент 11"/>
    <w:link w:val="-1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5z21">
    <w:name w:val="WW8Num15z2"/>
    <w:link w:val="WW8Num15z22"/>
  </w:style>
  <w:style w:type="character" w:customStyle="1" w:styleId="WW8Num15z22">
    <w:name w:val="WW8Num15z2"/>
    <w:link w:val="WW8Num15z21"/>
  </w:style>
  <w:style w:type="paragraph" w:customStyle="1" w:styleId="WW8Num27z41">
    <w:name w:val="WW8Num27z4"/>
    <w:link w:val="WW8Num27z42"/>
  </w:style>
  <w:style w:type="character" w:customStyle="1" w:styleId="WW8Num27z42">
    <w:name w:val="WW8Num27z4"/>
    <w:link w:val="WW8Num27z41"/>
  </w:style>
  <w:style w:type="paragraph" w:customStyle="1" w:styleId="affffd">
    <w:name w:val="Текст концевой сноски Знак"/>
    <w:basedOn w:val="19"/>
    <w:link w:val="affffe"/>
  </w:style>
  <w:style w:type="character" w:customStyle="1" w:styleId="affffe">
    <w:name w:val="Текст концевой сноски Знак"/>
    <w:basedOn w:val="a1"/>
    <w:link w:val="affffd"/>
  </w:style>
  <w:style w:type="paragraph" w:styleId="39">
    <w:name w:val="Body Text Indent 3"/>
    <w:link w:val="311"/>
    <w:rPr>
      <w:sz w:val="16"/>
    </w:rPr>
  </w:style>
  <w:style w:type="character" w:customStyle="1" w:styleId="312">
    <w:name w:val="Основной текст с отступом 31"/>
    <w:basedOn w:val="10"/>
    <w:rPr>
      <w:rFonts w:ascii="Times New Roman" w:hAnsi="Times New Roman"/>
      <w:color w:val="000000"/>
      <w:spacing w:val="0"/>
      <w:sz w:val="1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4z11">
    <w:name w:val="WW8Num24z1"/>
    <w:link w:val="WW8Num24z12"/>
    <w:rPr>
      <w:rFonts w:ascii="Courier New" w:hAnsi="Courier New"/>
    </w:rPr>
  </w:style>
  <w:style w:type="character" w:customStyle="1" w:styleId="WW8Num24z12">
    <w:name w:val="WW8Num24z1"/>
    <w:link w:val="WW8Num24z11"/>
    <w:rPr>
      <w:rFonts w:ascii="Courier New" w:hAnsi="Courier New"/>
    </w:rPr>
  </w:style>
  <w:style w:type="paragraph" w:customStyle="1" w:styleId="WW8Num26z51">
    <w:name w:val="WW8Num26z5"/>
    <w:link w:val="WW8Num26z52"/>
  </w:style>
  <w:style w:type="character" w:customStyle="1" w:styleId="WW8Num26z52">
    <w:name w:val="WW8Num26z5"/>
    <w:link w:val="WW8Num26z51"/>
    <w:rPr>
      <w:rFonts w:ascii="Times New Roman" w:hAnsi="Times New Roman"/>
      <w:color w:val="000000"/>
      <w:spacing w:val="0"/>
      <w:sz w:val="20"/>
    </w:rPr>
  </w:style>
  <w:style w:type="paragraph" w:customStyle="1" w:styleId="WW8Num4z21">
    <w:name w:val="WW8Num4z2"/>
    <w:link w:val="WW8Num4z22"/>
  </w:style>
  <w:style w:type="character" w:customStyle="1" w:styleId="WW8Num4z22">
    <w:name w:val="WW8Num4z2"/>
    <w:link w:val="WW8Num4z21"/>
    <w:rPr>
      <w:b w:val="0"/>
    </w:rPr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rFonts w:ascii="Times New Roman" w:hAnsi="Times New Roman"/>
      <w:color w:val="000000"/>
      <w:spacing w:val="0"/>
      <w:sz w:val="20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37z11">
    <w:name w:val="WW8Num37z1"/>
    <w:link w:val="WW8Num37z12"/>
  </w:style>
  <w:style w:type="character" w:customStyle="1" w:styleId="WW8Num37z12">
    <w:name w:val="WW8Num37z1"/>
    <w:link w:val="WW8Num37z11"/>
    <w:rPr>
      <w:rFonts w:ascii="Times New Roman" w:hAnsi="Times New Roman"/>
      <w:color w:val="000000"/>
      <w:spacing w:val="0"/>
      <w:sz w:val="20"/>
    </w:rPr>
  </w:style>
  <w:style w:type="paragraph" w:customStyle="1" w:styleId="WW8Num7z01">
    <w:name w:val="WW8Num7z0"/>
    <w:link w:val="WW8Num7z02"/>
  </w:style>
  <w:style w:type="character" w:customStyle="1" w:styleId="WW8Num7z02">
    <w:name w:val="WW8Num7z0"/>
    <w:link w:val="WW8Num7z01"/>
  </w:style>
  <w:style w:type="paragraph" w:customStyle="1" w:styleId="afffff">
    <w:name w:val="Основной текст Знак"/>
    <w:link w:val="afffff0"/>
    <w:rPr>
      <w:sz w:val="28"/>
    </w:rPr>
  </w:style>
  <w:style w:type="character" w:customStyle="1" w:styleId="afffff0">
    <w:name w:val="Основной текст Знак"/>
    <w:link w:val="afffff"/>
    <w:rPr>
      <w:rFonts w:ascii="Times New Roman" w:hAnsi="Times New Roman"/>
      <w:color w:val="000000"/>
      <w:spacing w:val="0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  <w:rPr>
      <w:rFonts w:ascii="Times New Roman" w:hAnsi="Times New Roman"/>
      <w:color w:val="000000"/>
      <w:spacing w:val="0"/>
      <w:sz w:val="20"/>
    </w:rPr>
  </w:style>
  <w:style w:type="paragraph" w:customStyle="1" w:styleId="WW8Num21z21">
    <w:name w:val="WW8Num21z2"/>
    <w:link w:val="WW8Num21z22"/>
  </w:style>
  <w:style w:type="character" w:customStyle="1" w:styleId="WW8Num21z22">
    <w:name w:val="WW8Num21z2"/>
    <w:link w:val="WW8Num21z21"/>
    <w:rPr>
      <w:rFonts w:ascii="Times New Roman" w:hAnsi="Times New Roman"/>
      <w:color w:val="000000"/>
      <w:spacing w:val="0"/>
      <w:sz w:val="20"/>
    </w:rPr>
  </w:style>
  <w:style w:type="paragraph" w:customStyle="1" w:styleId="WW8Num24z01">
    <w:name w:val="WW8Num24z0"/>
    <w:link w:val="WW8Num24z02"/>
    <w:rPr>
      <w:rFonts w:ascii="Symbol" w:hAnsi="Symbol"/>
    </w:rPr>
  </w:style>
  <w:style w:type="character" w:customStyle="1" w:styleId="WW8Num24z02">
    <w:name w:val="WW8Num24z0"/>
    <w:link w:val="WW8Num24z01"/>
    <w:rPr>
      <w:rFonts w:ascii="Symbol" w:hAnsi="Symbol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  <w:rPr>
      <w:rFonts w:ascii="Times New Roman" w:hAnsi="Times New Roman"/>
      <w:color w:val="000000"/>
      <w:spacing w:val="0"/>
      <w:sz w:val="20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81">
    <w:name w:val="Стиль8"/>
    <w:link w:val="82"/>
    <w:rPr>
      <w:sz w:val="28"/>
    </w:rPr>
  </w:style>
  <w:style w:type="character" w:customStyle="1" w:styleId="82">
    <w:name w:val="Стиль8"/>
    <w:link w:val="81"/>
    <w:rPr>
      <w:sz w:val="28"/>
    </w:rPr>
  </w:style>
  <w:style w:type="paragraph" w:customStyle="1" w:styleId="WW8Num26z11">
    <w:name w:val="WW8Num26z1"/>
    <w:link w:val="WW8Num26z12"/>
  </w:style>
  <w:style w:type="character" w:customStyle="1" w:styleId="WW8Num26z12">
    <w:name w:val="WW8Num26z1"/>
    <w:link w:val="WW8Num26z11"/>
    <w:rPr>
      <w:rFonts w:ascii="Times New Roman" w:hAnsi="Times New Roman"/>
      <w:color w:val="000000"/>
      <w:spacing w:val="0"/>
      <w:sz w:val="20"/>
    </w:rPr>
  </w:style>
  <w:style w:type="paragraph" w:styleId="afffff1">
    <w:name w:val="annotation subject"/>
    <w:basedOn w:val="ad"/>
    <w:next w:val="ad"/>
    <w:link w:val="2f"/>
    <w:rPr>
      <w:b/>
    </w:rPr>
  </w:style>
  <w:style w:type="character" w:customStyle="1" w:styleId="1ff0">
    <w:name w:val="Тема примечания1"/>
    <w:basedOn w:val="14"/>
    <w:rPr>
      <w:b/>
    </w:rPr>
  </w:style>
  <w:style w:type="paragraph" w:customStyle="1" w:styleId="WW8Num12z41">
    <w:name w:val="WW8Num12z4"/>
    <w:link w:val="WW8Num12z42"/>
  </w:style>
  <w:style w:type="character" w:customStyle="1" w:styleId="WW8Num12z42">
    <w:name w:val="WW8Num12z4"/>
    <w:link w:val="WW8Num12z41"/>
    <w:rPr>
      <w:rFonts w:ascii="Times New Roman" w:hAnsi="Times New Roman"/>
      <w:color w:val="000000"/>
      <w:spacing w:val="0"/>
      <w:sz w:val="20"/>
    </w:rPr>
  </w:style>
  <w:style w:type="paragraph" w:customStyle="1" w:styleId="WW8Num36z11">
    <w:name w:val="WW8Num36z1"/>
    <w:link w:val="WW8Num36z12"/>
  </w:style>
  <w:style w:type="character" w:customStyle="1" w:styleId="WW8Num36z12">
    <w:name w:val="WW8Num36z1"/>
    <w:link w:val="WW8Num36z11"/>
  </w:style>
  <w:style w:type="paragraph" w:customStyle="1" w:styleId="WW8Num40z11">
    <w:name w:val="WW8Num40z1"/>
    <w:link w:val="WW8Num40z12"/>
  </w:style>
  <w:style w:type="character" w:customStyle="1" w:styleId="WW8Num40z12">
    <w:name w:val="WW8Num40z1"/>
    <w:link w:val="WW8Num40z11"/>
    <w:rPr>
      <w:rFonts w:ascii="Times New Roman" w:hAnsi="Times New Roman"/>
      <w:color w:val="000000"/>
      <w:spacing w:val="0"/>
      <w:sz w:val="20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styleId="afffff2">
    <w:name w:val="endnote text"/>
    <w:basedOn w:val="a"/>
    <w:link w:val="1ff1"/>
    <w:rPr>
      <w:sz w:val="20"/>
    </w:rPr>
  </w:style>
  <w:style w:type="character" w:customStyle="1" w:styleId="1ff1">
    <w:name w:val="Текст концевой сноски Знак1"/>
    <w:basedOn w:val="10"/>
    <w:link w:val="afffff2"/>
    <w:rPr>
      <w:rFonts w:ascii="Times New Roman" w:hAnsi="Times New Roman"/>
      <w:color w:val="000000"/>
      <w:spacing w:val="0"/>
      <w:sz w:val="20"/>
    </w:rPr>
  </w:style>
  <w:style w:type="paragraph" w:styleId="a0">
    <w:name w:val="Body Text"/>
    <w:basedOn w:val="a"/>
    <w:link w:val="1f6"/>
    <w:pPr>
      <w:jc w:val="both"/>
    </w:pPr>
    <w:rPr>
      <w:sz w:val="28"/>
    </w:rPr>
  </w:style>
  <w:style w:type="character" w:customStyle="1" w:styleId="1f6">
    <w:name w:val="Основной текст Знак1"/>
    <w:basedOn w:val="10"/>
    <w:link w:val="a0"/>
    <w:rPr>
      <w:rFonts w:ascii="Times New Roman" w:hAnsi="Times New Roman"/>
      <w:color w:val="000000"/>
      <w:spacing w:val="0"/>
      <w:sz w:val="28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"/>
    <w:link w:val="WW8Num4z02"/>
  </w:style>
  <w:style w:type="character" w:customStyle="1" w:styleId="WW8Num4z02">
    <w:name w:val="WW8Num4z0"/>
    <w:link w:val="WW8Num4z01"/>
    <w:rPr>
      <w:rFonts w:ascii="Times New Roman" w:hAnsi="Times New Roman"/>
      <w:color w:val="000000"/>
      <w:spacing w:val="0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  <w:rPr>
      <w:rFonts w:ascii="Times New Roman" w:hAnsi="Times New Roman"/>
      <w:color w:val="000000"/>
      <w:spacing w:val="0"/>
      <w:sz w:val="20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paragraph" w:customStyle="1" w:styleId="WW8Num14z01">
    <w:name w:val="WW8Num14z0"/>
    <w:link w:val="WW8Num14z02"/>
  </w:style>
  <w:style w:type="character" w:customStyle="1" w:styleId="WW8Num14z02">
    <w:name w:val="WW8Num14z0"/>
    <w:link w:val="WW8Num14z01"/>
    <w:rPr>
      <w:rFonts w:ascii="Times New Roman" w:hAnsi="Times New Roman"/>
      <w:color w:val="000000"/>
      <w:spacing w:val="0"/>
      <w:sz w:val="20"/>
    </w:rPr>
  </w:style>
  <w:style w:type="character" w:customStyle="1" w:styleId="1f">
    <w:name w:val="Верхний колонтитул Знак1"/>
    <w:basedOn w:val="10"/>
    <w:link w:val="affb"/>
    <w:rPr>
      <w:rFonts w:ascii="Times New Roman" w:hAnsi="Times New Roman"/>
      <w:color w:val="000000"/>
      <w:spacing w:val="0"/>
      <w:sz w:val="24"/>
    </w:rPr>
  </w:style>
  <w:style w:type="paragraph" w:customStyle="1" w:styleId="WW8Num27z31">
    <w:name w:val="WW8Num27z3"/>
    <w:link w:val="WW8Num27z32"/>
  </w:style>
  <w:style w:type="character" w:customStyle="1" w:styleId="WW8Num27z32">
    <w:name w:val="WW8Num27z3"/>
    <w:link w:val="WW8Num27z31"/>
  </w:style>
  <w:style w:type="paragraph" w:customStyle="1" w:styleId="WW8Num14z81">
    <w:name w:val="WW8Num14z8"/>
    <w:link w:val="WW8Num14z82"/>
  </w:style>
  <w:style w:type="character" w:customStyle="1" w:styleId="WW8Num14z82">
    <w:name w:val="WW8Num14z8"/>
    <w:link w:val="WW8Num14z81"/>
    <w:rPr>
      <w:rFonts w:ascii="Times New Roman" w:hAnsi="Times New Roman"/>
      <w:color w:val="000000"/>
      <w:spacing w:val="0"/>
      <w:sz w:val="20"/>
    </w:rPr>
  </w:style>
  <w:style w:type="paragraph" w:customStyle="1" w:styleId="P611">
    <w:name w:val="P61"/>
    <w:link w:val="P612"/>
    <w:rPr>
      <w:sz w:val="28"/>
    </w:rPr>
  </w:style>
  <w:style w:type="character" w:customStyle="1" w:styleId="P612">
    <w:name w:val="P61"/>
    <w:link w:val="P611"/>
    <w:rPr>
      <w:sz w:val="28"/>
    </w:rPr>
  </w:style>
  <w:style w:type="paragraph" w:customStyle="1" w:styleId="-111">
    <w:name w:val="Цветная заливка - Акцент 11"/>
    <w:link w:val="-112"/>
    <w:rPr>
      <w:sz w:val="24"/>
    </w:rPr>
  </w:style>
  <w:style w:type="character" w:customStyle="1" w:styleId="-112">
    <w:name w:val="Цветная заливка - Акцент 11"/>
    <w:link w:val="-111"/>
    <w:rPr>
      <w:rFonts w:ascii="Times New Roman" w:hAnsi="Times New Roman"/>
      <w:color w:val="000000"/>
      <w:sz w:val="24"/>
    </w:rPr>
  </w:style>
  <w:style w:type="paragraph" w:customStyle="1" w:styleId="WW8Num15z31">
    <w:name w:val="WW8Num15z3"/>
    <w:link w:val="WW8Num15z32"/>
  </w:style>
  <w:style w:type="character" w:customStyle="1" w:styleId="WW8Num15z32">
    <w:name w:val="WW8Num15z3"/>
    <w:link w:val="WW8Num15z31"/>
  </w:style>
  <w:style w:type="paragraph" w:customStyle="1" w:styleId="WW8Num26z31">
    <w:name w:val="WW8Num26z3"/>
    <w:link w:val="WW8Num26z32"/>
  </w:style>
  <w:style w:type="character" w:customStyle="1" w:styleId="WW8Num26z32">
    <w:name w:val="WW8Num26z3"/>
    <w:link w:val="WW8Num26z31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  <w:rPr>
      <w:rFonts w:ascii="Times New Roman" w:hAnsi="Times New Roman"/>
      <w:color w:val="000000"/>
      <w:spacing w:val="0"/>
      <w:sz w:val="20"/>
    </w:rPr>
  </w:style>
  <w:style w:type="paragraph" w:customStyle="1" w:styleId="WW8Num15z81">
    <w:name w:val="WW8Num15z8"/>
    <w:link w:val="WW8Num15z82"/>
  </w:style>
  <w:style w:type="character" w:customStyle="1" w:styleId="WW8Num15z82">
    <w:name w:val="WW8Num15z8"/>
    <w:link w:val="WW8Num15z81"/>
  </w:style>
  <w:style w:type="paragraph" w:customStyle="1" w:styleId="WW8Num40z31">
    <w:name w:val="WW8Num40z3"/>
    <w:link w:val="WW8Num40z32"/>
  </w:style>
  <w:style w:type="character" w:customStyle="1" w:styleId="WW8Num40z32">
    <w:name w:val="WW8Num40z3"/>
    <w:link w:val="WW8Num40z31"/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37z31">
    <w:name w:val="WW8Num37z3"/>
    <w:link w:val="WW8Num37z32"/>
  </w:style>
  <w:style w:type="character" w:customStyle="1" w:styleId="WW8Num37z32">
    <w:name w:val="WW8Num37z3"/>
    <w:link w:val="WW8Num37z31"/>
    <w:rPr>
      <w:rFonts w:ascii="Times New Roman" w:hAnsi="Times New Roman"/>
      <w:color w:val="000000"/>
      <w:spacing w:val="0"/>
      <w:sz w:val="20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  <w:rPr>
      <w:rFonts w:ascii="Times New Roman" w:hAnsi="Times New Roman"/>
      <w:color w:val="000000"/>
      <w:spacing w:val="0"/>
      <w:sz w:val="20"/>
    </w:rPr>
  </w:style>
  <w:style w:type="paragraph" w:customStyle="1" w:styleId="WW8Num27z21">
    <w:name w:val="WW8Num27z2"/>
    <w:link w:val="WW8Num27z22"/>
  </w:style>
  <w:style w:type="character" w:customStyle="1" w:styleId="WW8Num27z22">
    <w:name w:val="WW8Num27z2"/>
    <w:link w:val="WW8Num27z21"/>
    <w:rPr>
      <w:rFonts w:ascii="Times New Roman" w:hAnsi="Times New Roman"/>
      <w:color w:val="000000"/>
      <w:spacing w:val="0"/>
      <w:sz w:val="20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0z81">
    <w:name w:val="WW8Num10z8"/>
    <w:link w:val="WW8Num10z82"/>
  </w:style>
  <w:style w:type="character" w:customStyle="1" w:styleId="WW8Num10z82">
    <w:name w:val="WW8Num10z8"/>
    <w:link w:val="WW8Num10z81"/>
    <w:rPr>
      <w:rFonts w:ascii="Times New Roman" w:hAnsi="Times New Roman"/>
      <w:color w:val="000000"/>
      <w:spacing w:val="0"/>
      <w:sz w:val="20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  <w:rPr>
      <w:rFonts w:ascii="Times New Roman" w:hAnsi="Times New Roman"/>
      <w:color w:val="000000"/>
      <w:spacing w:val="0"/>
      <w:sz w:val="20"/>
    </w:rPr>
  </w:style>
  <w:style w:type="paragraph" w:customStyle="1" w:styleId="WW8Num14z21">
    <w:name w:val="WW8Num14z2"/>
    <w:link w:val="WW8Num14z22"/>
  </w:style>
  <w:style w:type="character" w:customStyle="1" w:styleId="WW8Num14z22">
    <w:name w:val="WW8Num14z2"/>
    <w:link w:val="WW8Num14z21"/>
    <w:rPr>
      <w:rFonts w:ascii="Times New Roman" w:hAnsi="Times New Roman"/>
      <w:color w:val="000000"/>
      <w:spacing w:val="0"/>
      <w:sz w:val="20"/>
    </w:rPr>
  </w:style>
  <w:style w:type="paragraph" w:customStyle="1" w:styleId="WW8Num16z71">
    <w:name w:val="WW8Num16z7"/>
    <w:link w:val="WW8Num16z72"/>
  </w:style>
  <w:style w:type="character" w:customStyle="1" w:styleId="WW8Num16z72">
    <w:name w:val="WW8Num16z7"/>
    <w:link w:val="WW8Num16z71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"/>
    <w:link w:val="ConsPlusNormal2"/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  <w:style w:type="paragraph" w:customStyle="1" w:styleId="afffff3">
    <w:name w:val="Основной текст Знак"/>
    <w:link w:val="afffff4"/>
    <w:rPr>
      <w:sz w:val="28"/>
    </w:rPr>
  </w:style>
  <w:style w:type="character" w:customStyle="1" w:styleId="afffff4">
    <w:name w:val="Основной текст Знак"/>
    <w:link w:val="afffff3"/>
    <w:rPr>
      <w:sz w:val="28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3z01">
    <w:name w:val="WW8Num13z0"/>
    <w:link w:val="WW8Num13z02"/>
    <w:rPr>
      <w:rFonts w:ascii="Symbol" w:hAnsi="Symbol"/>
    </w:rPr>
  </w:style>
  <w:style w:type="character" w:customStyle="1" w:styleId="WW8Num13z02">
    <w:name w:val="WW8Num13z0"/>
    <w:link w:val="WW8Num13z01"/>
    <w:rPr>
      <w:rFonts w:ascii="Symbol" w:hAnsi="Symbol"/>
    </w:rPr>
  </w:style>
  <w:style w:type="paragraph" w:customStyle="1" w:styleId="WW8Num23z11">
    <w:name w:val="WW8Num23z1"/>
    <w:link w:val="WW8Num23z12"/>
    <w:rPr>
      <w:rFonts w:ascii="Courier New" w:hAnsi="Courier New"/>
    </w:rPr>
  </w:style>
  <w:style w:type="character" w:customStyle="1" w:styleId="WW8Num23z12">
    <w:name w:val="WW8Num23z1"/>
    <w:link w:val="WW8Num23z11"/>
    <w:rPr>
      <w:rFonts w:ascii="Courier New" w:hAnsi="Courier New"/>
      <w:color w:val="000000"/>
      <w:spacing w:val="0"/>
      <w:sz w:val="20"/>
    </w:rPr>
  </w:style>
  <w:style w:type="paragraph" w:customStyle="1" w:styleId="WW8Num10z71">
    <w:name w:val="WW8Num10z7"/>
    <w:link w:val="WW8Num10z72"/>
  </w:style>
  <w:style w:type="character" w:customStyle="1" w:styleId="WW8Num10z72">
    <w:name w:val="WW8Num10z7"/>
    <w:link w:val="WW8Num10z71"/>
    <w:rPr>
      <w:rFonts w:ascii="Times New Roman" w:hAnsi="Times New Roman"/>
      <w:color w:val="000000"/>
      <w:spacing w:val="0"/>
      <w:sz w:val="20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  <w:rPr>
      <w:rFonts w:ascii="Times New Roman" w:hAnsi="Times New Roman"/>
      <w:color w:val="000000"/>
      <w:spacing w:val="0"/>
      <w:sz w:val="20"/>
    </w:rPr>
  </w:style>
  <w:style w:type="paragraph" w:customStyle="1" w:styleId="WW8Num33z21">
    <w:name w:val="WW8Num33z2"/>
    <w:link w:val="WW8Num33z22"/>
    <w:rPr>
      <w:rFonts w:ascii="Symbol" w:hAnsi="Symbol"/>
    </w:rPr>
  </w:style>
  <w:style w:type="character" w:customStyle="1" w:styleId="WW8Num33z22">
    <w:name w:val="WW8Num33z2"/>
    <w:link w:val="WW8Num33z21"/>
    <w:rPr>
      <w:rFonts w:ascii="Symbol" w:hAnsi="Symbol"/>
      <w:color w:val="000000"/>
      <w:spacing w:val="0"/>
      <w:sz w:val="20"/>
    </w:rPr>
  </w:style>
  <w:style w:type="character" w:customStyle="1" w:styleId="311">
    <w:name w:val="Основной текст с отступом 3 Знак1"/>
    <w:link w:val="39"/>
    <w:rPr>
      <w:sz w:val="16"/>
    </w:rPr>
  </w:style>
  <w:style w:type="paragraph" w:customStyle="1" w:styleId="1ff2">
    <w:name w:val="Просмотренная гиперссылка1"/>
    <w:link w:val="afffff5"/>
    <w:rPr>
      <w:color w:val="800080"/>
      <w:u w:val="single"/>
    </w:rPr>
  </w:style>
  <w:style w:type="character" w:styleId="afffff5">
    <w:name w:val="FollowedHyperlink"/>
    <w:link w:val="1ff2"/>
    <w:rPr>
      <w:rFonts w:ascii="Times New Roman" w:hAnsi="Times New Roman"/>
      <w:color w:val="800080"/>
      <w:spacing w:val="0"/>
      <w:sz w:val="20"/>
      <w:u w:val="single"/>
    </w:rPr>
  </w:style>
  <w:style w:type="paragraph" w:customStyle="1" w:styleId="WW8Num17z01">
    <w:name w:val="WW8Num17z0"/>
    <w:link w:val="WW8Num17z02"/>
  </w:style>
  <w:style w:type="character" w:customStyle="1" w:styleId="WW8Num17z02">
    <w:name w:val="WW8Num17z0"/>
    <w:link w:val="WW8Num17z01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  <w:rPr>
      <w:rFonts w:ascii="Times New Roman" w:hAnsi="Times New Roman"/>
      <w:color w:val="000000"/>
      <w:spacing w:val="0"/>
      <w:sz w:val="20"/>
    </w:rPr>
  </w:style>
  <w:style w:type="paragraph" w:customStyle="1" w:styleId="WW8Num14z31">
    <w:name w:val="WW8Num14z3"/>
    <w:link w:val="WW8Num14z32"/>
  </w:style>
  <w:style w:type="character" w:customStyle="1" w:styleId="WW8Num14z32">
    <w:name w:val="WW8Num14z3"/>
    <w:link w:val="WW8Num14z31"/>
    <w:rPr>
      <w:rFonts w:ascii="Times New Roman" w:hAnsi="Times New Roman"/>
      <w:color w:val="000000"/>
      <w:spacing w:val="0"/>
      <w:sz w:val="20"/>
    </w:rPr>
  </w:style>
  <w:style w:type="paragraph" w:customStyle="1" w:styleId="WW8Num20z11">
    <w:name w:val="WW8Num20z1"/>
    <w:link w:val="WW8Num20z12"/>
  </w:style>
  <w:style w:type="character" w:customStyle="1" w:styleId="WW8Num20z12">
    <w:name w:val="WW8Num20z1"/>
    <w:link w:val="WW8Num20z11"/>
  </w:style>
  <w:style w:type="character" w:customStyle="1" w:styleId="2f0">
    <w:name w:val="Название объекта2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26z81">
    <w:name w:val="WW8Num26z8"/>
    <w:link w:val="WW8Num26z82"/>
  </w:style>
  <w:style w:type="character" w:customStyle="1" w:styleId="WW8Num26z82">
    <w:name w:val="WW8Num26z8"/>
    <w:link w:val="WW8Num26z81"/>
  </w:style>
  <w:style w:type="paragraph" w:customStyle="1" w:styleId="WW8Num35z11">
    <w:name w:val="WW8Num35z1"/>
    <w:link w:val="WW8Num35z12"/>
    <w:rPr>
      <w:rFonts w:ascii="Courier New" w:hAnsi="Courier New"/>
    </w:rPr>
  </w:style>
  <w:style w:type="character" w:customStyle="1" w:styleId="WW8Num35z12">
    <w:name w:val="WW8Num35z1"/>
    <w:link w:val="WW8Num35z11"/>
    <w:rPr>
      <w:rFonts w:ascii="Courier New" w:hAnsi="Courier New"/>
    </w:rPr>
  </w:style>
  <w:style w:type="character" w:customStyle="1" w:styleId="2f">
    <w:name w:val="Тема примечания Знак2"/>
    <w:basedOn w:val="15"/>
    <w:link w:val="afffff1"/>
    <w:rPr>
      <w:rFonts w:ascii="Times New Roman" w:hAnsi="Times New Roman"/>
      <w:b/>
      <w:color w:val="000000"/>
      <w:spacing w:val="0"/>
      <w:sz w:val="24"/>
    </w:rPr>
  </w:style>
  <w:style w:type="paragraph" w:customStyle="1" w:styleId="afffff6">
    <w:name w:val="Символ концевой сноски"/>
    <w:link w:val="afffff7"/>
    <w:rPr>
      <w:vertAlign w:val="superscript"/>
    </w:rPr>
  </w:style>
  <w:style w:type="character" w:customStyle="1" w:styleId="afffff7">
    <w:name w:val="Символ концевой сноски"/>
    <w:link w:val="afffff6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  <w:rPr>
      <w:rFonts w:ascii="Times New Roman" w:hAnsi="Times New Roman"/>
      <w:color w:val="000000"/>
      <w:spacing w:val="0"/>
      <w:sz w:val="20"/>
    </w:rPr>
  </w:style>
  <w:style w:type="paragraph" w:customStyle="1" w:styleId="WW8Num3z51">
    <w:name w:val="WW8Num3z5"/>
    <w:link w:val="WW8Num3z52"/>
  </w:style>
  <w:style w:type="character" w:customStyle="1" w:styleId="WW8Num3z52">
    <w:name w:val="WW8Num3z5"/>
    <w:link w:val="WW8Num3z51"/>
    <w:rPr>
      <w:rFonts w:ascii="Times New Roman" w:hAnsi="Times New Roman"/>
      <w:color w:val="000000"/>
      <w:spacing w:val="0"/>
      <w:sz w:val="20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13z21">
    <w:name w:val="WW8Num13z2"/>
    <w:link w:val="WW8Num13z22"/>
    <w:rPr>
      <w:rFonts w:ascii="Wingdings" w:hAnsi="Wingdings"/>
    </w:rPr>
  </w:style>
  <w:style w:type="character" w:customStyle="1" w:styleId="WW8Num13z22">
    <w:name w:val="WW8Num13z2"/>
    <w:link w:val="WW8Num13z21"/>
    <w:rPr>
      <w:rFonts w:ascii="Wingdings" w:hAnsi="Wingdings"/>
    </w:rPr>
  </w:style>
  <w:style w:type="paragraph" w:customStyle="1" w:styleId="WW8Num26z61">
    <w:name w:val="WW8Num26z6"/>
    <w:link w:val="WW8Num26z62"/>
  </w:style>
  <w:style w:type="character" w:customStyle="1" w:styleId="WW8Num26z62">
    <w:name w:val="WW8Num26z6"/>
    <w:link w:val="WW8Num26z61"/>
  </w:style>
  <w:style w:type="paragraph" w:customStyle="1" w:styleId="T31">
    <w:name w:val="T3"/>
    <w:link w:val="T32"/>
    <w:rPr>
      <w:sz w:val="24"/>
    </w:rPr>
  </w:style>
  <w:style w:type="character" w:customStyle="1" w:styleId="T32">
    <w:name w:val="T3"/>
    <w:link w:val="T31"/>
    <w:rPr>
      <w:rFonts w:ascii="Times New Roman" w:hAnsi="Times New Roman"/>
      <w:color w:val="000000"/>
      <w:spacing w:val="0"/>
      <w:sz w:val="24"/>
    </w:rPr>
  </w:style>
  <w:style w:type="paragraph" w:customStyle="1" w:styleId="WW8Num10z61">
    <w:name w:val="WW8Num10z6"/>
    <w:link w:val="WW8Num10z62"/>
  </w:style>
  <w:style w:type="character" w:customStyle="1" w:styleId="WW8Num10z62">
    <w:name w:val="WW8Num10z6"/>
    <w:link w:val="WW8Num10z61"/>
  </w:style>
  <w:style w:type="paragraph" w:customStyle="1" w:styleId="WW8Num36z21">
    <w:name w:val="WW8Num36z2"/>
    <w:link w:val="WW8Num36z22"/>
  </w:style>
  <w:style w:type="character" w:customStyle="1" w:styleId="WW8Num36z22">
    <w:name w:val="WW8Num36z2"/>
    <w:link w:val="WW8Num36z21"/>
  </w:style>
  <w:style w:type="paragraph" w:customStyle="1" w:styleId="WW8Num36z61">
    <w:name w:val="WW8Num36z6"/>
    <w:link w:val="WW8Num36z62"/>
  </w:style>
  <w:style w:type="character" w:customStyle="1" w:styleId="WW8Num36z62">
    <w:name w:val="WW8Num36z6"/>
    <w:link w:val="WW8Num36z61"/>
  </w:style>
  <w:style w:type="paragraph" w:customStyle="1" w:styleId="WW8Num12z01">
    <w:name w:val="WW8Num12z0"/>
    <w:link w:val="WW8Num12z02"/>
  </w:style>
  <w:style w:type="character" w:customStyle="1" w:styleId="WW8Num12z02">
    <w:name w:val="WW8Num12z0"/>
    <w:link w:val="WW8Num12z01"/>
  </w:style>
  <w:style w:type="paragraph" w:customStyle="1" w:styleId="WW8Num21z51">
    <w:name w:val="WW8Num21z5"/>
    <w:link w:val="WW8Num21z52"/>
  </w:style>
  <w:style w:type="character" w:customStyle="1" w:styleId="WW8Num21z52">
    <w:name w:val="WW8Num21z5"/>
    <w:link w:val="WW8Num21z51"/>
  </w:style>
  <w:style w:type="paragraph" w:customStyle="1" w:styleId="WW8Num33z01">
    <w:name w:val="WW8Num33z0"/>
    <w:link w:val="WW8Num33z02"/>
  </w:style>
  <w:style w:type="character" w:customStyle="1" w:styleId="WW8Num33z02">
    <w:name w:val="WW8Num33z0"/>
    <w:link w:val="WW8Num33z01"/>
    <w:rPr>
      <w:rFonts w:ascii="Times New Roman" w:hAnsi="Times New Roman"/>
      <w:color w:val="000000"/>
      <w:spacing w:val="0"/>
      <w:sz w:val="20"/>
    </w:rPr>
  </w:style>
  <w:style w:type="paragraph" w:customStyle="1" w:styleId="WW8Num40z01">
    <w:name w:val="WW8Num40z0"/>
    <w:link w:val="WW8Num40z02"/>
  </w:style>
  <w:style w:type="character" w:customStyle="1" w:styleId="WW8Num40z02">
    <w:name w:val="WW8Num40z0"/>
    <w:link w:val="WW8Num40z01"/>
  </w:style>
  <w:style w:type="paragraph" w:customStyle="1" w:styleId="WW8Num10z01">
    <w:name w:val="WW8Num10z0"/>
    <w:link w:val="WW8Num10z02"/>
  </w:style>
  <w:style w:type="character" w:customStyle="1" w:styleId="WW8Num10z02">
    <w:name w:val="WW8Num10z0"/>
    <w:link w:val="WW8Num10z01"/>
  </w:style>
  <w:style w:type="paragraph" w:customStyle="1" w:styleId="WW8Num37z61">
    <w:name w:val="WW8Num37z6"/>
    <w:link w:val="WW8Num37z62"/>
  </w:style>
  <w:style w:type="character" w:customStyle="1" w:styleId="WW8Num37z62">
    <w:name w:val="WW8Num37z6"/>
    <w:link w:val="WW8Num37z61"/>
  </w:style>
  <w:style w:type="paragraph" w:customStyle="1" w:styleId="WW8Num30z01">
    <w:name w:val="WW8Num30z0"/>
    <w:link w:val="WW8Num30z02"/>
  </w:style>
  <w:style w:type="character" w:customStyle="1" w:styleId="WW8Num30z02">
    <w:name w:val="WW8Num30z0"/>
    <w:link w:val="WW8Num30z01"/>
    <w:rPr>
      <w:rFonts w:ascii="Times New Roman" w:hAnsi="Times New Roman"/>
      <w:color w:val="000000"/>
      <w:spacing w:val="0"/>
      <w:sz w:val="20"/>
    </w:rPr>
  </w:style>
  <w:style w:type="paragraph" w:customStyle="1" w:styleId="WW8Num10z11">
    <w:name w:val="WW8Num10z1"/>
    <w:link w:val="WW8Num10z12"/>
  </w:style>
  <w:style w:type="character" w:customStyle="1" w:styleId="WW8Num10z12">
    <w:name w:val="WW8Num10z1"/>
    <w:link w:val="WW8Num10z11"/>
  </w:style>
  <w:style w:type="character" w:customStyle="1" w:styleId="aff5">
    <w:name w:val="Название объекта Знак"/>
    <w:link w:val="aff4"/>
    <w:rPr>
      <w:i/>
      <w:sz w:val="24"/>
    </w:rPr>
  </w:style>
  <w:style w:type="paragraph" w:customStyle="1" w:styleId="WW8Num36z8">
    <w:name w:val="WW8Num36z8"/>
    <w:link w:val="WW8Num36z80"/>
  </w:style>
  <w:style w:type="character" w:customStyle="1" w:styleId="WW8Num36z80">
    <w:name w:val="WW8Num36z8"/>
    <w:link w:val="WW8Num36z8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WW8Num4z81">
    <w:name w:val="WW8Num4z8"/>
    <w:link w:val="WW8Num4z82"/>
  </w:style>
  <w:style w:type="character" w:customStyle="1" w:styleId="WW8Num4z82">
    <w:name w:val="WW8Num4z8"/>
    <w:link w:val="WW8Num4z81"/>
  </w:style>
  <w:style w:type="paragraph" w:customStyle="1" w:styleId="WW8Num35z01">
    <w:name w:val="WW8Num35z0"/>
    <w:link w:val="WW8Num35z02"/>
    <w:rPr>
      <w:rFonts w:ascii="Symbol" w:hAnsi="Symbol"/>
    </w:rPr>
  </w:style>
  <w:style w:type="character" w:customStyle="1" w:styleId="WW8Num35z02">
    <w:name w:val="WW8Num35z0"/>
    <w:link w:val="WW8Num35z01"/>
    <w:rPr>
      <w:rFonts w:ascii="Symbol" w:hAnsi="Symbol"/>
      <w:color w:val="000000"/>
      <w:spacing w:val="0"/>
      <w:sz w:val="20"/>
    </w:rPr>
  </w:style>
  <w:style w:type="paragraph" w:customStyle="1" w:styleId="WW8Num20z31">
    <w:name w:val="WW8Num20z3"/>
    <w:link w:val="WW8Num20z32"/>
  </w:style>
  <w:style w:type="character" w:customStyle="1" w:styleId="WW8Num20z32">
    <w:name w:val="WW8Num20z3"/>
    <w:link w:val="WW8Num20z31"/>
    <w:rPr>
      <w:rFonts w:ascii="Times New Roman" w:hAnsi="Times New Roman"/>
      <w:color w:val="000000"/>
      <w:spacing w:val="0"/>
      <w:sz w:val="20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  <w:rPr>
      <w:rFonts w:ascii="Times New Roman" w:hAnsi="Times New Roman"/>
      <w:color w:val="000000"/>
      <w:spacing w:val="0"/>
      <w:sz w:val="20"/>
    </w:rPr>
  </w:style>
  <w:style w:type="paragraph" w:customStyle="1" w:styleId="afffff8">
    <w:name w:val="Текст выноски Знак"/>
    <w:link w:val="afffff9"/>
    <w:rPr>
      <w:rFonts w:ascii="Tahoma" w:hAnsi="Tahoma"/>
      <w:sz w:val="16"/>
    </w:rPr>
  </w:style>
  <w:style w:type="character" w:customStyle="1" w:styleId="afffff9">
    <w:name w:val="Текст выноски Знак"/>
    <w:link w:val="afffff8"/>
    <w:rPr>
      <w:rFonts w:ascii="Tahoma" w:hAnsi="Tahoma"/>
      <w:color w:val="000000"/>
      <w:spacing w:val="0"/>
      <w:sz w:val="16"/>
    </w:rPr>
  </w:style>
  <w:style w:type="paragraph" w:customStyle="1" w:styleId="WW8Num5z01">
    <w:name w:val="WW8Num5z0"/>
    <w:link w:val="WW8Num5z02"/>
  </w:style>
  <w:style w:type="character" w:customStyle="1" w:styleId="WW8Num5z02">
    <w:name w:val="WW8Num5z0"/>
    <w:link w:val="WW8Num5z01"/>
    <w:rPr>
      <w:rFonts w:ascii="Times New Roman" w:hAnsi="Times New Roman"/>
      <w:color w:val="000000"/>
      <w:spacing w:val="0"/>
      <w:sz w:val="20"/>
    </w:rPr>
  </w:style>
  <w:style w:type="character" w:customStyle="1" w:styleId="affffb">
    <w:name w:val="Указатель Знак"/>
    <w:basedOn w:val="10"/>
    <w:link w:val="affffa"/>
    <w:rPr>
      <w:rFonts w:ascii="Times New Roman" w:hAnsi="Times New Roman"/>
      <w:color w:val="000000"/>
      <w:spacing w:val="0"/>
      <w:sz w:val="24"/>
    </w:rPr>
  </w:style>
  <w:style w:type="paragraph" w:customStyle="1" w:styleId="WW8Num3z81">
    <w:name w:val="WW8Num3z8"/>
    <w:link w:val="WW8Num3z82"/>
  </w:style>
  <w:style w:type="character" w:customStyle="1" w:styleId="WW8Num3z82">
    <w:name w:val="WW8Num3z8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afffffa">
    <w:name w:val="Содержимое врезки"/>
    <w:basedOn w:val="a"/>
    <w:link w:val="afffffb"/>
  </w:style>
  <w:style w:type="character" w:customStyle="1" w:styleId="afffffb">
    <w:name w:val="Содержимое врезки"/>
    <w:basedOn w:val="10"/>
    <w:link w:val="afffffa"/>
    <w:rPr>
      <w:rFonts w:ascii="Times New Roman" w:hAnsi="Times New Roman"/>
      <w:color w:val="000000"/>
      <w:spacing w:val="0"/>
      <w:sz w:val="24"/>
    </w:rPr>
  </w:style>
  <w:style w:type="paragraph" w:customStyle="1" w:styleId="1ff3">
    <w:name w:val="Заголовок 1 Знак"/>
    <w:link w:val="1ff4"/>
    <w:rPr>
      <w:b/>
      <w:sz w:val="48"/>
    </w:rPr>
  </w:style>
  <w:style w:type="character" w:customStyle="1" w:styleId="1ff4">
    <w:name w:val="Заголовок 1 Знак"/>
    <w:link w:val="1ff3"/>
    <w:rPr>
      <w:rFonts w:ascii="Times New Roman" w:hAnsi="Times New Roman"/>
      <w:b/>
      <w:color w:val="000000"/>
      <w:spacing w:val="0"/>
      <w:sz w:val="48"/>
    </w:rPr>
  </w:style>
  <w:style w:type="character" w:customStyle="1" w:styleId="afffe">
    <w:name w:val="Список Знак"/>
    <w:basedOn w:val="Textbody0"/>
    <w:link w:val="afffd"/>
    <w:rPr>
      <w:sz w:val="28"/>
    </w:rPr>
  </w:style>
  <w:style w:type="paragraph" w:customStyle="1" w:styleId="afffffc">
    <w:name w:val="Текст концевой сноски Знак"/>
    <w:basedOn w:val="44"/>
    <w:link w:val="afffffd"/>
  </w:style>
  <w:style w:type="character" w:customStyle="1" w:styleId="afffffd">
    <w:name w:val="Текст концевой сноски Знак"/>
    <w:basedOn w:val="a1"/>
    <w:link w:val="afffffc"/>
  </w:style>
  <w:style w:type="paragraph" w:customStyle="1" w:styleId="WW8Num3z61">
    <w:name w:val="WW8Num3z6"/>
    <w:link w:val="WW8Num3z62"/>
  </w:style>
  <w:style w:type="character" w:customStyle="1" w:styleId="WW8Num3z62">
    <w:name w:val="WW8Num3z6"/>
    <w:link w:val="WW8Num3z61"/>
  </w:style>
  <w:style w:type="paragraph" w:customStyle="1" w:styleId="WW8Num21z71">
    <w:name w:val="WW8Num21z7"/>
    <w:link w:val="WW8Num21z72"/>
  </w:style>
  <w:style w:type="character" w:customStyle="1" w:styleId="WW8Num21z72">
    <w:name w:val="WW8Num21z7"/>
    <w:link w:val="WW8Num21z71"/>
    <w:rPr>
      <w:rFonts w:ascii="Times New Roman" w:hAnsi="Times New Roman"/>
      <w:color w:val="000000"/>
      <w:spacing w:val="0"/>
      <w:sz w:val="20"/>
    </w:rPr>
  </w:style>
  <w:style w:type="paragraph" w:customStyle="1" w:styleId="afffffe">
    <w:name w:val="Привязка сноски"/>
    <w:link w:val="affffff"/>
    <w:rPr>
      <w:vertAlign w:val="superscript"/>
    </w:rPr>
  </w:style>
  <w:style w:type="character" w:customStyle="1" w:styleId="affffff">
    <w:name w:val="Привязка сноски"/>
    <w:link w:val="afffffe"/>
    <w:rPr>
      <w:vertAlign w:val="superscript"/>
    </w:rPr>
  </w:style>
  <w:style w:type="paragraph" w:customStyle="1" w:styleId="3a">
    <w:name w:val="Обычный (веб)3"/>
    <w:basedOn w:val="a"/>
    <w:link w:val="45"/>
    <w:pPr>
      <w:spacing w:before="280" w:after="280"/>
    </w:pPr>
  </w:style>
  <w:style w:type="character" w:customStyle="1" w:styleId="45">
    <w:name w:val="Обычный (веб)4"/>
    <w:basedOn w:val="10"/>
    <w:link w:val="3a"/>
    <w:rPr>
      <w:rFonts w:ascii="Times New Roman" w:hAnsi="Times New Roman"/>
      <w:color w:val="000000"/>
      <w:spacing w:val="0"/>
      <w:sz w:val="24"/>
    </w:rPr>
  </w:style>
  <w:style w:type="paragraph" w:customStyle="1" w:styleId="WW8Num21z31">
    <w:name w:val="WW8Num21z3"/>
    <w:link w:val="WW8Num21z32"/>
  </w:style>
  <w:style w:type="character" w:customStyle="1" w:styleId="WW8Num21z32">
    <w:name w:val="WW8Num21z3"/>
    <w:link w:val="WW8Num21z31"/>
    <w:rPr>
      <w:rFonts w:ascii="Times New Roman" w:hAnsi="Times New Roman"/>
      <w:color w:val="000000"/>
      <w:spacing w:val="0"/>
      <w:sz w:val="20"/>
    </w:rPr>
  </w:style>
  <w:style w:type="paragraph" w:customStyle="1" w:styleId="WW8Num8z21">
    <w:name w:val="WW8Num8z2"/>
    <w:link w:val="WW8Num8z22"/>
  </w:style>
  <w:style w:type="character" w:customStyle="1" w:styleId="WW8Num8z22">
    <w:name w:val="WW8Num8z2"/>
    <w:link w:val="WW8Num8z21"/>
  </w:style>
  <w:style w:type="character" w:customStyle="1" w:styleId="3b">
    <w:name w:val="Абзац списка3"/>
  </w:style>
  <w:style w:type="paragraph" w:customStyle="1" w:styleId="affffff0">
    <w:name w:val="Знак Знак Знак Знак"/>
    <w:basedOn w:val="a"/>
    <w:link w:val="affffff1"/>
    <w:pPr>
      <w:spacing w:before="280" w:after="280"/>
    </w:pPr>
    <w:rPr>
      <w:rFonts w:ascii="Tahoma" w:hAnsi="Tahoma"/>
      <w:sz w:val="20"/>
    </w:rPr>
  </w:style>
  <w:style w:type="character" w:customStyle="1" w:styleId="affffff1">
    <w:name w:val="Знак Знак Знак Знак"/>
    <w:basedOn w:val="10"/>
    <w:link w:val="affffff0"/>
    <w:rPr>
      <w:rFonts w:ascii="Tahoma" w:hAnsi="Tahoma"/>
      <w:color w:val="000000"/>
      <w:spacing w:val="0"/>
      <w:sz w:val="20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  <w:color w:val="000000"/>
      <w:spacing w:val="0"/>
      <w:sz w:val="20"/>
    </w:rPr>
  </w:style>
  <w:style w:type="paragraph" w:customStyle="1" w:styleId="WW8Num20z21">
    <w:name w:val="WW8Num20z2"/>
    <w:link w:val="WW8Num20z22"/>
  </w:style>
  <w:style w:type="character" w:customStyle="1" w:styleId="WW8Num20z22">
    <w:name w:val="WW8Num20z2"/>
    <w:link w:val="WW8Num20z21"/>
    <w:rPr>
      <w:rFonts w:ascii="Times New Roman" w:hAnsi="Times New Roman"/>
      <w:color w:val="000000"/>
      <w:spacing w:val="0"/>
      <w:sz w:val="20"/>
    </w:rPr>
  </w:style>
  <w:style w:type="paragraph" w:customStyle="1" w:styleId="WW8Num9z01">
    <w:name w:val="WW8Num9z0"/>
    <w:link w:val="WW8Num9z02"/>
  </w:style>
  <w:style w:type="character" w:customStyle="1" w:styleId="WW8Num9z02">
    <w:name w:val="WW8Num9z0"/>
    <w:link w:val="WW8Num9z01"/>
  </w:style>
  <w:style w:type="paragraph" w:customStyle="1" w:styleId="WW8Num16z81">
    <w:name w:val="WW8Num16z8"/>
    <w:link w:val="WW8Num16z82"/>
  </w:style>
  <w:style w:type="character" w:customStyle="1" w:styleId="WW8Num16z82">
    <w:name w:val="WW8Num16z8"/>
    <w:link w:val="WW8Num16z81"/>
  </w:style>
  <w:style w:type="paragraph" w:customStyle="1" w:styleId="WW8Num27z01">
    <w:name w:val="WW8Num27z0"/>
    <w:link w:val="WW8Num27z02"/>
  </w:style>
  <w:style w:type="character" w:customStyle="1" w:styleId="WW8Num27z02">
    <w:name w:val="WW8Num27z0"/>
    <w:link w:val="WW8Num27z01"/>
  </w:style>
  <w:style w:type="paragraph" w:customStyle="1" w:styleId="WW8Num16z51">
    <w:name w:val="WW8Num16z5"/>
    <w:link w:val="WW8Num16z52"/>
  </w:style>
  <w:style w:type="character" w:customStyle="1" w:styleId="WW8Num16z52">
    <w:name w:val="WW8Num16z5"/>
    <w:link w:val="WW8Num16z51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  <w:rPr>
      <w:rFonts w:ascii="Times New Roman" w:hAnsi="Times New Roman"/>
      <w:color w:val="000000"/>
      <w:spacing w:val="0"/>
      <w:sz w:val="20"/>
    </w:rPr>
  </w:style>
  <w:style w:type="paragraph" w:customStyle="1" w:styleId="WW8Num40z71">
    <w:name w:val="WW8Num40z7"/>
    <w:link w:val="WW8Num40z72"/>
  </w:style>
  <w:style w:type="character" w:customStyle="1" w:styleId="WW8Num40z72">
    <w:name w:val="WW8Num40z7"/>
    <w:link w:val="WW8Num40z71"/>
  </w:style>
  <w:style w:type="paragraph" w:customStyle="1" w:styleId="WW8Num9z11">
    <w:name w:val="WW8Num9z1"/>
    <w:link w:val="WW8Num9z12"/>
    <w:rPr>
      <w:sz w:val="28"/>
      <w:highlight w:val="yellow"/>
    </w:rPr>
  </w:style>
  <w:style w:type="character" w:customStyle="1" w:styleId="WW8Num9z12">
    <w:name w:val="WW8Num9z1"/>
    <w:link w:val="WW8Num9z11"/>
    <w:rPr>
      <w:i w:val="0"/>
      <w:sz w:val="28"/>
      <w:highlight w:val="yellow"/>
    </w:rPr>
  </w:style>
  <w:style w:type="paragraph" w:styleId="affffff2">
    <w:name w:val="Balloon Text"/>
    <w:basedOn w:val="a"/>
    <w:link w:val="1ff5"/>
    <w:rPr>
      <w:rFonts w:ascii="Tahoma" w:hAnsi="Tahoma"/>
      <w:sz w:val="16"/>
    </w:rPr>
  </w:style>
  <w:style w:type="character" w:customStyle="1" w:styleId="1ff6">
    <w:name w:val="Текст выноски1"/>
    <w:rPr>
      <w:rFonts w:ascii="Tahoma" w:hAnsi="Tahoma"/>
      <w:sz w:val="16"/>
    </w:rPr>
  </w:style>
  <w:style w:type="paragraph" w:customStyle="1" w:styleId="WW8Num4z61">
    <w:name w:val="WW8Num4z6"/>
    <w:link w:val="WW8Num4z62"/>
  </w:style>
  <w:style w:type="character" w:customStyle="1" w:styleId="WW8Num4z62">
    <w:name w:val="WW8Num4z6"/>
    <w:link w:val="WW8Num4z61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character" w:customStyle="1" w:styleId="210">
    <w:name w:val="Основной текст с отступом 2 Знак1"/>
    <w:basedOn w:val="10"/>
    <w:link w:val="26"/>
    <w:rPr>
      <w:rFonts w:ascii="Times New Roman" w:hAnsi="Times New Roman"/>
      <w:color w:val="000000"/>
      <w:spacing w:val="0"/>
      <w:sz w:val="24"/>
    </w:rPr>
  </w:style>
  <w:style w:type="paragraph" w:customStyle="1" w:styleId="WW8Num20z61">
    <w:name w:val="WW8Num20z6"/>
    <w:link w:val="WW8Num20z62"/>
  </w:style>
  <w:style w:type="character" w:customStyle="1" w:styleId="WW8Num20z62">
    <w:name w:val="WW8Num20z6"/>
    <w:link w:val="WW8Num20z61"/>
    <w:rPr>
      <w:rFonts w:ascii="Times New Roman" w:hAnsi="Times New Roman"/>
      <w:color w:val="000000"/>
      <w:spacing w:val="0"/>
      <w:sz w:val="20"/>
    </w:rPr>
  </w:style>
  <w:style w:type="paragraph" w:customStyle="1" w:styleId="WW8Num37z01">
    <w:name w:val="WW8Num37z0"/>
    <w:link w:val="WW8Num37z02"/>
  </w:style>
  <w:style w:type="character" w:customStyle="1" w:styleId="WW8Num37z02">
    <w:name w:val="WW8Num37z0"/>
    <w:link w:val="WW8Num37z01"/>
  </w:style>
  <w:style w:type="character" w:customStyle="1" w:styleId="aff3">
    <w:name w:val="Без интервала Знак"/>
    <w:link w:val="aff2"/>
    <w:rPr>
      <w:rFonts w:ascii="Calibri" w:hAnsi="Calibri"/>
      <w:color w:val="000000"/>
      <w:spacing w:val="0"/>
      <w:sz w:val="22"/>
    </w:rPr>
  </w:style>
  <w:style w:type="paragraph" w:styleId="HTML1">
    <w:name w:val="HTML Preformatted"/>
    <w:link w:val="HTML10"/>
    <w:rPr>
      <w:rFonts w:ascii="Courier New" w:hAnsi="Courier New"/>
    </w:rPr>
  </w:style>
  <w:style w:type="character" w:customStyle="1" w:styleId="HTML11">
    <w:name w:val="Стандартный HTML1"/>
    <w:basedOn w:val="10"/>
    <w:rPr>
      <w:rFonts w:ascii="Courier New" w:hAnsi="Courier New"/>
      <w:color w:val="000000"/>
      <w:spacing w:val="0"/>
      <w:sz w:val="20"/>
    </w:rPr>
  </w:style>
  <w:style w:type="paragraph" w:customStyle="1" w:styleId="WW8Num21z41">
    <w:name w:val="WW8Num21z4"/>
    <w:link w:val="WW8Num21z42"/>
  </w:style>
  <w:style w:type="character" w:customStyle="1" w:styleId="WW8Num21z42">
    <w:name w:val="WW8Num21z4"/>
    <w:link w:val="WW8Num21z41"/>
  </w:style>
  <w:style w:type="paragraph" w:customStyle="1" w:styleId="WW8Num40z21">
    <w:name w:val="WW8Num40z2"/>
    <w:link w:val="WW8Num40z22"/>
  </w:style>
  <w:style w:type="character" w:customStyle="1" w:styleId="WW8Num40z22">
    <w:name w:val="WW8Num40z2"/>
    <w:link w:val="WW8Num40z21"/>
    <w:rPr>
      <w:rFonts w:ascii="Times New Roman" w:hAnsi="Times New Roman"/>
      <w:color w:val="000000"/>
      <w:spacing w:val="0"/>
      <w:sz w:val="20"/>
    </w:rPr>
  </w:style>
  <w:style w:type="paragraph" w:customStyle="1" w:styleId="WW8Num12z31">
    <w:name w:val="WW8Num12z3"/>
    <w:link w:val="WW8Num12z32"/>
  </w:style>
  <w:style w:type="character" w:customStyle="1" w:styleId="WW8Num12z32">
    <w:name w:val="WW8Num12z3"/>
    <w:link w:val="WW8Num12z31"/>
  </w:style>
  <w:style w:type="paragraph" w:customStyle="1" w:styleId="WW8Num6z01">
    <w:name w:val="WW8Num6z0"/>
    <w:link w:val="WW8Num6z02"/>
  </w:style>
  <w:style w:type="character" w:customStyle="1" w:styleId="WW8Num6z02">
    <w:name w:val="WW8Num6z0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WW8Num16z01">
    <w:name w:val="WW8Num16z0"/>
    <w:link w:val="WW8Num16z02"/>
  </w:style>
  <w:style w:type="character" w:customStyle="1" w:styleId="WW8Num16z02">
    <w:name w:val="WW8Num16z0"/>
    <w:link w:val="WW8Num16z01"/>
    <w:rPr>
      <w:rFonts w:ascii="Times New Roman" w:hAnsi="Times New Roman"/>
      <w:color w:val="000000"/>
      <w:spacing w:val="0"/>
      <w:sz w:val="20"/>
    </w:rPr>
  </w:style>
  <w:style w:type="paragraph" w:customStyle="1" w:styleId="WW8Num31z01">
    <w:name w:val="WW8Num31z0"/>
    <w:link w:val="WW8Num31z02"/>
  </w:style>
  <w:style w:type="character" w:customStyle="1" w:styleId="WW8Num31z02">
    <w:name w:val="WW8Num31z0"/>
    <w:link w:val="WW8Num31z01"/>
    <w:rPr>
      <w:rFonts w:ascii="Times New Roman" w:hAnsi="Times New Roman"/>
      <w:color w:val="000000"/>
      <w:spacing w:val="0"/>
      <w:sz w:val="20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  <w:rPr>
      <w:rFonts w:ascii="Times New Roman" w:hAnsi="Times New Roman"/>
      <w:color w:val="000000"/>
      <w:spacing w:val="0"/>
      <w:sz w:val="20"/>
    </w:rPr>
  </w:style>
  <w:style w:type="character" w:customStyle="1" w:styleId="3c">
    <w:name w:val="Заголовок3"/>
    <w:basedOn w:val="10"/>
    <w:rPr>
      <w:rFonts w:ascii="Calibri Light" w:hAnsi="Calibri Light"/>
      <w:b/>
      <w:color w:val="000000"/>
      <w:spacing w:val="0"/>
      <w:sz w:val="32"/>
    </w:rPr>
  </w:style>
  <w:style w:type="paragraph" w:customStyle="1" w:styleId="WW8Num22z01">
    <w:name w:val="WW8Num22z0"/>
    <w:link w:val="WW8Num22z02"/>
  </w:style>
  <w:style w:type="character" w:customStyle="1" w:styleId="WW8Num22z02">
    <w:name w:val="WW8Num22z0"/>
    <w:link w:val="WW8Num22z01"/>
    <w:rPr>
      <w:rFonts w:ascii="Times New Roman" w:hAnsi="Times New Roman"/>
      <w:color w:val="000000"/>
      <w:spacing w:val="0"/>
      <w:sz w:val="20"/>
    </w:rPr>
  </w:style>
  <w:style w:type="paragraph" w:customStyle="1" w:styleId="WW8Num36z01">
    <w:name w:val="WW8Num36z0"/>
    <w:link w:val="WW8Num36z02"/>
  </w:style>
  <w:style w:type="character" w:customStyle="1" w:styleId="WW8Num36z02">
    <w:name w:val="WW8Num36z0"/>
    <w:link w:val="WW8Num36z01"/>
  </w:style>
  <w:style w:type="paragraph" w:customStyle="1" w:styleId="WW8Num36z81">
    <w:name w:val="WW8Num36z8"/>
    <w:link w:val="WW8Num36z82"/>
  </w:style>
  <w:style w:type="character" w:customStyle="1" w:styleId="WW8Num36z82">
    <w:name w:val="WW8Num36z8"/>
    <w:link w:val="WW8Num36z81"/>
    <w:rPr>
      <w:rFonts w:ascii="Times New Roman" w:hAnsi="Times New Roman"/>
      <w:color w:val="000000"/>
      <w:spacing w:val="0"/>
      <w:sz w:val="20"/>
    </w:rPr>
  </w:style>
  <w:style w:type="paragraph" w:customStyle="1" w:styleId="affffff3">
    <w:name w:val="Заголовок таблицы"/>
    <w:basedOn w:val="af2"/>
    <w:link w:val="affffff4"/>
    <w:pPr>
      <w:jc w:val="center"/>
    </w:pPr>
    <w:rPr>
      <w:b/>
    </w:rPr>
  </w:style>
  <w:style w:type="character" w:customStyle="1" w:styleId="affffff4">
    <w:name w:val="Заголовок таблицы"/>
    <w:basedOn w:val="af3"/>
    <w:link w:val="affffff3"/>
    <w:rPr>
      <w:rFonts w:ascii="Times New Roman" w:hAnsi="Times New Roman"/>
      <w:b/>
      <w:color w:val="000000"/>
      <w:spacing w:val="0"/>
      <w:sz w:val="24"/>
    </w:rPr>
  </w:style>
  <w:style w:type="paragraph" w:customStyle="1" w:styleId="affffff5">
    <w:name w:val="Текст примечания Знак"/>
    <w:link w:val="affffff6"/>
    <w:rPr>
      <w:sz w:val="24"/>
    </w:rPr>
  </w:style>
  <w:style w:type="character" w:customStyle="1" w:styleId="affffff6">
    <w:name w:val="Текст примечания Знак"/>
    <w:link w:val="affffff5"/>
    <w:rPr>
      <w:rFonts w:ascii="Times New Roman" w:hAnsi="Times New Roman"/>
      <w:color w:val="000000"/>
      <w:spacing w:val="0"/>
      <w:sz w:val="24"/>
    </w:rPr>
  </w:style>
  <w:style w:type="paragraph" w:customStyle="1" w:styleId="27">
    <w:name w:val="Выделение2"/>
    <w:link w:val="af9"/>
    <w:rPr>
      <w:i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8z11">
    <w:name w:val="WW8Num8z1"/>
    <w:link w:val="WW8Num8z12"/>
  </w:style>
  <w:style w:type="character" w:customStyle="1" w:styleId="WW8Num8z12">
    <w:name w:val="WW8Num8z1"/>
    <w:link w:val="WW8Num8z11"/>
    <w:rPr>
      <w:rFonts w:ascii="Times New Roman" w:hAnsi="Times New Roman"/>
      <w:color w:val="000000"/>
      <w:spacing w:val="0"/>
      <w:sz w:val="20"/>
    </w:rPr>
  </w:style>
  <w:style w:type="paragraph" w:customStyle="1" w:styleId="WW8Num20z41">
    <w:name w:val="WW8Num20z4"/>
    <w:link w:val="WW8Num20z42"/>
  </w:style>
  <w:style w:type="character" w:customStyle="1" w:styleId="WW8Num20z42">
    <w:name w:val="WW8Num20z4"/>
    <w:link w:val="WW8Num20z41"/>
  </w:style>
  <w:style w:type="paragraph" w:customStyle="1" w:styleId="WW8Num25z01">
    <w:name w:val="WW8Num25z0"/>
    <w:link w:val="WW8Num25z02"/>
  </w:style>
  <w:style w:type="character" w:customStyle="1" w:styleId="WW8Num25z02">
    <w:name w:val="WW8Num25z0"/>
    <w:link w:val="WW8Num25z01"/>
    <w:rPr>
      <w:rFonts w:ascii="Times New Roman" w:hAnsi="Times New Roman"/>
      <w:color w:val="000000"/>
      <w:spacing w:val="0"/>
      <w:sz w:val="20"/>
    </w:rPr>
  </w:style>
  <w:style w:type="paragraph" w:customStyle="1" w:styleId="WW8Num34z01">
    <w:name w:val="WW8Num34z0"/>
    <w:link w:val="WW8Num34z02"/>
  </w:style>
  <w:style w:type="character" w:customStyle="1" w:styleId="WW8Num34z02">
    <w:name w:val="WW8Num34z0"/>
    <w:link w:val="WW8Num34z01"/>
    <w:rPr>
      <w:rFonts w:ascii="Times New Roman" w:hAnsi="Times New Roman"/>
      <w:color w:val="000000"/>
      <w:spacing w:val="0"/>
      <w:sz w:val="20"/>
    </w:rPr>
  </w:style>
  <w:style w:type="paragraph" w:customStyle="1" w:styleId="WW8Num12z21">
    <w:name w:val="WW8Num12z2"/>
    <w:link w:val="WW8Num12z22"/>
  </w:style>
  <w:style w:type="character" w:customStyle="1" w:styleId="WW8Num12z22">
    <w:name w:val="WW8Num12z2"/>
    <w:link w:val="WW8Num12z21"/>
    <w:rPr>
      <w:rFonts w:ascii="Times New Roman" w:hAnsi="Times New Roman"/>
      <w:color w:val="000000"/>
      <w:spacing w:val="0"/>
      <w:sz w:val="20"/>
    </w:rPr>
  </w:style>
  <w:style w:type="paragraph" w:customStyle="1" w:styleId="WW8Num38z01">
    <w:name w:val="WW8Num38z0"/>
    <w:link w:val="WW8Num38z02"/>
    <w:rPr>
      <w:rFonts w:ascii="Symbol" w:hAnsi="Symbol"/>
    </w:rPr>
  </w:style>
  <w:style w:type="character" w:customStyle="1" w:styleId="WW8Num38z02">
    <w:name w:val="WW8Num38z0"/>
    <w:link w:val="WW8Num38z01"/>
    <w:rPr>
      <w:rFonts w:ascii="Symbol" w:hAnsi="Symbol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ff7">
    <w:name w:val="Номер страницы1"/>
    <w:basedOn w:val="19"/>
  </w:style>
  <w:style w:type="character" w:styleId="affffff7">
    <w:name w:val="page number"/>
    <w:basedOn w:val="a1"/>
    <w:link w:val="2f1"/>
  </w:style>
  <w:style w:type="paragraph" w:customStyle="1" w:styleId="blk1">
    <w:name w:val="blk"/>
    <w:link w:val="blk2"/>
  </w:style>
  <w:style w:type="character" w:customStyle="1" w:styleId="blk2">
    <w:name w:val="blk"/>
    <w:link w:val="blk1"/>
    <w:rPr>
      <w:rFonts w:ascii="Times New Roman" w:hAnsi="Times New Roman"/>
      <w:color w:val="000000"/>
      <w:spacing w:val="0"/>
      <w:sz w:val="20"/>
    </w:rPr>
  </w:style>
  <w:style w:type="paragraph" w:customStyle="1" w:styleId="WW8Num27z61">
    <w:name w:val="WW8Num27z6"/>
    <w:link w:val="WW8Num27z62"/>
  </w:style>
  <w:style w:type="character" w:customStyle="1" w:styleId="WW8Num27z62">
    <w:name w:val="WW8Num27z6"/>
    <w:link w:val="WW8Num27z61"/>
  </w:style>
  <w:style w:type="character" w:customStyle="1" w:styleId="afffb">
    <w:name w:val="Подзаголовок Знак"/>
    <w:link w:val="afffa"/>
    <w:rPr>
      <w:rFonts w:ascii="xo thames" w:hAnsi="xo thames"/>
      <w:i/>
      <w:color w:val="616161"/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affffff8">
    <w:name w:val="÷¬__ ÷¬__ ÷¬__ ÷¬__"/>
    <w:link w:val="affffff9"/>
    <w:rPr>
      <w:rFonts w:ascii="Tahoma" w:hAnsi="Tahoma"/>
    </w:rPr>
  </w:style>
  <w:style w:type="character" w:customStyle="1" w:styleId="affffff9">
    <w:name w:val="÷¬__ ÷¬__ ÷¬__ ÷¬__"/>
    <w:link w:val="affffff8"/>
    <w:rPr>
      <w:rFonts w:ascii="Tahoma" w:hAnsi="Tahoma"/>
      <w:sz w:val="20"/>
    </w:rPr>
  </w:style>
  <w:style w:type="character" w:customStyle="1" w:styleId="14">
    <w:name w:val="Текст примечания Знак1"/>
    <w:link w:val="ad"/>
  </w:style>
  <w:style w:type="paragraph" w:customStyle="1" w:styleId="WW8Num15z41">
    <w:name w:val="WW8Num15z4"/>
    <w:link w:val="WW8Num15z42"/>
  </w:style>
  <w:style w:type="character" w:customStyle="1" w:styleId="WW8Num15z42">
    <w:name w:val="WW8Num15z4"/>
    <w:link w:val="WW8Num15z41"/>
    <w:rPr>
      <w:rFonts w:ascii="Times New Roman" w:hAnsi="Times New Roman"/>
      <w:color w:val="000000"/>
      <w:spacing w:val="0"/>
      <w:sz w:val="20"/>
    </w:rPr>
  </w:style>
  <w:style w:type="paragraph" w:customStyle="1" w:styleId="85">
    <w:name w:val="Стиль8"/>
    <w:basedOn w:val="a"/>
    <w:link w:val="86"/>
    <w:rPr>
      <w:sz w:val="28"/>
    </w:rPr>
  </w:style>
  <w:style w:type="character" w:customStyle="1" w:styleId="86">
    <w:name w:val="Стиль8"/>
    <w:basedOn w:val="10"/>
    <w:link w:val="85"/>
    <w:rPr>
      <w:rFonts w:ascii="Times New Roman" w:hAnsi="Times New Roman"/>
      <w:color w:val="000000"/>
      <w:spacing w:val="0"/>
      <w:sz w:val="28"/>
    </w:rPr>
  </w:style>
  <w:style w:type="paragraph" w:customStyle="1" w:styleId="WW8Num21z01">
    <w:name w:val="WW8Num21z0"/>
    <w:link w:val="WW8Num21z02"/>
  </w:style>
  <w:style w:type="character" w:customStyle="1" w:styleId="WW8Num21z02">
    <w:name w:val="WW8Num21z0"/>
    <w:link w:val="WW8Num21z01"/>
    <w:rPr>
      <w:rFonts w:ascii="Times New Roman" w:hAnsi="Times New Roman"/>
      <w:color w:val="000000"/>
      <w:spacing w:val="0"/>
      <w:sz w:val="20"/>
    </w:rPr>
  </w:style>
  <w:style w:type="paragraph" w:customStyle="1" w:styleId="WW8Num40z81">
    <w:name w:val="WW8Num40z8"/>
    <w:link w:val="WW8Num40z82"/>
  </w:style>
  <w:style w:type="character" w:customStyle="1" w:styleId="WW8Num40z82">
    <w:name w:val="WW8Num40z8"/>
    <w:link w:val="WW8Num40z81"/>
  </w:style>
  <w:style w:type="paragraph" w:customStyle="1" w:styleId="ConsPlusNormal3">
    <w:name w:val="ConsPlusNormal Знак"/>
    <w:link w:val="ConsPlusNormal4"/>
    <w:rPr>
      <w:sz w:val="28"/>
    </w:rPr>
  </w:style>
  <w:style w:type="character" w:customStyle="1" w:styleId="ConsPlusNormal4">
    <w:name w:val="ConsPlusNormal Знак"/>
    <w:link w:val="ConsPlusNormal3"/>
    <w:rPr>
      <w:rFonts w:ascii="Times New Roman" w:hAnsi="Times New Roman"/>
      <w:color w:val="000000"/>
      <w:spacing w:val="0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rFonts w:ascii="Times New Roman" w:hAnsi="Times New Roman"/>
      <w:color w:val="000000"/>
      <w:spacing w:val="0"/>
      <w:sz w:val="20"/>
    </w:rPr>
  </w:style>
  <w:style w:type="paragraph" w:customStyle="1" w:styleId="2f1">
    <w:name w:val="Номер страницы2"/>
    <w:basedOn w:val="44"/>
    <w:link w:val="affffff7"/>
  </w:style>
  <w:style w:type="paragraph" w:customStyle="1" w:styleId="2f2">
    <w:name w:val="Основной текст с отступом 2 Знак"/>
    <w:link w:val="2f3"/>
    <w:rPr>
      <w:sz w:val="24"/>
    </w:rPr>
  </w:style>
  <w:style w:type="character" w:customStyle="1" w:styleId="2f3">
    <w:name w:val="Основной текст с отступом 2 Знак"/>
    <w:link w:val="2f2"/>
    <w:rPr>
      <w:sz w:val="24"/>
    </w:rPr>
  </w:style>
  <w:style w:type="paragraph" w:customStyle="1" w:styleId="affffffa">
    <w:name w:val="Заголовок Знак"/>
    <w:link w:val="affffffb"/>
    <w:rPr>
      <w:rFonts w:ascii="Calibri Light" w:hAnsi="Calibri Light"/>
      <w:b/>
      <w:sz w:val="32"/>
    </w:rPr>
  </w:style>
  <w:style w:type="character" w:customStyle="1" w:styleId="affffffb">
    <w:name w:val="Заголовок Знак"/>
    <w:link w:val="affffffa"/>
    <w:rPr>
      <w:rFonts w:ascii="Calibri Light" w:hAnsi="Calibri Light"/>
      <w:b/>
      <w:color w:val="000000"/>
      <w:spacing w:val="0"/>
      <w:sz w:val="32"/>
    </w:rPr>
  </w:style>
  <w:style w:type="paragraph" w:customStyle="1" w:styleId="WW8Num4z41">
    <w:name w:val="WW8Num4z4"/>
    <w:link w:val="WW8Num4z42"/>
  </w:style>
  <w:style w:type="character" w:customStyle="1" w:styleId="WW8Num4z42">
    <w:name w:val="WW8Num4z4"/>
    <w:link w:val="WW8Num4z41"/>
    <w:rPr>
      <w:rFonts w:ascii="Times New Roman" w:hAnsi="Times New Roman"/>
      <w:color w:val="000000"/>
      <w:spacing w:val="0"/>
      <w:sz w:val="20"/>
    </w:rPr>
  </w:style>
  <w:style w:type="paragraph" w:customStyle="1" w:styleId="WW8Num27z81">
    <w:name w:val="WW8Num27z8"/>
    <w:link w:val="WW8Num27z82"/>
  </w:style>
  <w:style w:type="character" w:customStyle="1" w:styleId="WW8Num27z82">
    <w:name w:val="WW8Num27z8"/>
    <w:link w:val="WW8Num27z81"/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character" w:customStyle="1" w:styleId="1f8">
    <w:name w:val="Заголовок Знак1"/>
    <w:link w:val="affff9"/>
    <w:rPr>
      <w:rFonts w:ascii="xo thames" w:hAnsi="xo thames"/>
      <w:b/>
      <w:sz w:val="52"/>
    </w:rPr>
  </w:style>
  <w:style w:type="paragraph" w:customStyle="1" w:styleId="WW8Num4z11">
    <w:name w:val="WW8Num4z1"/>
    <w:link w:val="WW8Num4z12"/>
  </w:style>
  <w:style w:type="character" w:customStyle="1" w:styleId="WW8Num4z12">
    <w:name w:val="WW8Num4z1"/>
    <w:link w:val="WW8Num4z11"/>
  </w:style>
  <w:style w:type="paragraph" w:customStyle="1" w:styleId="WW8Num16z41">
    <w:name w:val="WW8Num16z4"/>
    <w:link w:val="WW8Num16z42"/>
  </w:style>
  <w:style w:type="character" w:customStyle="1" w:styleId="WW8Num16z42">
    <w:name w:val="WW8Num16z4"/>
    <w:link w:val="WW8Num16z41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6z21">
    <w:name w:val="WW8Num16z2"/>
    <w:link w:val="WW8Num16z22"/>
  </w:style>
  <w:style w:type="character" w:customStyle="1" w:styleId="WW8Num16z22">
    <w:name w:val="WW8Num16z2"/>
    <w:link w:val="WW8Num16z21"/>
  </w:style>
  <w:style w:type="paragraph" w:customStyle="1" w:styleId="WW8Num29z11">
    <w:name w:val="WW8Num29z1"/>
    <w:link w:val="WW8Num29z12"/>
    <w:rPr>
      <w:rFonts w:ascii="Courier New" w:hAnsi="Courier New"/>
    </w:rPr>
  </w:style>
  <w:style w:type="character" w:customStyle="1" w:styleId="WW8Num29z12">
    <w:name w:val="WW8Num29z1"/>
    <w:link w:val="WW8Num29z11"/>
    <w:rPr>
      <w:rFonts w:ascii="Courier New" w:hAnsi="Courier New"/>
      <w:color w:val="000000"/>
      <w:spacing w:val="0"/>
      <w:sz w:val="20"/>
    </w:rPr>
  </w:style>
  <w:style w:type="paragraph" w:customStyle="1" w:styleId="WW8Num28z11">
    <w:name w:val="WW8Num28z1"/>
    <w:link w:val="WW8Num28z12"/>
  </w:style>
  <w:style w:type="character" w:customStyle="1" w:styleId="WW8Num28z12">
    <w:name w:val="WW8Num28z1"/>
    <w:link w:val="WW8Num28z11"/>
  </w:style>
  <w:style w:type="paragraph" w:customStyle="1" w:styleId="WW8Num27z11">
    <w:name w:val="WW8Num27z1"/>
    <w:link w:val="WW8Num27z12"/>
  </w:style>
  <w:style w:type="character" w:customStyle="1" w:styleId="WW8Num27z12">
    <w:name w:val="WW8Num27z1"/>
    <w:link w:val="WW8Num27z11"/>
  </w:style>
  <w:style w:type="paragraph" w:customStyle="1" w:styleId="WW8Num14z71">
    <w:name w:val="WW8Num14z7"/>
    <w:link w:val="WW8Num14z72"/>
  </w:style>
  <w:style w:type="character" w:customStyle="1" w:styleId="WW8Num14z72">
    <w:name w:val="WW8Num14z7"/>
    <w:link w:val="WW8Num14z71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48"/>
    </w:rPr>
  </w:style>
  <w:style w:type="paragraph" w:customStyle="1" w:styleId="WW8Num10z21">
    <w:name w:val="WW8Num10z2"/>
    <w:link w:val="WW8Num10z22"/>
  </w:style>
  <w:style w:type="character" w:customStyle="1" w:styleId="WW8Num10z22">
    <w:name w:val="WW8Num10z2"/>
    <w:link w:val="WW8Num10z21"/>
    <w:rPr>
      <w:rFonts w:ascii="Times New Roman" w:hAnsi="Times New Roman"/>
      <w:color w:val="000000"/>
      <w:spacing w:val="0"/>
      <w:sz w:val="20"/>
    </w:rPr>
  </w:style>
  <w:style w:type="paragraph" w:customStyle="1" w:styleId="affffffc">
    <w:name w:val="Символ сноски"/>
    <w:link w:val="affffffd"/>
    <w:rPr>
      <w:vertAlign w:val="superscript"/>
    </w:rPr>
  </w:style>
  <w:style w:type="character" w:customStyle="1" w:styleId="affffffd">
    <w:name w:val="Символ сноски"/>
    <w:link w:val="affffffc"/>
    <w:rPr>
      <w:vertAlign w:val="superscript"/>
    </w:rPr>
  </w:style>
  <w:style w:type="paragraph" w:customStyle="1" w:styleId="WW8Num20z01">
    <w:name w:val="WW8Num20z0"/>
    <w:link w:val="WW8Num20z02"/>
  </w:style>
  <w:style w:type="character" w:customStyle="1" w:styleId="WW8Num20z02">
    <w:name w:val="WW8Num20z0"/>
    <w:link w:val="WW8Num20z01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  <w:rPr>
      <w:rFonts w:ascii="Times New Roman" w:hAnsi="Times New Roman"/>
      <w:color w:val="000000"/>
      <w:spacing w:val="0"/>
      <w:sz w:val="20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WW8Num37z71">
    <w:name w:val="WW8Num37z7"/>
    <w:link w:val="WW8Num37z72"/>
  </w:style>
  <w:style w:type="character" w:customStyle="1" w:styleId="WW8Num37z72">
    <w:name w:val="WW8Num37z7"/>
    <w:link w:val="WW8Num37z71"/>
  </w:style>
  <w:style w:type="paragraph" w:customStyle="1" w:styleId="WW8Num28z31">
    <w:name w:val="WW8Num28z3"/>
    <w:link w:val="WW8Num28z32"/>
  </w:style>
  <w:style w:type="character" w:customStyle="1" w:styleId="WW8Num28z32">
    <w:name w:val="WW8Num28z3"/>
    <w:link w:val="WW8Num28z31"/>
    <w:rPr>
      <w:rFonts w:ascii="Times New Roman" w:hAnsi="Times New Roman"/>
      <w:color w:val="000000"/>
      <w:spacing w:val="0"/>
      <w:sz w:val="20"/>
    </w:rPr>
  </w:style>
  <w:style w:type="paragraph" w:customStyle="1" w:styleId="affffffe">
    <w:name w:val="Символ концевой сноски"/>
    <w:link w:val="afffffff"/>
    <w:rPr>
      <w:vertAlign w:val="superscript"/>
    </w:rPr>
  </w:style>
  <w:style w:type="character" w:customStyle="1" w:styleId="afffffff">
    <w:name w:val="Символ концевой сноски"/>
    <w:link w:val="affffffe"/>
    <w:rPr>
      <w:vertAlign w:val="superscript"/>
    </w:rPr>
  </w:style>
  <w:style w:type="paragraph" w:customStyle="1" w:styleId="ConsPlusNormal5">
    <w:name w:val="ConsPlusNormal Знак"/>
    <w:link w:val="ConsPlusNormal6"/>
    <w:rPr>
      <w:sz w:val="28"/>
    </w:rPr>
  </w:style>
  <w:style w:type="character" w:customStyle="1" w:styleId="ConsPlusNormal6">
    <w:name w:val="ConsPlusNormal Знак"/>
    <w:link w:val="ConsPlusNormal5"/>
    <w:rPr>
      <w:sz w:val="28"/>
    </w:rPr>
  </w:style>
  <w:style w:type="paragraph" w:customStyle="1" w:styleId="P1031">
    <w:name w:val="P103"/>
    <w:basedOn w:val="a"/>
    <w:link w:val="P1032"/>
    <w:pPr>
      <w:widowControl w:val="0"/>
      <w:tabs>
        <w:tab w:val="left" w:pos="6054"/>
      </w:tabs>
      <w:ind w:left="5760"/>
    </w:pPr>
  </w:style>
  <w:style w:type="character" w:customStyle="1" w:styleId="P1032">
    <w:name w:val="P103"/>
    <w:basedOn w:val="10"/>
    <w:link w:val="P1031"/>
    <w:rPr>
      <w:rFonts w:ascii="Times New Roman" w:hAnsi="Times New Roman"/>
      <w:color w:val="000000"/>
      <w:spacing w:val="0"/>
      <w:sz w:val="24"/>
    </w:rPr>
  </w:style>
  <w:style w:type="paragraph" w:customStyle="1" w:styleId="WW8Num14z41">
    <w:name w:val="WW8Num14z4"/>
    <w:link w:val="WW8Num14z42"/>
  </w:style>
  <w:style w:type="character" w:customStyle="1" w:styleId="WW8Num14z42">
    <w:name w:val="WW8Num14z4"/>
    <w:link w:val="WW8Num14z41"/>
  </w:style>
  <w:style w:type="paragraph" w:customStyle="1" w:styleId="WW8Num12z51">
    <w:name w:val="WW8Num12z5"/>
    <w:link w:val="WW8Num12z52"/>
  </w:style>
  <w:style w:type="character" w:customStyle="1" w:styleId="WW8Num12z52">
    <w:name w:val="WW8Num12z5"/>
    <w:link w:val="WW8Num12z51"/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WW8Num27z71">
    <w:name w:val="WW8Num27z7"/>
    <w:link w:val="WW8Num27z72"/>
  </w:style>
  <w:style w:type="character" w:customStyle="1" w:styleId="WW8Num27z72">
    <w:name w:val="WW8Num27z7"/>
    <w:link w:val="WW8Num27z71"/>
  </w:style>
  <w:style w:type="paragraph" w:customStyle="1" w:styleId="WW8Num16z61">
    <w:name w:val="WW8Num16z6"/>
    <w:link w:val="WW8Num16z62"/>
  </w:style>
  <w:style w:type="character" w:customStyle="1" w:styleId="WW8Num16z62">
    <w:name w:val="WW8Num16z6"/>
    <w:link w:val="WW8Num16z61"/>
    <w:rPr>
      <w:rFonts w:ascii="Times New Roman" w:hAnsi="Times New Roman"/>
      <w:color w:val="000000"/>
      <w:spacing w:val="0"/>
      <w:sz w:val="20"/>
    </w:rPr>
  </w:style>
  <w:style w:type="paragraph" w:customStyle="1" w:styleId="WW8Num18z01">
    <w:name w:val="WW8Num18z0"/>
    <w:link w:val="WW8Num18z02"/>
  </w:style>
  <w:style w:type="character" w:customStyle="1" w:styleId="WW8Num18z02">
    <w:name w:val="WW8Num18z0"/>
    <w:link w:val="WW8Num18z0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fffff0">
    <w:name w:val="Привязка концевой сноски"/>
    <w:link w:val="afffffff1"/>
    <w:rPr>
      <w:vertAlign w:val="superscript"/>
    </w:rPr>
  </w:style>
  <w:style w:type="character" w:customStyle="1" w:styleId="afffffff1">
    <w:name w:val="Привязка концевой сноски"/>
    <w:link w:val="afffffff0"/>
    <w:rPr>
      <w:vertAlign w:val="superscript"/>
    </w:rPr>
  </w:style>
  <w:style w:type="paragraph" w:customStyle="1" w:styleId="WW8Num36z31">
    <w:name w:val="WW8Num36z3"/>
    <w:link w:val="WW8Num36z32"/>
  </w:style>
  <w:style w:type="character" w:customStyle="1" w:styleId="WW8Num36z32">
    <w:name w:val="WW8Num36z3"/>
    <w:link w:val="WW8Num36z31"/>
    <w:rPr>
      <w:rFonts w:ascii="Times New Roman" w:hAnsi="Times New Roman"/>
      <w:color w:val="000000"/>
      <w:spacing w:val="0"/>
      <w:sz w:val="20"/>
    </w:rPr>
  </w:style>
  <w:style w:type="paragraph" w:customStyle="1" w:styleId="WW8Num28z01">
    <w:name w:val="WW8Num28z0"/>
    <w:link w:val="WW8Num28z02"/>
  </w:style>
  <w:style w:type="character" w:customStyle="1" w:styleId="WW8Num28z02">
    <w:name w:val="WW8Num28z0"/>
    <w:link w:val="WW8Num28z01"/>
  </w:style>
  <w:style w:type="paragraph" w:customStyle="1" w:styleId="1ff8">
    <w:name w:val="Тема примечания Знак1"/>
    <w:link w:val="1ff9"/>
    <w:rPr>
      <w:b/>
      <w:sz w:val="24"/>
    </w:rPr>
  </w:style>
  <w:style w:type="character" w:customStyle="1" w:styleId="1ff9">
    <w:name w:val="Тема примечания Знак1"/>
    <w:link w:val="1ff8"/>
    <w:rPr>
      <w:b/>
      <w:sz w:val="24"/>
    </w:rPr>
  </w:style>
  <w:style w:type="paragraph" w:customStyle="1" w:styleId="afffffff2">
    <w:name w:val="Верхний и нижний колонтитулы"/>
    <w:link w:val="afffffff3"/>
  </w:style>
  <w:style w:type="character" w:customStyle="1" w:styleId="afffffff3">
    <w:name w:val="Верхний и нижний колонтитулы"/>
    <w:link w:val="afffffff2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WW8Num28z21">
    <w:name w:val="WW8Num28z2"/>
    <w:link w:val="WW8Num28z22"/>
  </w:style>
  <w:style w:type="character" w:customStyle="1" w:styleId="WW8Num28z22">
    <w:name w:val="WW8Num28z2"/>
    <w:link w:val="WW8Num28z21"/>
    <w:rPr>
      <w:rFonts w:ascii="Times New Roman" w:hAnsi="Times New Roman"/>
      <w:color w:val="000000"/>
      <w:spacing w:val="0"/>
      <w:sz w:val="20"/>
    </w:rPr>
  </w:style>
  <w:style w:type="paragraph" w:customStyle="1" w:styleId="WW8Num8z81">
    <w:name w:val="WW8Num8z8"/>
    <w:link w:val="WW8Num8z82"/>
  </w:style>
  <w:style w:type="character" w:customStyle="1" w:styleId="WW8Num8z82">
    <w:name w:val="WW8Num8z8"/>
    <w:link w:val="WW8Num8z81"/>
  </w:style>
  <w:style w:type="paragraph" w:customStyle="1" w:styleId="WW8Num14z61">
    <w:name w:val="WW8Num14z6"/>
    <w:link w:val="WW8Num14z62"/>
  </w:style>
  <w:style w:type="character" w:customStyle="1" w:styleId="WW8Num14z62">
    <w:name w:val="WW8Num14z6"/>
    <w:link w:val="WW8Num14z6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WW8Num4z31">
    <w:name w:val="WW8Num4z3"/>
    <w:link w:val="WW8Num4z32"/>
  </w:style>
  <w:style w:type="character" w:customStyle="1" w:styleId="WW8Num4z32">
    <w:name w:val="WW8Num4z3"/>
    <w:link w:val="WW8Num4z31"/>
  </w:style>
  <w:style w:type="paragraph" w:customStyle="1" w:styleId="44">
    <w:name w:val="Основной шрифт абзаца4"/>
  </w:style>
  <w:style w:type="paragraph" w:customStyle="1" w:styleId="HTML2">
    <w:name w:val="Стандартный HTML Знак"/>
    <w:link w:val="HTML3"/>
    <w:rPr>
      <w:rFonts w:ascii="Courier New" w:hAnsi="Courier New"/>
    </w:rPr>
  </w:style>
  <w:style w:type="character" w:customStyle="1" w:styleId="HTML3">
    <w:name w:val="Стандартный HTML Знак"/>
    <w:link w:val="HTML2"/>
    <w:rPr>
      <w:rFonts w:ascii="Courier New" w:hAnsi="Courier New"/>
    </w:rPr>
  </w:style>
  <w:style w:type="paragraph" w:customStyle="1" w:styleId="WW8Num37z51">
    <w:name w:val="WW8Num37z5"/>
    <w:link w:val="WW8Num37z52"/>
  </w:style>
  <w:style w:type="character" w:customStyle="1" w:styleId="WW8Num37z52">
    <w:name w:val="WW8Num37z5"/>
    <w:link w:val="WW8Num37z51"/>
    <w:rPr>
      <w:rFonts w:ascii="Times New Roman" w:hAnsi="Times New Roman"/>
      <w:color w:val="000000"/>
      <w:spacing w:val="0"/>
      <w:sz w:val="20"/>
    </w:rPr>
  </w:style>
  <w:style w:type="paragraph" w:customStyle="1" w:styleId="afffffff4">
    <w:name w:val="Тема примечания Знак"/>
    <w:link w:val="afffffff5"/>
    <w:rPr>
      <w:b/>
      <w:sz w:val="24"/>
    </w:rPr>
  </w:style>
  <w:style w:type="character" w:customStyle="1" w:styleId="afffffff5">
    <w:name w:val="Тема примечания Знак"/>
    <w:link w:val="afffffff4"/>
    <w:rPr>
      <w:b/>
      <w:sz w:val="24"/>
    </w:rPr>
  </w:style>
  <w:style w:type="paragraph" w:customStyle="1" w:styleId="WW8Num39z11">
    <w:name w:val="WW8Num39z1"/>
    <w:link w:val="WW8Num39z12"/>
    <w:rPr>
      <w:rFonts w:ascii="Courier New" w:hAnsi="Courier New"/>
    </w:rPr>
  </w:style>
  <w:style w:type="character" w:customStyle="1" w:styleId="WW8Num39z12">
    <w:name w:val="WW8Num39z1"/>
    <w:link w:val="WW8Num39z11"/>
    <w:rPr>
      <w:rFonts w:ascii="Courier New" w:hAnsi="Courier New"/>
    </w:rPr>
  </w:style>
  <w:style w:type="paragraph" w:customStyle="1" w:styleId="WW8Num37z21">
    <w:name w:val="WW8Num37z2"/>
    <w:link w:val="WW8Num37z22"/>
  </w:style>
  <w:style w:type="character" w:customStyle="1" w:styleId="WW8Num37z22">
    <w:name w:val="WW8Num37z2"/>
    <w:link w:val="WW8Num37z21"/>
    <w:rPr>
      <w:rFonts w:ascii="Times New Roman" w:hAnsi="Times New Roman"/>
      <w:color w:val="000000"/>
      <w:spacing w:val="0"/>
      <w:sz w:val="20"/>
    </w:rPr>
  </w:style>
  <w:style w:type="paragraph" w:customStyle="1" w:styleId="afffffff6">
    <w:name w:val="Текст сноски Знак"/>
    <w:link w:val="afffffff7"/>
  </w:style>
  <w:style w:type="character" w:customStyle="1" w:styleId="afffffff7">
    <w:name w:val="Текст сноски Знак"/>
    <w:link w:val="afffffff6"/>
    <w:rPr>
      <w:rFonts w:ascii="Times New Roman" w:hAnsi="Times New Roman"/>
      <w:color w:val="000000"/>
      <w:spacing w:val="0"/>
      <w:sz w:val="20"/>
    </w:rPr>
  </w:style>
  <w:style w:type="character" w:customStyle="1" w:styleId="16">
    <w:name w:val="Абзац списка Знак1"/>
    <w:basedOn w:val="10"/>
    <w:link w:val="af4"/>
    <w:rPr>
      <w:rFonts w:ascii="Times New Roman" w:hAnsi="Times New Roman"/>
      <w:color w:val="000000"/>
      <w:spacing w:val="0"/>
      <w:sz w:val="24"/>
    </w:rPr>
  </w:style>
  <w:style w:type="character" w:customStyle="1" w:styleId="1ff5">
    <w:name w:val="Текст выноски Знак1"/>
    <w:basedOn w:val="10"/>
    <w:link w:val="affffff2"/>
    <w:rPr>
      <w:rFonts w:ascii="Tahoma" w:hAnsi="Tahoma"/>
      <w:color w:val="000000"/>
      <w:spacing w:val="0"/>
      <w:sz w:val="16"/>
    </w:rPr>
  </w:style>
  <w:style w:type="paragraph" w:customStyle="1" w:styleId="WW8Num28z51">
    <w:name w:val="WW8Num28z5"/>
    <w:link w:val="WW8Num28z52"/>
  </w:style>
  <w:style w:type="character" w:customStyle="1" w:styleId="WW8Num28z52">
    <w:name w:val="WW8Num28z5"/>
    <w:link w:val="WW8Num28z51"/>
    <w:rPr>
      <w:rFonts w:ascii="Times New Roman" w:hAnsi="Times New Roman"/>
      <w:color w:val="000000"/>
      <w:spacing w:val="0"/>
      <w:sz w:val="20"/>
    </w:rPr>
  </w:style>
  <w:style w:type="table" w:styleId="afffffff8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f4">
    <w:name w:val="Body Text 2"/>
    <w:basedOn w:val="a"/>
    <w:link w:val="2f5"/>
    <w:uiPriority w:val="99"/>
    <w:semiHidden/>
    <w:unhideWhenUsed/>
    <w:rsid w:val="00076CD8"/>
    <w:pPr>
      <w:spacing w:after="120" w:line="480" w:lineRule="auto"/>
    </w:pPr>
  </w:style>
  <w:style w:type="character" w:customStyle="1" w:styleId="2f5">
    <w:name w:val="Основной текст 2 Знак"/>
    <w:basedOn w:val="a1"/>
    <w:link w:val="2f4"/>
    <w:uiPriority w:val="99"/>
    <w:semiHidden/>
    <w:rsid w:val="00076CD8"/>
    <w:rPr>
      <w:sz w:val="24"/>
    </w:rPr>
  </w:style>
  <w:style w:type="paragraph" w:styleId="3d">
    <w:name w:val="Body Text 3"/>
    <w:basedOn w:val="a"/>
    <w:link w:val="3e"/>
    <w:uiPriority w:val="99"/>
    <w:semiHidden/>
    <w:unhideWhenUsed/>
    <w:rsid w:val="00076CD8"/>
    <w:pPr>
      <w:spacing w:after="120"/>
    </w:pPr>
    <w:rPr>
      <w:sz w:val="16"/>
      <w:szCs w:val="16"/>
    </w:rPr>
  </w:style>
  <w:style w:type="character" w:customStyle="1" w:styleId="3e">
    <w:name w:val="Основной текст 3 Знак"/>
    <w:basedOn w:val="a1"/>
    <w:link w:val="3d"/>
    <w:uiPriority w:val="99"/>
    <w:semiHidden/>
    <w:rsid w:val="00076C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7D36D247F526C7BD4B7DDD08F15A6014F84D62298DDA4DCA8A2DB7828FD21BF4B5E0D31D769E7uBz4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EC67E212900D61DF019C582AF16CFD0DA970E2B8885F37380B4F535B64W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E200191B8B806F655A1EE54601F0A8CDCC862B6B13B1233FA6C374EFDx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12115</Words>
  <Characters>69057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Марина Николаевна</dc:creator>
  <cp:lastModifiedBy>Попова Кристина Сергеевна</cp:lastModifiedBy>
  <cp:revision>5</cp:revision>
  <cp:lastPrinted>2022-11-23T03:21:00Z</cp:lastPrinted>
  <dcterms:created xsi:type="dcterms:W3CDTF">2022-11-23T03:21:00Z</dcterms:created>
  <dcterms:modified xsi:type="dcterms:W3CDTF">2022-11-23T11:46:00Z</dcterms:modified>
</cp:coreProperties>
</file>